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DBE" w:rsidRDefault="00012DBE" w:rsidP="00012DBE">
      <w:pPr>
        <w:pStyle w:val="1"/>
        <w:rPr>
          <w:sz w:val="96"/>
        </w:rPr>
      </w:pPr>
      <w:r>
        <w:t>ВЕСТНИК</w:t>
      </w:r>
    </w:p>
    <w:p w:rsidR="00012DBE" w:rsidRDefault="00012DBE" w:rsidP="00012DBE">
      <w:pPr>
        <w:ind w:left="-709"/>
        <w:rPr>
          <w:b/>
        </w:rPr>
      </w:pPr>
      <w:r>
        <w:rPr>
          <w:b/>
          <w:i/>
          <w:color w:val="548DD4"/>
          <w:sz w:val="96"/>
        </w:rPr>
        <w:t xml:space="preserve">Октябрьского </w:t>
      </w:r>
      <w:r>
        <w:rPr>
          <w:b/>
          <w:i/>
          <w:color w:val="548DD4"/>
          <w:sz w:val="72"/>
        </w:rPr>
        <w:t xml:space="preserve"> МО</w:t>
      </w:r>
    </w:p>
    <w:p w:rsidR="00012DBE" w:rsidRDefault="00012DBE" w:rsidP="00012DBE">
      <w:pPr>
        <w:ind w:left="-709"/>
        <w:rPr>
          <w:b/>
        </w:rPr>
      </w:pPr>
      <w:r>
        <w:rPr>
          <w:b/>
        </w:rPr>
        <w:t xml:space="preserve">Официальный печатный орган </w:t>
      </w:r>
      <w:proofErr w:type="gramStart"/>
      <w:r>
        <w:rPr>
          <w:b/>
        </w:rPr>
        <w:t>Октябрьского</w:t>
      </w:r>
      <w:proofErr w:type="gramEnd"/>
    </w:p>
    <w:p w:rsidR="00012DBE" w:rsidRDefault="00012DBE" w:rsidP="00012DBE">
      <w:pPr>
        <w:ind w:left="-709"/>
        <w:rPr>
          <w:b/>
        </w:rPr>
      </w:pPr>
      <w:r>
        <w:rPr>
          <w:b/>
        </w:rPr>
        <w:t>муниципального образования Дергачевского муниципального</w:t>
      </w:r>
    </w:p>
    <w:p w:rsidR="00012DBE" w:rsidRDefault="00012DBE" w:rsidP="00012DBE">
      <w:pPr>
        <w:ind w:left="-709"/>
        <w:rPr>
          <w:b/>
          <w:i/>
          <w:color w:val="548DD4"/>
        </w:rPr>
      </w:pPr>
      <w:r>
        <w:rPr>
          <w:b/>
        </w:rPr>
        <w:t>района Саратовской области</w:t>
      </w:r>
    </w:p>
    <w:p w:rsidR="00012DBE" w:rsidRDefault="00012DBE" w:rsidP="00012DBE">
      <w:pPr>
        <w:rPr>
          <w:b/>
          <w:i/>
          <w:color w:val="548DD4"/>
        </w:rPr>
      </w:pPr>
    </w:p>
    <w:p w:rsidR="00012DBE" w:rsidRDefault="00012DBE" w:rsidP="00012DBE">
      <w:pPr>
        <w:shd w:val="clear" w:color="auto" w:fill="0D0D0D"/>
        <w:ind w:left="-709" w:firstLine="709"/>
        <w:rPr>
          <w:b/>
          <w:color w:val="FFFFFF"/>
          <w:sz w:val="22"/>
        </w:rPr>
      </w:pPr>
    </w:p>
    <w:p w:rsidR="00012DBE" w:rsidRDefault="00AC71FA" w:rsidP="00012DBE">
      <w:pPr>
        <w:shd w:val="clear" w:color="auto" w:fill="0D0D0D"/>
        <w:ind w:left="-709"/>
        <w:rPr>
          <w:b/>
          <w:sz w:val="22"/>
          <w:szCs w:val="22"/>
        </w:rPr>
      </w:pPr>
      <w:r>
        <w:rPr>
          <w:sz w:val="22"/>
          <w:szCs w:val="22"/>
        </w:rPr>
        <w:t>№  2</w:t>
      </w:r>
      <w:r w:rsidR="00012DBE">
        <w:rPr>
          <w:sz w:val="22"/>
          <w:szCs w:val="22"/>
        </w:rPr>
        <w:t xml:space="preserve">  от  30 января 2026   </w:t>
      </w:r>
      <w:r w:rsidR="00012DBE" w:rsidRPr="6A8EEBE2">
        <w:rPr>
          <w:sz w:val="22"/>
          <w:szCs w:val="22"/>
        </w:rPr>
        <w:t xml:space="preserve">года                                                                                            РАСПРОСТРАНЯЕТСЯ   </w:t>
      </w:r>
      <w:r w:rsidR="00012DBE">
        <w:rPr>
          <w:b/>
          <w:color w:val="FFFFFF"/>
          <w:sz w:val="22"/>
        </w:rPr>
        <w:tab/>
      </w:r>
      <w:r w:rsidR="00012DBE" w:rsidRPr="6A8EEBE2">
        <w:rPr>
          <w:b/>
          <w:color w:val="FFFFFF"/>
          <w:sz w:val="22"/>
          <w:szCs w:val="22"/>
        </w:rPr>
        <w:t xml:space="preserve">  БЕСПЛАТНО</w:t>
      </w:r>
    </w:p>
    <w:p w:rsidR="00012DBE" w:rsidRDefault="00012DBE" w:rsidP="00012DBE">
      <w:pPr>
        <w:shd w:val="clear" w:color="auto" w:fill="0D0D0D"/>
        <w:ind w:left="-709" w:firstLine="709"/>
        <w:rPr>
          <w:b/>
          <w:sz w:val="22"/>
        </w:rPr>
      </w:pPr>
      <w:r>
        <w:rPr>
          <w:b/>
          <w:sz w:val="22"/>
        </w:rPr>
        <w:t>_____________________________________________________________________________________</w:t>
      </w:r>
    </w:p>
    <w:p w:rsidR="00012DBE" w:rsidRDefault="00012DBE" w:rsidP="00012DBE">
      <w:pPr>
        <w:shd w:val="clear" w:color="auto" w:fill="0D0D0D"/>
        <w:ind w:left="-709" w:firstLine="709"/>
        <w:rPr>
          <w:b/>
          <w:i/>
          <w:sz w:val="22"/>
        </w:rPr>
      </w:pPr>
    </w:p>
    <w:p w:rsidR="00012DBE" w:rsidRDefault="00012DBE" w:rsidP="00012DBE">
      <w:pPr>
        <w:ind w:left="-851"/>
        <w:jc w:val="center"/>
        <w:rPr>
          <w:b/>
          <w:sz w:val="28"/>
        </w:rPr>
      </w:pPr>
    </w:p>
    <w:p w:rsidR="00012DBE" w:rsidRDefault="00012DBE" w:rsidP="00012DBE">
      <w:pPr>
        <w:ind w:left="-851"/>
        <w:jc w:val="center"/>
        <w:rPr>
          <w:b/>
          <w:sz w:val="28"/>
        </w:rPr>
      </w:pPr>
      <w:r>
        <w:rPr>
          <w:b/>
          <w:noProof/>
          <w:sz w:val="28"/>
        </w:rPr>
        <w:drawing>
          <wp:inline distT="0" distB="0" distL="0" distR="0" wp14:anchorId="19DA8D83" wp14:editId="7073A6CA">
            <wp:extent cx="4895198" cy="5294573"/>
            <wp:effectExtent l="0" t="0" r="0" b="0"/>
            <wp:docPr id="1" name="pic1"/>
            <wp:cNvGraphicFramePr/>
            <a:graphic xmlns:a="http://schemas.openxmlformats.org/drawingml/2006/main">
              <a:graphicData uri="http://schemas.openxmlformats.org/drawingml/2006/picture">
                <pic:pic xmlns:pic="http://schemas.openxmlformats.org/drawingml/2006/picture">
                  <pic:nvPicPr>
                    <pic:cNvPr id="1" name="pic1"/>
                    <pic:cNvPicPr/>
                  </pic:nvPicPr>
                  <pic:blipFill>
                    <a:blip r:embed="rId6"/>
                    <a:stretch>
                      <a:fillRect/>
                    </a:stretch>
                  </pic:blipFill>
                  <pic:spPr>
                    <a:xfrm>
                      <a:off x="0" y="0"/>
                      <a:ext cx="4895198" cy="5294573"/>
                    </a:xfrm>
                    <a:prstGeom prst="rect">
                      <a:avLst/>
                    </a:prstGeom>
                    <a:noFill/>
                    <a:ln>
                      <a:noFill/>
                    </a:ln>
                  </pic:spPr>
                </pic:pic>
              </a:graphicData>
            </a:graphic>
          </wp:inline>
        </w:drawing>
      </w:r>
    </w:p>
    <w:p w:rsidR="00012DBE" w:rsidRDefault="00012DBE" w:rsidP="00012DBE">
      <w:pPr>
        <w:ind w:left="-851"/>
        <w:jc w:val="center"/>
        <w:rPr>
          <w:b/>
          <w:sz w:val="28"/>
        </w:rPr>
      </w:pPr>
    </w:p>
    <w:p w:rsidR="00012DBE" w:rsidRDefault="00012DBE" w:rsidP="00012DBE">
      <w:pPr>
        <w:jc w:val="center"/>
        <w:rPr>
          <w:b/>
          <w:sz w:val="28"/>
        </w:rPr>
      </w:pPr>
    </w:p>
    <w:p w:rsidR="00012DBE" w:rsidRDefault="00012DBE" w:rsidP="00012DBE">
      <w:pPr>
        <w:jc w:val="center"/>
        <w:rPr>
          <w:b/>
          <w:sz w:val="28"/>
        </w:rPr>
      </w:pPr>
    </w:p>
    <w:p w:rsidR="00012DBE" w:rsidRDefault="00012DBE" w:rsidP="00012DBE">
      <w:pPr>
        <w:rPr>
          <w:rFonts w:asciiTheme="minorHAnsi" w:hAnsiTheme="minorHAnsi"/>
          <w:b/>
          <w:sz w:val="32"/>
          <w:szCs w:val="32"/>
        </w:rPr>
      </w:pPr>
      <w:r>
        <w:rPr>
          <w:b/>
          <w:sz w:val="24"/>
          <w:szCs w:val="24"/>
        </w:rPr>
        <w:t xml:space="preserve"> </w:t>
      </w:r>
      <w:r>
        <w:rPr>
          <w:rFonts w:ascii="Times New Roman Полужирный" w:hAnsi="Times New Roman Полужирный"/>
          <w:b/>
          <w:sz w:val="32"/>
          <w:szCs w:val="32"/>
        </w:rPr>
        <w:t xml:space="preserve">                                    </w:t>
      </w:r>
    </w:p>
    <w:p w:rsidR="00012DBE" w:rsidRDefault="00012DBE" w:rsidP="00012DBE">
      <w:pPr>
        <w:rPr>
          <w:rFonts w:asciiTheme="minorHAnsi" w:hAnsiTheme="minorHAnsi"/>
          <w:b/>
          <w:sz w:val="32"/>
          <w:szCs w:val="32"/>
        </w:rPr>
      </w:pPr>
    </w:p>
    <w:p w:rsidR="00012DBE" w:rsidRPr="00CC29AD" w:rsidRDefault="00012DBE" w:rsidP="00012DBE">
      <w:pPr>
        <w:spacing w:line="252" w:lineRule="auto"/>
        <w:jc w:val="center"/>
        <w:rPr>
          <w:szCs w:val="24"/>
        </w:rPr>
      </w:pPr>
    </w:p>
    <w:p w:rsidR="00012DBE" w:rsidRPr="008C76B8" w:rsidRDefault="00012DBE" w:rsidP="00012DBE">
      <w:pPr>
        <w:spacing w:line="252" w:lineRule="auto"/>
        <w:jc w:val="center"/>
        <w:rPr>
          <w:sz w:val="28"/>
          <w:szCs w:val="28"/>
        </w:rPr>
      </w:pPr>
      <w:r w:rsidRPr="008C76B8">
        <w:rPr>
          <w:b/>
          <w:sz w:val="28"/>
          <w:szCs w:val="28"/>
        </w:rPr>
        <w:t>СОВЕТ</w:t>
      </w:r>
    </w:p>
    <w:p w:rsidR="00012DBE" w:rsidRPr="008C76B8" w:rsidRDefault="00012DBE" w:rsidP="00012DBE">
      <w:pPr>
        <w:jc w:val="center"/>
        <w:rPr>
          <w:b/>
          <w:sz w:val="28"/>
          <w:szCs w:val="28"/>
        </w:rPr>
      </w:pPr>
      <w:r w:rsidRPr="008C76B8">
        <w:rPr>
          <w:b/>
          <w:sz w:val="28"/>
          <w:szCs w:val="28"/>
        </w:rPr>
        <w:t xml:space="preserve"> </w:t>
      </w:r>
      <w:r>
        <w:rPr>
          <w:b/>
          <w:sz w:val="28"/>
          <w:szCs w:val="28"/>
        </w:rPr>
        <w:t xml:space="preserve">ОКТЯБРЬСКОГО </w:t>
      </w:r>
      <w:r w:rsidRPr="008C76B8">
        <w:rPr>
          <w:b/>
          <w:sz w:val="28"/>
          <w:szCs w:val="28"/>
        </w:rPr>
        <w:t>МУНИЦИПАЛЬНОГО ОБРАЗОВАНИЯ</w:t>
      </w:r>
    </w:p>
    <w:p w:rsidR="00012DBE" w:rsidRPr="008C76B8" w:rsidRDefault="00012DBE" w:rsidP="00012DBE">
      <w:pPr>
        <w:jc w:val="center"/>
        <w:rPr>
          <w:b/>
          <w:sz w:val="28"/>
          <w:szCs w:val="28"/>
        </w:rPr>
      </w:pPr>
      <w:r w:rsidRPr="008C76B8">
        <w:rPr>
          <w:b/>
          <w:sz w:val="28"/>
          <w:szCs w:val="28"/>
        </w:rPr>
        <w:t>ДЕРГАЧЕВСКОГО МУНИЦИПАЛЬНОГО РАЙОНА</w:t>
      </w:r>
    </w:p>
    <w:p w:rsidR="00012DBE" w:rsidRPr="008C76B8" w:rsidRDefault="00012DBE" w:rsidP="00012DBE">
      <w:pPr>
        <w:jc w:val="center"/>
        <w:rPr>
          <w:b/>
          <w:sz w:val="28"/>
          <w:szCs w:val="28"/>
        </w:rPr>
      </w:pPr>
      <w:r w:rsidRPr="008C76B8">
        <w:rPr>
          <w:b/>
          <w:sz w:val="28"/>
          <w:szCs w:val="28"/>
        </w:rPr>
        <w:t>САРАТОВСКОЙ ОБЛАСТИ</w:t>
      </w:r>
    </w:p>
    <w:p w:rsidR="00012DBE" w:rsidRPr="008C76B8" w:rsidRDefault="00012DBE" w:rsidP="00012DBE">
      <w:pPr>
        <w:jc w:val="center"/>
        <w:rPr>
          <w:b/>
          <w:sz w:val="28"/>
          <w:szCs w:val="28"/>
        </w:rPr>
      </w:pPr>
    </w:p>
    <w:p w:rsidR="00012DBE" w:rsidRPr="0048695C" w:rsidRDefault="00012DBE" w:rsidP="00012DBE">
      <w:pPr>
        <w:spacing w:line="252" w:lineRule="auto"/>
        <w:jc w:val="center"/>
        <w:rPr>
          <w:color w:val="FF0000"/>
          <w:sz w:val="28"/>
          <w:szCs w:val="28"/>
        </w:rPr>
      </w:pPr>
      <w:r w:rsidRPr="008C76B8">
        <w:rPr>
          <w:sz w:val="28"/>
          <w:szCs w:val="28"/>
        </w:rPr>
        <w:t xml:space="preserve"> </w:t>
      </w:r>
      <w:proofErr w:type="gramStart"/>
      <w:r>
        <w:rPr>
          <w:b/>
          <w:sz w:val="28"/>
          <w:szCs w:val="28"/>
        </w:rPr>
        <w:t>Р</w:t>
      </w:r>
      <w:proofErr w:type="gramEnd"/>
      <w:r>
        <w:rPr>
          <w:b/>
          <w:sz w:val="28"/>
          <w:szCs w:val="28"/>
        </w:rPr>
        <w:t xml:space="preserve"> Е Ш Е Н И Е  № 476-761</w:t>
      </w:r>
    </w:p>
    <w:p w:rsidR="00012DBE" w:rsidRPr="00626D5B" w:rsidRDefault="00012DBE" w:rsidP="00012DBE">
      <w:pPr>
        <w:jc w:val="center"/>
        <w:rPr>
          <w:b/>
          <w:sz w:val="28"/>
          <w:szCs w:val="28"/>
        </w:rPr>
      </w:pPr>
      <w:r>
        <w:rPr>
          <w:b/>
          <w:sz w:val="28"/>
          <w:szCs w:val="28"/>
        </w:rPr>
        <w:t>о</w:t>
      </w:r>
      <w:r w:rsidRPr="00626D5B">
        <w:rPr>
          <w:b/>
          <w:sz w:val="28"/>
          <w:szCs w:val="28"/>
        </w:rPr>
        <w:t>т</w:t>
      </w:r>
      <w:r>
        <w:rPr>
          <w:b/>
          <w:sz w:val="28"/>
          <w:szCs w:val="28"/>
        </w:rPr>
        <w:t xml:space="preserve"> 12 января 2026</w:t>
      </w:r>
      <w:r w:rsidRPr="00626D5B">
        <w:rPr>
          <w:b/>
          <w:sz w:val="28"/>
          <w:szCs w:val="28"/>
        </w:rPr>
        <w:t xml:space="preserve"> года</w:t>
      </w:r>
    </w:p>
    <w:p w:rsidR="00012DBE" w:rsidRDefault="00012DBE" w:rsidP="00012DBE">
      <w:pPr>
        <w:shd w:val="clear" w:color="auto" w:fill="FFFFFF"/>
        <w:jc w:val="both"/>
        <w:rPr>
          <w:b/>
          <w:bCs/>
          <w:color w:val="333333"/>
          <w:spacing w:val="8"/>
          <w:sz w:val="28"/>
          <w:szCs w:val="28"/>
        </w:rPr>
      </w:pPr>
    </w:p>
    <w:p w:rsidR="00012DBE" w:rsidRPr="00502A8E" w:rsidRDefault="00012DBE" w:rsidP="00012DBE">
      <w:pPr>
        <w:shd w:val="clear" w:color="auto" w:fill="FFFFFF"/>
        <w:jc w:val="both"/>
        <w:rPr>
          <w:b/>
          <w:bCs/>
          <w:color w:val="333333"/>
          <w:spacing w:val="8"/>
          <w:sz w:val="28"/>
          <w:szCs w:val="28"/>
        </w:rPr>
      </w:pPr>
      <w:r w:rsidRPr="00502A8E">
        <w:rPr>
          <w:b/>
          <w:bCs/>
          <w:color w:val="333333"/>
          <w:spacing w:val="8"/>
          <w:sz w:val="28"/>
          <w:szCs w:val="28"/>
        </w:rPr>
        <w:t xml:space="preserve">О внесении изменений в решение </w:t>
      </w:r>
    </w:p>
    <w:p w:rsidR="00012DBE" w:rsidRPr="00502A8E" w:rsidRDefault="00012DBE" w:rsidP="00012DBE">
      <w:pPr>
        <w:shd w:val="clear" w:color="auto" w:fill="FFFFFF"/>
        <w:jc w:val="both"/>
        <w:rPr>
          <w:b/>
          <w:bCs/>
          <w:color w:val="333333"/>
          <w:spacing w:val="8"/>
          <w:sz w:val="28"/>
          <w:szCs w:val="28"/>
        </w:rPr>
      </w:pPr>
      <w:r w:rsidRPr="00502A8E">
        <w:rPr>
          <w:b/>
          <w:bCs/>
          <w:color w:val="333333"/>
          <w:spacing w:val="8"/>
          <w:sz w:val="28"/>
          <w:szCs w:val="28"/>
        </w:rPr>
        <w:t xml:space="preserve">№ </w:t>
      </w:r>
      <w:r>
        <w:rPr>
          <w:b/>
          <w:bCs/>
          <w:color w:val="333333"/>
          <w:spacing w:val="8"/>
          <w:sz w:val="28"/>
          <w:szCs w:val="28"/>
        </w:rPr>
        <w:t xml:space="preserve">  441-714</w:t>
      </w:r>
      <w:r>
        <w:rPr>
          <w:b/>
          <w:bCs/>
          <w:sz w:val="28"/>
          <w:szCs w:val="28"/>
        </w:rPr>
        <w:t xml:space="preserve"> </w:t>
      </w:r>
      <w:r>
        <w:rPr>
          <w:b/>
          <w:bCs/>
          <w:color w:val="333333"/>
          <w:spacing w:val="8"/>
          <w:sz w:val="28"/>
          <w:szCs w:val="28"/>
        </w:rPr>
        <w:t>от 08.05.2024</w:t>
      </w:r>
      <w:r w:rsidRPr="00502A8E">
        <w:rPr>
          <w:b/>
          <w:bCs/>
          <w:color w:val="333333"/>
          <w:spacing w:val="8"/>
          <w:sz w:val="28"/>
          <w:szCs w:val="28"/>
        </w:rPr>
        <w:t>г.</w:t>
      </w:r>
    </w:p>
    <w:p w:rsidR="00012DBE" w:rsidRPr="00970381" w:rsidRDefault="00012DBE" w:rsidP="00012DBE">
      <w:pPr>
        <w:shd w:val="clear" w:color="auto" w:fill="FFFFFF"/>
        <w:rPr>
          <w:b/>
          <w:bCs/>
          <w:sz w:val="28"/>
          <w:szCs w:val="28"/>
        </w:rPr>
      </w:pPr>
      <w:r w:rsidRPr="00502A8E">
        <w:rPr>
          <w:b/>
          <w:bCs/>
          <w:color w:val="333333"/>
          <w:spacing w:val="8"/>
          <w:sz w:val="28"/>
          <w:szCs w:val="28"/>
        </w:rPr>
        <w:t>«</w:t>
      </w:r>
      <w:r w:rsidRPr="00970381">
        <w:rPr>
          <w:b/>
          <w:bCs/>
          <w:sz w:val="28"/>
          <w:szCs w:val="28"/>
        </w:rPr>
        <w:t>Об утверждении Положения</w:t>
      </w:r>
    </w:p>
    <w:p w:rsidR="00012DBE" w:rsidRPr="00970381" w:rsidRDefault="00012DBE" w:rsidP="00012DBE">
      <w:pPr>
        <w:shd w:val="clear" w:color="auto" w:fill="FFFFFF"/>
        <w:rPr>
          <w:b/>
          <w:bCs/>
          <w:sz w:val="28"/>
          <w:szCs w:val="28"/>
        </w:rPr>
      </w:pPr>
      <w:r w:rsidRPr="00970381">
        <w:rPr>
          <w:b/>
          <w:bCs/>
          <w:sz w:val="28"/>
          <w:szCs w:val="28"/>
        </w:rPr>
        <w:t xml:space="preserve"> о порядке назначения</w:t>
      </w:r>
      <w:r w:rsidRPr="00970381">
        <w:rPr>
          <w:b/>
          <w:sz w:val="28"/>
          <w:szCs w:val="28"/>
        </w:rPr>
        <w:t xml:space="preserve"> </w:t>
      </w:r>
      <w:r w:rsidRPr="00970381">
        <w:rPr>
          <w:b/>
          <w:bCs/>
          <w:sz w:val="28"/>
          <w:szCs w:val="28"/>
        </w:rPr>
        <w:t xml:space="preserve">и проведения </w:t>
      </w:r>
    </w:p>
    <w:p w:rsidR="00012DBE" w:rsidRPr="00970381" w:rsidRDefault="00012DBE" w:rsidP="00012DBE">
      <w:pPr>
        <w:shd w:val="clear" w:color="auto" w:fill="FFFFFF"/>
        <w:rPr>
          <w:b/>
          <w:bCs/>
          <w:sz w:val="28"/>
          <w:szCs w:val="28"/>
        </w:rPr>
      </w:pPr>
      <w:r w:rsidRPr="00970381">
        <w:rPr>
          <w:b/>
          <w:bCs/>
          <w:sz w:val="28"/>
          <w:szCs w:val="28"/>
        </w:rPr>
        <w:t xml:space="preserve">опроса граждан на территории </w:t>
      </w:r>
      <w:r>
        <w:rPr>
          <w:b/>
          <w:bCs/>
          <w:sz w:val="28"/>
          <w:szCs w:val="28"/>
        </w:rPr>
        <w:t xml:space="preserve">Октябрьского </w:t>
      </w:r>
    </w:p>
    <w:p w:rsidR="00012DBE" w:rsidRPr="00970381" w:rsidRDefault="00012DBE" w:rsidP="00012DBE">
      <w:pPr>
        <w:shd w:val="clear" w:color="auto" w:fill="FFFFFF"/>
        <w:rPr>
          <w:b/>
          <w:bCs/>
          <w:sz w:val="28"/>
          <w:szCs w:val="28"/>
        </w:rPr>
      </w:pPr>
      <w:r w:rsidRPr="00970381">
        <w:rPr>
          <w:b/>
          <w:bCs/>
          <w:sz w:val="28"/>
          <w:szCs w:val="28"/>
        </w:rPr>
        <w:t xml:space="preserve">муниципального образования  Дергачевского </w:t>
      </w:r>
    </w:p>
    <w:p w:rsidR="00012DBE" w:rsidRDefault="00012DBE" w:rsidP="00012DBE">
      <w:pPr>
        <w:shd w:val="clear" w:color="auto" w:fill="FFFFFF"/>
        <w:rPr>
          <w:b/>
          <w:bCs/>
          <w:color w:val="333333"/>
          <w:spacing w:val="8"/>
          <w:sz w:val="28"/>
          <w:szCs w:val="28"/>
        </w:rPr>
      </w:pPr>
      <w:r w:rsidRPr="00970381">
        <w:rPr>
          <w:b/>
          <w:bCs/>
          <w:sz w:val="28"/>
          <w:szCs w:val="28"/>
        </w:rPr>
        <w:t>муниципального  района</w:t>
      </w:r>
      <w:r w:rsidRPr="00970381">
        <w:rPr>
          <w:b/>
          <w:sz w:val="28"/>
          <w:szCs w:val="28"/>
        </w:rPr>
        <w:t xml:space="preserve"> </w:t>
      </w:r>
      <w:r w:rsidRPr="00970381">
        <w:rPr>
          <w:b/>
          <w:bCs/>
          <w:sz w:val="28"/>
          <w:szCs w:val="28"/>
        </w:rPr>
        <w:t>Саратовской области</w:t>
      </w:r>
      <w:r w:rsidRPr="00502A8E">
        <w:rPr>
          <w:b/>
          <w:bCs/>
          <w:color w:val="333333"/>
          <w:spacing w:val="8"/>
          <w:sz w:val="28"/>
          <w:szCs w:val="28"/>
        </w:rPr>
        <w:t>»</w:t>
      </w:r>
    </w:p>
    <w:p w:rsidR="00012DBE" w:rsidRPr="006C6EFA" w:rsidRDefault="00012DBE" w:rsidP="00012DBE">
      <w:pPr>
        <w:pStyle w:val="a5"/>
        <w:jc w:val="both"/>
        <w:rPr>
          <w:b w:val="0"/>
          <w:color w:val="auto"/>
        </w:rPr>
      </w:pPr>
      <w:r>
        <w:rPr>
          <w:bCs/>
          <w:color w:val="333333"/>
          <w:spacing w:val="8"/>
          <w:szCs w:val="28"/>
        </w:rPr>
        <w:t xml:space="preserve">        </w:t>
      </w:r>
      <w:r>
        <w:rPr>
          <w:rFonts w:ascii="PT Astra Serif" w:hAnsi="PT Astra Serif"/>
          <w:b w:val="0"/>
        </w:rPr>
        <w:t xml:space="preserve"> </w:t>
      </w:r>
      <w:proofErr w:type="gramStart"/>
      <w:r>
        <w:rPr>
          <w:rFonts w:ascii="PT Astra Serif" w:hAnsi="PT Astra Serif"/>
          <w:b w:val="0"/>
        </w:rPr>
        <w:t xml:space="preserve">В соответствии с  Федеральным законом от 20.03.2025 № 33-ФЗ «Об общих принципах организации местного самоуправления в единой системе публичной власти», Законом Саратовской области от 11.06.2025 № 42-ЗСО «О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 Уставом Октябрьского сельского поселения </w:t>
      </w:r>
      <w:r>
        <w:rPr>
          <w:b w:val="0"/>
        </w:rPr>
        <w:t>Дергачевского муниципального района Саратовской области</w:t>
      </w:r>
      <w:r>
        <w:rPr>
          <w:rFonts w:ascii="PT Astra Serif" w:hAnsi="PT Astra Serif"/>
          <w:b w:val="0"/>
        </w:rPr>
        <w:t xml:space="preserve">, </w:t>
      </w:r>
      <w:r w:rsidRPr="006C6EFA">
        <w:rPr>
          <w:b w:val="0"/>
          <w:color w:val="auto"/>
          <w:spacing w:val="8"/>
          <w:szCs w:val="28"/>
        </w:rPr>
        <w:t>Совет</w:t>
      </w:r>
      <w:proofErr w:type="gramEnd"/>
      <w:r w:rsidRPr="006C6EFA">
        <w:rPr>
          <w:b w:val="0"/>
          <w:color w:val="auto"/>
          <w:spacing w:val="8"/>
          <w:szCs w:val="28"/>
        </w:rPr>
        <w:t xml:space="preserve"> </w:t>
      </w:r>
      <w:r>
        <w:rPr>
          <w:b w:val="0"/>
          <w:color w:val="auto"/>
          <w:spacing w:val="8"/>
          <w:szCs w:val="28"/>
        </w:rPr>
        <w:t xml:space="preserve">Октябрьского </w:t>
      </w:r>
      <w:r w:rsidRPr="006C6EFA">
        <w:rPr>
          <w:b w:val="0"/>
          <w:color w:val="auto"/>
          <w:spacing w:val="8"/>
          <w:szCs w:val="28"/>
        </w:rPr>
        <w:t xml:space="preserve"> муниципального образования</w:t>
      </w:r>
    </w:p>
    <w:p w:rsidR="00012DBE" w:rsidRPr="006C6EFA" w:rsidRDefault="00012DBE" w:rsidP="00012DBE">
      <w:pPr>
        <w:shd w:val="clear" w:color="auto" w:fill="FFFFFF"/>
        <w:jc w:val="both"/>
        <w:rPr>
          <w:bCs/>
          <w:spacing w:val="8"/>
          <w:sz w:val="28"/>
          <w:szCs w:val="28"/>
        </w:rPr>
      </w:pPr>
      <w:r w:rsidRPr="006C6EFA">
        <w:rPr>
          <w:spacing w:val="8"/>
          <w:sz w:val="28"/>
          <w:szCs w:val="28"/>
        </w:rPr>
        <w:t xml:space="preserve">    </w:t>
      </w:r>
      <w:r w:rsidRPr="006C6EFA">
        <w:rPr>
          <w:bCs/>
          <w:spacing w:val="8"/>
          <w:sz w:val="28"/>
          <w:szCs w:val="28"/>
        </w:rPr>
        <w:t>РЕШИЛ:</w:t>
      </w:r>
    </w:p>
    <w:p w:rsidR="00012DBE" w:rsidRPr="007C2754" w:rsidRDefault="00012DBE" w:rsidP="00012DBE">
      <w:pPr>
        <w:shd w:val="clear" w:color="auto" w:fill="FFFFFF"/>
        <w:jc w:val="both"/>
        <w:rPr>
          <w:bCs/>
          <w:sz w:val="28"/>
          <w:szCs w:val="28"/>
        </w:rPr>
      </w:pPr>
      <w:r w:rsidRPr="007C2754">
        <w:rPr>
          <w:sz w:val="28"/>
        </w:rPr>
        <w:t>1</w:t>
      </w:r>
      <w:r>
        <w:rPr>
          <w:sz w:val="28"/>
        </w:rPr>
        <w:t>.</w:t>
      </w:r>
      <w:r w:rsidRPr="007C2754">
        <w:rPr>
          <w:sz w:val="28"/>
        </w:rPr>
        <w:t xml:space="preserve"> </w:t>
      </w:r>
      <w:r w:rsidRPr="00E621FB">
        <w:rPr>
          <w:sz w:val="28"/>
          <w:szCs w:val="28"/>
        </w:rPr>
        <w:t xml:space="preserve">В Решение </w:t>
      </w:r>
      <w:r w:rsidRPr="00E621FB">
        <w:rPr>
          <w:bCs/>
          <w:color w:val="333333"/>
          <w:spacing w:val="8"/>
          <w:sz w:val="28"/>
          <w:szCs w:val="28"/>
        </w:rPr>
        <w:t xml:space="preserve">№  </w:t>
      </w:r>
      <w:r>
        <w:rPr>
          <w:bCs/>
          <w:color w:val="333333"/>
          <w:spacing w:val="8"/>
          <w:sz w:val="28"/>
          <w:szCs w:val="28"/>
        </w:rPr>
        <w:t>441-714</w:t>
      </w:r>
      <w:r w:rsidRPr="00E621FB">
        <w:rPr>
          <w:bCs/>
          <w:sz w:val="28"/>
          <w:szCs w:val="28"/>
        </w:rPr>
        <w:t xml:space="preserve"> </w:t>
      </w:r>
      <w:r>
        <w:rPr>
          <w:bCs/>
          <w:color w:val="333333"/>
          <w:spacing w:val="8"/>
          <w:sz w:val="28"/>
          <w:szCs w:val="28"/>
        </w:rPr>
        <w:t>от 08</w:t>
      </w:r>
      <w:r w:rsidRPr="00E621FB">
        <w:rPr>
          <w:bCs/>
          <w:color w:val="333333"/>
          <w:spacing w:val="8"/>
          <w:sz w:val="28"/>
          <w:szCs w:val="28"/>
        </w:rPr>
        <w:t>.05.2024г. «</w:t>
      </w:r>
      <w:r w:rsidRPr="007C2754">
        <w:rPr>
          <w:bCs/>
          <w:sz w:val="28"/>
          <w:szCs w:val="28"/>
        </w:rPr>
        <w:t>Об утверждении Положения</w:t>
      </w:r>
    </w:p>
    <w:p w:rsidR="00012DBE" w:rsidRDefault="00012DBE" w:rsidP="00012DBE">
      <w:pPr>
        <w:shd w:val="clear" w:color="auto" w:fill="FFFFFF"/>
        <w:jc w:val="both"/>
        <w:rPr>
          <w:b/>
        </w:rPr>
      </w:pPr>
      <w:r w:rsidRPr="007C2754">
        <w:rPr>
          <w:bCs/>
          <w:sz w:val="28"/>
          <w:szCs w:val="28"/>
        </w:rPr>
        <w:t xml:space="preserve"> о порядке назначения</w:t>
      </w:r>
      <w:r w:rsidRPr="007C2754">
        <w:rPr>
          <w:sz w:val="28"/>
          <w:szCs w:val="28"/>
        </w:rPr>
        <w:t xml:space="preserve"> </w:t>
      </w:r>
      <w:r w:rsidRPr="007C2754">
        <w:rPr>
          <w:bCs/>
          <w:sz w:val="28"/>
          <w:szCs w:val="28"/>
        </w:rPr>
        <w:t>и проведения опроса граждан на территории</w:t>
      </w:r>
      <w:r>
        <w:rPr>
          <w:bCs/>
          <w:sz w:val="28"/>
          <w:szCs w:val="28"/>
        </w:rPr>
        <w:t xml:space="preserve"> </w:t>
      </w:r>
      <w:r w:rsidRPr="00C566B2">
        <w:rPr>
          <w:spacing w:val="8"/>
          <w:sz w:val="28"/>
          <w:szCs w:val="28"/>
        </w:rPr>
        <w:t>Октябрьского</w:t>
      </w:r>
      <w:r w:rsidRPr="00C566B2">
        <w:rPr>
          <w:bCs/>
          <w:sz w:val="32"/>
          <w:szCs w:val="28"/>
        </w:rPr>
        <w:t xml:space="preserve"> </w:t>
      </w:r>
      <w:r w:rsidRPr="007C2754">
        <w:rPr>
          <w:bCs/>
          <w:sz w:val="28"/>
          <w:szCs w:val="28"/>
        </w:rPr>
        <w:t>муниципального образования  Дергачевского муниципального  района</w:t>
      </w:r>
      <w:r w:rsidRPr="007C2754">
        <w:rPr>
          <w:sz w:val="28"/>
          <w:szCs w:val="28"/>
        </w:rPr>
        <w:t xml:space="preserve"> </w:t>
      </w:r>
      <w:r w:rsidRPr="007C2754">
        <w:rPr>
          <w:bCs/>
          <w:sz w:val="28"/>
          <w:szCs w:val="28"/>
        </w:rPr>
        <w:t>Саратовской области</w:t>
      </w:r>
      <w:r w:rsidRPr="007C2754">
        <w:rPr>
          <w:bCs/>
          <w:color w:val="333333"/>
          <w:spacing w:val="8"/>
          <w:sz w:val="28"/>
          <w:szCs w:val="28"/>
        </w:rPr>
        <w:t>» и</w:t>
      </w:r>
      <w:r>
        <w:rPr>
          <w:b/>
          <w:bCs/>
          <w:color w:val="333333"/>
          <w:spacing w:val="8"/>
          <w:sz w:val="28"/>
          <w:szCs w:val="28"/>
        </w:rPr>
        <w:t xml:space="preserve"> </w:t>
      </w:r>
      <w:r>
        <w:rPr>
          <w:sz w:val="28"/>
        </w:rPr>
        <w:t xml:space="preserve"> Положение  внести следующие изменения:</w:t>
      </w:r>
    </w:p>
    <w:p w:rsidR="00012DBE" w:rsidRPr="006C6EFA" w:rsidRDefault="00012DBE" w:rsidP="00012DBE">
      <w:pPr>
        <w:shd w:val="clear" w:color="auto" w:fill="FFFFFF"/>
        <w:jc w:val="both"/>
        <w:rPr>
          <w:sz w:val="28"/>
        </w:rPr>
      </w:pPr>
      <w:r w:rsidRPr="006C6EFA">
        <w:rPr>
          <w:bCs/>
          <w:spacing w:val="8"/>
          <w:sz w:val="28"/>
          <w:szCs w:val="28"/>
        </w:rPr>
        <w:t xml:space="preserve">       1.1.В преамбуле решения</w:t>
      </w:r>
      <w:r w:rsidRPr="006C6EFA">
        <w:rPr>
          <w:sz w:val="28"/>
        </w:rPr>
        <w:t xml:space="preserve"> заменить фразу «</w:t>
      </w:r>
      <w:r w:rsidRPr="006C6EFA">
        <w:rPr>
          <w:rFonts w:ascii="Times New Roman CYR" w:hAnsi="Times New Roman CYR" w:cs="Times New Roman CYR"/>
          <w:sz w:val="28"/>
          <w:szCs w:val="24"/>
        </w:rPr>
        <w:t>В соответствии                                   с Федеральным законом от 06.10.2003 N 131-ФЗ "Об общих принципах организации местного самоуправления в Российской Федерации"</w:t>
      </w:r>
      <w:r w:rsidRPr="006C6EFA">
        <w:rPr>
          <w:sz w:val="28"/>
        </w:rPr>
        <w:t xml:space="preserve"> на фразу «</w:t>
      </w:r>
      <w:r w:rsidRPr="006C6EFA">
        <w:rPr>
          <w:rFonts w:ascii="Times New Roman CYR" w:hAnsi="Times New Roman CYR" w:cs="Times New Roman CYR"/>
          <w:sz w:val="28"/>
          <w:szCs w:val="24"/>
        </w:rPr>
        <w:t>В соответствии с</w:t>
      </w:r>
      <w:r w:rsidRPr="006C6EFA">
        <w:rPr>
          <w:sz w:val="28"/>
        </w:rPr>
        <w:t xml:space="preserve"> Федеральным законом от 20.03.2025 № 33-ФЗ «Об общих принципах организации местного самоуправления в единой системе публичной власти».</w:t>
      </w:r>
    </w:p>
    <w:p w:rsidR="00012DBE" w:rsidRPr="006C6EFA" w:rsidRDefault="00012DBE" w:rsidP="00012DBE">
      <w:pPr>
        <w:shd w:val="clear" w:color="auto" w:fill="FFFFFF"/>
        <w:jc w:val="both"/>
        <w:rPr>
          <w:sz w:val="28"/>
        </w:rPr>
      </w:pPr>
      <w:r w:rsidRPr="006C6EFA">
        <w:rPr>
          <w:sz w:val="28"/>
        </w:rPr>
        <w:t xml:space="preserve">       </w:t>
      </w:r>
      <w:r w:rsidRPr="006C6EFA">
        <w:rPr>
          <w:bCs/>
          <w:spacing w:val="8"/>
          <w:sz w:val="28"/>
          <w:szCs w:val="28"/>
        </w:rPr>
        <w:t xml:space="preserve"> 1.2.</w:t>
      </w:r>
      <w:r w:rsidRPr="006C6EFA">
        <w:rPr>
          <w:rFonts w:ascii="Times New Roman CYR" w:hAnsi="Times New Roman CYR" w:cs="Times New Roman CYR"/>
          <w:sz w:val="28"/>
          <w:szCs w:val="24"/>
        </w:rPr>
        <w:t xml:space="preserve"> </w:t>
      </w:r>
      <w:r w:rsidRPr="006C6EFA">
        <w:rPr>
          <w:bCs/>
          <w:spacing w:val="8"/>
          <w:sz w:val="28"/>
          <w:szCs w:val="28"/>
        </w:rPr>
        <w:t>В преамбуле положения после слов «</w:t>
      </w:r>
      <w:r w:rsidRPr="006C6EFA">
        <w:rPr>
          <w:sz w:val="28"/>
          <w:szCs w:val="28"/>
        </w:rPr>
        <w:t>в соответствии                                     с Конституцией Российской Федерации</w:t>
      </w:r>
      <w:proofErr w:type="gramStart"/>
      <w:r w:rsidRPr="006C6EFA">
        <w:rPr>
          <w:sz w:val="28"/>
          <w:szCs w:val="28"/>
        </w:rPr>
        <w:t>,</w:t>
      </w:r>
      <w:r w:rsidRPr="006C6EFA">
        <w:rPr>
          <w:rFonts w:ascii="Times New Roman CYR" w:hAnsi="Times New Roman CYR" w:cs="Times New Roman CYR"/>
          <w:sz w:val="28"/>
          <w:szCs w:val="24"/>
        </w:rPr>
        <w:t>»</w:t>
      </w:r>
      <w:proofErr w:type="gramEnd"/>
      <w:r w:rsidRPr="006C6EFA">
        <w:rPr>
          <w:rFonts w:ascii="Times New Roman CYR" w:hAnsi="Times New Roman CYR" w:cs="Times New Roman CYR"/>
          <w:sz w:val="28"/>
          <w:szCs w:val="24"/>
        </w:rPr>
        <w:t xml:space="preserve"> </w:t>
      </w:r>
      <w:r w:rsidRPr="006C6EFA">
        <w:rPr>
          <w:sz w:val="28"/>
        </w:rPr>
        <w:t>заменить фразу «</w:t>
      </w:r>
      <w:r w:rsidRPr="006C6EFA">
        <w:rPr>
          <w:sz w:val="28"/>
          <w:szCs w:val="28"/>
        </w:rPr>
        <w:t>статьей 31 Федерального закона от 06 октября 2003 года № 131-ФЗ «Об общих принципах организации местного самоуправления в Российской Федерации</w:t>
      </w:r>
      <w:r w:rsidRPr="006C6EFA">
        <w:rPr>
          <w:rFonts w:ascii="Times New Roman CYR" w:hAnsi="Times New Roman CYR" w:cs="Times New Roman CYR"/>
          <w:sz w:val="28"/>
          <w:szCs w:val="24"/>
        </w:rPr>
        <w:t>"</w:t>
      </w:r>
      <w:r w:rsidRPr="006C6EFA">
        <w:rPr>
          <w:bCs/>
          <w:spacing w:val="8"/>
          <w:sz w:val="28"/>
          <w:szCs w:val="28"/>
        </w:rPr>
        <w:t> </w:t>
      </w:r>
      <w:r w:rsidRPr="006C6EFA">
        <w:rPr>
          <w:sz w:val="28"/>
        </w:rPr>
        <w:t>на фразу «статьей 46  Федерального закона от 20.03.2025                № 33-ФЗ «Об общих принципах организации местного самоуправления                      в единой системе публичной власти».</w:t>
      </w:r>
    </w:p>
    <w:p w:rsidR="00012DBE" w:rsidRPr="005705EB" w:rsidRDefault="00012DBE" w:rsidP="00012DBE">
      <w:pPr>
        <w:shd w:val="clear" w:color="auto" w:fill="FFFFFF"/>
        <w:jc w:val="both"/>
        <w:rPr>
          <w:sz w:val="28"/>
          <w:szCs w:val="28"/>
        </w:rPr>
      </w:pPr>
      <w:r>
        <w:rPr>
          <w:sz w:val="28"/>
          <w:szCs w:val="28"/>
        </w:rPr>
        <w:lastRenderedPageBreak/>
        <w:t xml:space="preserve"> 2</w:t>
      </w:r>
      <w:r w:rsidRPr="005705EB">
        <w:rPr>
          <w:sz w:val="28"/>
          <w:szCs w:val="28"/>
        </w:rPr>
        <w:t>. Опубликовать в официальном печатном органе</w:t>
      </w:r>
      <w:r>
        <w:rPr>
          <w:spacing w:val="8"/>
          <w:sz w:val="28"/>
          <w:szCs w:val="28"/>
        </w:rPr>
        <w:t xml:space="preserve"> </w:t>
      </w:r>
      <w:r w:rsidRPr="00C566B2">
        <w:rPr>
          <w:spacing w:val="8"/>
          <w:sz w:val="28"/>
          <w:szCs w:val="28"/>
        </w:rPr>
        <w:t>Октябрьского</w:t>
      </w:r>
      <w:r w:rsidRPr="00C566B2">
        <w:rPr>
          <w:sz w:val="32"/>
          <w:szCs w:val="28"/>
        </w:rPr>
        <w:t xml:space="preserve"> </w:t>
      </w:r>
      <w:r w:rsidRPr="005705EB">
        <w:rPr>
          <w:sz w:val="28"/>
          <w:szCs w:val="28"/>
        </w:rPr>
        <w:t xml:space="preserve"> муниципального образования  «Вестник </w:t>
      </w:r>
      <w:r w:rsidRPr="00C566B2">
        <w:rPr>
          <w:spacing w:val="8"/>
          <w:sz w:val="28"/>
          <w:szCs w:val="28"/>
        </w:rPr>
        <w:t>Октябрьского</w:t>
      </w:r>
      <w:r w:rsidRPr="00C566B2">
        <w:rPr>
          <w:sz w:val="32"/>
          <w:szCs w:val="28"/>
        </w:rPr>
        <w:t xml:space="preserve"> </w:t>
      </w:r>
      <w:r w:rsidRPr="005705EB">
        <w:rPr>
          <w:sz w:val="28"/>
          <w:szCs w:val="28"/>
        </w:rPr>
        <w:t xml:space="preserve"> МО», разместить на официальном сайте администрации Дергачевского муниципального района.</w:t>
      </w:r>
    </w:p>
    <w:p w:rsidR="00012DBE" w:rsidRDefault="00012DBE" w:rsidP="00012DBE">
      <w:pPr>
        <w:pStyle w:val="ConsPlusNormal0"/>
        <w:widowControl/>
        <w:ind w:firstLine="0"/>
        <w:jc w:val="both"/>
        <w:rPr>
          <w:rFonts w:ascii="Times New Roman" w:hAnsi="Times New Roman" w:cs="Times New Roman"/>
          <w:sz w:val="28"/>
          <w:szCs w:val="28"/>
          <w:lang w:eastAsia="ru-RU"/>
        </w:rPr>
      </w:pPr>
    </w:p>
    <w:p w:rsidR="00012DBE" w:rsidRDefault="00012DBE" w:rsidP="00012DBE">
      <w:pPr>
        <w:pStyle w:val="ConsPlusNormal0"/>
        <w:widowControl/>
        <w:ind w:firstLine="0"/>
        <w:jc w:val="both"/>
        <w:rPr>
          <w:rFonts w:ascii="Times New Roman" w:hAnsi="Times New Roman" w:cs="Times New Roman"/>
          <w:sz w:val="28"/>
          <w:szCs w:val="28"/>
        </w:rPr>
      </w:pPr>
      <w:r w:rsidRPr="005705EB">
        <w:rPr>
          <w:rFonts w:ascii="Times New Roman" w:hAnsi="Times New Roman" w:cs="Times New Roman"/>
          <w:sz w:val="28"/>
          <w:szCs w:val="28"/>
        </w:rPr>
        <w:t xml:space="preserve">Глава </w:t>
      </w:r>
      <w:proofErr w:type="gramStart"/>
      <w:r w:rsidRPr="00C566B2">
        <w:rPr>
          <w:spacing w:val="8"/>
          <w:sz w:val="24"/>
          <w:szCs w:val="28"/>
        </w:rPr>
        <w:t>Октябрьского</w:t>
      </w:r>
      <w:proofErr w:type="gramEnd"/>
      <w:r w:rsidRPr="00C566B2">
        <w:rPr>
          <w:sz w:val="28"/>
          <w:szCs w:val="28"/>
        </w:rPr>
        <w:t xml:space="preserve"> </w:t>
      </w:r>
      <w:r w:rsidRPr="00C566B2">
        <w:rPr>
          <w:sz w:val="24"/>
          <w:szCs w:val="28"/>
        </w:rPr>
        <w:t xml:space="preserve"> </w:t>
      </w:r>
    </w:p>
    <w:p w:rsidR="00012DBE" w:rsidRPr="005705EB" w:rsidRDefault="00012DBE" w:rsidP="00012DBE">
      <w:pPr>
        <w:pStyle w:val="ConsPlusNormal0"/>
        <w:widowControl/>
        <w:ind w:firstLine="0"/>
        <w:jc w:val="both"/>
        <w:rPr>
          <w:rFonts w:ascii="Helvetica" w:hAnsi="Helvetica" w:cs="Helvetica"/>
          <w:b/>
          <w:bCs/>
          <w:sz w:val="21"/>
        </w:rPr>
      </w:pPr>
      <w:r w:rsidRPr="005705EB">
        <w:rPr>
          <w:rFonts w:ascii="Times New Roman" w:hAnsi="Times New Roman" w:cs="Times New Roman"/>
          <w:sz w:val="28"/>
          <w:szCs w:val="28"/>
        </w:rPr>
        <w:t xml:space="preserve">муниципального образования                                                </w:t>
      </w:r>
      <w:proofErr w:type="spellStart"/>
      <w:r>
        <w:rPr>
          <w:rFonts w:ascii="Times New Roman" w:hAnsi="Times New Roman" w:cs="Times New Roman"/>
          <w:sz w:val="28"/>
          <w:szCs w:val="28"/>
        </w:rPr>
        <w:t>К.К.Джакияева</w:t>
      </w:r>
      <w:proofErr w:type="spellEnd"/>
      <w:r w:rsidRPr="005705EB">
        <w:rPr>
          <w:rFonts w:ascii="Times New Roman" w:hAnsi="Times New Roman" w:cs="Times New Roman"/>
          <w:sz w:val="28"/>
          <w:szCs w:val="28"/>
        </w:rPr>
        <w:t xml:space="preserve"> </w:t>
      </w:r>
    </w:p>
    <w:p w:rsidR="00012DBE" w:rsidRDefault="00012DBE" w:rsidP="00012DBE">
      <w:pPr>
        <w:rPr>
          <w:rFonts w:asciiTheme="minorHAnsi" w:hAnsiTheme="minorHAnsi"/>
          <w:b/>
          <w:sz w:val="32"/>
          <w:szCs w:val="32"/>
        </w:rPr>
      </w:pPr>
    </w:p>
    <w:p w:rsidR="00012DBE" w:rsidRDefault="00012DBE" w:rsidP="00012DBE">
      <w:pPr>
        <w:rPr>
          <w:rFonts w:asciiTheme="minorHAnsi" w:hAnsiTheme="minorHAnsi"/>
          <w:b/>
          <w:sz w:val="32"/>
          <w:szCs w:val="32"/>
        </w:rPr>
      </w:pPr>
    </w:p>
    <w:p w:rsidR="00012DBE" w:rsidRDefault="00012DBE" w:rsidP="00012DBE">
      <w:pPr>
        <w:rPr>
          <w:rFonts w:asciiTheme="minorHAnsi" w:hAnsiTheme="minorHAnsi"/>
          <w:b/>
          <w:sz w:val="32"/>
          <w:szCs w:val="32"/>
        </w:rPr>
      </w:pPr>
    </w:p>
    <w:p w:rsidR="00012DBE" w:rsidRPr="00CC29AD" w:rsidRDefault="00012DBE" w:rsidP="00012DBE">
      <w:pPr>
        <w:spacing w:line="252" w:lineRule="auto"/>
        <w:jc w:val="center"/>
        <w:rPr>
          <w:szCs w:val="24"/>
        </w:rPr>
      </w:pPr>
      <w:r>
        <w:rPr>
          <w:i/>
          <w:noProof/>
          <w:szCs w:val="24"/>
        </w:rPr>
        <w:drawing>
          <wp:inline distT="0" distB="0" distL="0" distR="0" wp14:anchorId="150E6AA4" wp14:editId="651DDFE8">
            <wp:extent cx="1542415" cy="1065530"/>
            <wp:effectExtent l="1905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1542415" cy="1065530"/>
                    </a:xfrm>
                    <a:prstGeom prst="rect">
                      <a:avLst/>
                    </a:prstGeom>
                    <a:noFill/>
                    <a:ln w="9525">
                      <a:noFill/>
                      <a:miter lim="800000"/>
                      <a:headEnd/>
                      <a:tailEnd/>
                    </a:ln>
                  </pic:spPr>
                </pic:pic>
              </a:graphicData>
            </a:graphic>
          </wp:inline>
        </w:drawing>
      </w:r>
    </w:p>
    <w:p w:rsidR="00012DBE" w:rsidRPr="00F46A44" w:rsidRDefault="00012DBE" w:rsidP="00012DBE">
      <w:pPr>
        <w:spacing w:line="252" w:lineRule="auto"/>
        <w:jc w:val="center"/>
        <w:rPr>
          <w:sz w:val="28"/>
          <w:szCs w:val="28"/>
        </w:rPr>
      </w:pPr>
      <w:r w:rsidRPr="00F46A44">
        <w:rPr>
          <w:sz w:val="28"/>
          <w:szCs w:val="28"/>
        </w:rPr>
        <w:t>СОВЕТ</w:t>
      </w:r>
    </w:p>
    <w:p w:rsidR="00012DBE" w:rsidRPr="00F46A44" w:rsidRDefault="00012DBE" w:rsidP="00012DBE">
      <w:pPr>
        <w:jc w:val="center"/>
        <w:rPr>
          <w:sz w:val="28"/>
          <w:szCs w:val="28"/>
        </w:rPr>
      </w:pPr>
      <w:r w:rsidRPr="00F46A44">
        <w:rPr>
          <w:sz w:val="28"/>
          <w:szCs w:val="28"/>
        </w:rPr>
        <w:t xml:space="preserve"> </w:t>
      </w:r>
      <w:r>
        <w:rPr>
          <w:sz w:val="28"/>
          <w:szCs w:val="28"/>
        </w:rPr>
        <w:t>ОКТЯБРЬСКОГО</w:t>
      </w:r>
      <w:r w:rsidRPr="00F46A44">
        <w:rPr>
          <w:sz w:val="28"/>
          <w:szCs w:val="28"/>
        </w:rPr>
        <w:t xml:space="preserve"> МУНИЦИПАЛЬНОГО ОБРАЗОВАНИЯ</w:t>
      </w:r>
    </w:p>
    <w:p w:rsidR="00012DBE" w:rsidRPr="00F46A44" w:rsidRDefault="00012DBE" w:rsidP="00012DBE">
      <w:pPr>
        <w:jc w:val="center"/>
        <w:rPr>
          <w:sz w:val="28"/>
          <w:szCs w:val="28"/>
        </w:rPr>
      </w:pPr>
      <w:r w:rsidRPr="00F46A44">
        <w:rPr>
          <w:sz w:val="28"/>
          <w:szCs w:val="28"/>
        </w:rPr>
        <w:t>ДЕРГАЧЕВСКОГО МУНИЦИПАЛЬНОГО РАЙОНА</w:t>
      </w:r>
    </w:p>
    <w:p w:rsidR="00012DBE" w:rsidRPr="00F46A44" w:rsidRDefault="00012DBE" w:rsidP="00012DBE">
      <w:pPr>
        <w:jc w:val="center"/>
        <w:rPr>
          <w:sz w:val="28"/>
          <w:szCs w:val="28"/>
        </w:rPr>
      </w:pPr>
      <w:r w:rsidRPr="00F46A44">
        <w:rPr>
          <w:sz w:val="28"/>
          <w:szCs w:val="28"/>
        </w:rPr>
        <w:t>САРАТОВСКОЙ ОБЛАСТИ</w:t>
      </w:r>
    </w:p>
    <w:p w:rsidR="00012DBE" w:rsidRPr="00F46A44" w:rsidRDefault="00012DBE" w:rsidP="00012DBE">
      <w:pPr>
        <w:jc w:val="center"/>
        <w:rPr>
          <w:sz w:val="28"/>
          <w:szCs w:val="28"/>
        </w:rPr>
      </w:pPr>
    </w:p>
    <w:p w:rsidR="00012DBE" w:rsidRPr="00F46A44" w:rsidRDefault="00012DBE" w:rsidP="00012DBE">
      <w:pPr>
        <w:spacing w:line="252" w:lineRule="auto"/>
        <w:jc w:val="center"/>
        <w:rPr>
          <w:color w:val="FF0000"/>
          <w:sz w:val="28"/>
          <w:szCs w:val="28"/>
        </w:rPr>
      </w:pPr>
      <w:r w:rsidRPr="00F46A44">
        <w:rPr>
          <w:sz w:val="28"/>
          <w:szCs w:val="28"/>
        </w:rPr>
        <w:t xml:space="preserve"> </w:t>
      </w:r>
      <w:proofErr w:type="gramStart"/>
      <w:r w:rsidRPr="00F46A44">
        <w:rPr>
          <w:sz w:val="28"/>
          <w:szCs w:val="28"/>
        </w:rPr>
        <w:t>Р</w:t>
      </w:r>
      <w:proofErr w:type="gramEnd"/>
      <w:r w:rsidRPr="00F46A44">
        <w:rPr>
          <w:sz w:val="28"/>
          <w:szCs w:val="28"/>
        </w:rPr>
        <w:t xml:space="preserve"> Е Ш Е Н И Е  № </w:t>
      </w:r>
      <w:r>
        <w:rPr>
          <w:sz w:val="28"/>
          <w:szCs w:val="28"/>
        </w:rPr>
        <w:t>476-762</w:t>
      </w:r>
    </w:p>
    <w:p w:rsidR="00012DBE" w:rsidRPr="00F46A44" w:rsidRDefault="00012DBE" w:rsidP="00012DBE">
      <w:pPr>
        <w:jc w:val="center"/>
        <w:rPr>
          <w:sz w:val="28"/>
          <w:szCs w:val="28"/>
        </w:rPr>
      </w:pPr>
      <w:r w:rsidRPr="00F46A44">
        <w:rPr>
          <w:sz w:val="28"/>
          <w:szCs w:val="28"/>
        </w:rPr>
        <w:t xml:space="preserve">от </w:t>
      </w:r>
      <w:r>
        <w:rPr>
          <w:sz w:val="28"/>
          <w:szCs w:val="28"/>
        </w:rPr>
        <w:t>12 января 2026</w:t>
      </w:r>
      <w:r w:rsidRPr="00F46A44">
        <w:rPr>
          <w:sz w:val="28"/>
          <w:szCs w:val="28"/>
        </w:rPr>
        <w:t xml:space="preserve"> года</w:t>
      </w:r>
    </w:p>
    <w:p w:rsidR="00012DBE" w:rsidRDefault="00012DBE" w:rsidP="00012DBE">
      <w:pPr>
        <w:shd w:val="clear" w:color="auto" w:fill="FFFFFF"/>
        <w:jc w:val="both"/>
        <w:rPr>
          <w:b/>
          <w:bCs/>
          <w:color w:val="333333"/>
          <w:spacing w:val="8"/>
          <w:sz w:val="28"/>
          <w:szCs w:val="28"/>
        </w:rPr>
      </w:pPr>
    </w:p>
    <w:p w:rsidR="00012DBE" w:rsidRPr="00BB114F" w:rsidRDefault="00012DBE" w:rsidP="00012DBE">
      <w:pPr>
        <w:shd w:val="clear" w:color="auto" w:fill="FFFFFF"/>
        <w:jc w:val="both"/>
        <w:rPr>
          <w:bCs/>
          <w:color w:val="333333"/>
          <w:spacing w:val="8"/>
          <w:sz w:val="28"/>
          <w:szCs w:val="28"/>
        </w:rPr>
      </w:pPr>
      <w:r w:rsidRPr="00BB114F">
        <w:rPr>
          <w:bCs/>
          <w:color w:val="333333"/>
          <w:spacing w:val="8"/>
          <w:sz w:val="28"/>
          <w:szCs w:val="28"/>
        </w:rPr>
        <w:t xml:space="preserve">О внесении изменений в решение </w:t>
      </w:r>
    </w:p>
    <w:p w:rsidR="00012DBE" w:rsidRPr="00BB114F" w:rsidRDefault="00012DBE" w:rsidP="00012DBE">
      <w:pPr>
        <w:shd w:val="clear" w:color="auto" w:fill="FFFFFF"/>
        <w:jc w:val="both"/>
        <w:rPr>
          <w:bCs/>
          <w:color w:val="333333"/>
          <w:spacing w:val="8"/>
          <w:sz w:val="28"/>
          <w:szCs w:val="28"/>
        </w:rPr>
      </w:pPr>
      <w:r w:rsidRPr="00BB114F">
        <w:rPr>
          <w:bCs/>
          <w:color w:val="333333"/>
          <w:spacing w:val="8"/>
          <w:sz w:val="28"/>
          <w:szCs w:val="28"/>
        </w:rPr>
        <w:t xml:space="preserve">№   </w:t>
      </w:r>
      <w:r>
        <w:rPr>
          <w:bCs/>
          <w:color w:val="333333"/>
          <w:spacing w:val="8"/>
          <w:sz w:val="28"/>
          <w:szCs w:val="28"/>
        </w:rPr>
        <w:t>337-530</w:t>
      </w:r>
      <w:r w:rsidRPr="00BB114F">
        <w:rPr>
          <w:bCs/>
          <w:sz w:val="28"/>
          <w:szCs w:val="28"/>
        </w:rPr>
        <w:t xml:space="preserve"> </w:t>
      </w:r>
      <w:r w:rsidRPr="00BB114F">
        <w:rPr>
          <w:bCs/>
          <w:color w:val="333333"/>
          <w:spacing w:val="8"/>
          <w:sz w:val="28"/>
          <w:szCs w:val="28"/>
        </w:rPr>
        <w:t>от 2</w:t>
      </w:r>
      <w:r>
        <w:rPr>
          <w:bCs/>
          <w:color w:val="333333"/>
          <w:spacing w:val="8"/>
          <w:sz w:val="28"/>
          <w:szCs w:val="28"/>
        </w:rPr>
        <w:t>5</w:t>
      </w:r>
      <w:r w:rsidRPr="00BB114F">
        <w:rPr>
          <w:bCs/>
          <w:color w:val="333333"/>
          <w:spacing w:val="8"/>
          <w:sz w:val="28"/>
          <w:szCs w:val="28"/>
        </w:rPr>
        <w:t>.12.2019г.</w:t>
      </w:r>
    </w:p>
    <w:p w:rsidR="00012DBE" w:rsidRPr="00BB114F" w:rsidRDefault="00012DBE" w:rsidP="00012DBE">
      <w:pPr>
        <w:shd w:val="clear" w:color="auto" w:fill="FFFFFF"/>
        <w:jc w:val="both"/>
        <w:rPr>
          <w:sz w:val="28"/>
          <w:szCs w:val="28"/>
        </w:rPr>
      </w:pPr>
      <w:r w:rsidRPr="00BB114F">
        <w:rPr>
          <w:b/>
          <w:bCs/>
          <w:color w:val="333333"/>
          <w:spacing w:val="8"/>
          <w:sz w:val="28"/>
          <w:szCs w:val="28"/>
        </w:rPr>
        <w:t>«</w:t>
      </w:r>
      <w:r w:rsidRPr="00BB114F">
        <w:rPr>
          <w:sz w:val="28"/>
          <w:szCs w:val="28"/>
        </w:rPr>
        <w:t xml:space="preserve">Об утверждении Положения </w:t>
      </w:r>
    </w:p>
    <w:p w:rsidR="00012DBE" w:rsidRPr="00BB114F" w:rsidRDefault="00012DBE" w:rsidP="00012DBE">
      <w:pPr>
        <w:shd w:val="clear" w:color="auto" w:fill="FFFFFF"/>
        <w:jc w:val="both"/>
        <w:rPr>
          <w:sz w:val="28"/>
          <w:szCs w:val="28"/>
        </w:rPr>
      </w:pPr>
      <w:r w:rsidRPr="00BB114F">
        <w:rPr>
          <w:sz w:val="28"/>
          <w:szCs w:val="28"/>
        </w:rPr>
        <w:t xml:space="preserve">о порядке управления и </w:t>
      </w:r>
    </w:p>
    <w:p w:rsidR="00012DBE" w:rsidRPr="00BB114F" w:rsidRDefault="00012DBE" w:rsidP="00012DBE">
      <w:pPr>
        <w:shd w:val="clear" w:color="auto" w:fill="FFFFFF"/>
        <w:jc w:val="both"/>
        <w:rPr>
          <w:sz w:val="28"/>
          <w:szCs w:val="28"/>
        </w:rPr>
      </w:pPr>
      <w:r w:rsidRPr="00BB114F">
        <w:rPr>
          <w:sz w:val="28"/>
          <w:szCs w:val="28"/>
        </w:rPr>
        <w:t xml:space="preserve">распоряжения имуществом, </w:t>
      </w:r>
    </w:p>
    <w:p w:rsidR="00012DBE" w:rsidRPr="00BB114F" w:rsidRDefault="00012DBE" w:rsidP="00012DBE">
      <w:pPr>
        <w:shd w:val="clear" w:color="auto" w:fill="FFFFFF"/>
        <w:jc w:val="both"/>
        <w:rPr>
          <w:sz w:val="28"/>
          <w:szCs w:val="28"/>
        </w:rPr>
      </w:pPr>
      <w:proofErr w:type="gramStart"/>
      <w:r w:rsidRPr="00BB114F">
        <w:rPr>
          <w:sz w:val="28"/>
          <w:szCs w:val="28"/>
        </w:rPr>
        <w:t>находящемся</w:t>
      </w:r>
      <w:proofErr w:type="gramEnd"/>
      <w:r w:rsidRPr="00BB114F">
        <w:rPr>
          <w:sz w:val="28"/>
          <w:szCs w:val="28"/>
        </w:rPr>
        <w:t xml:space="preserve"> в собственности  </w:t>
      </w:r>
    </w:p>
    <w:p w:rsidR="00012DBE" w:rsidRPr="00BB114F" w:rsidRDefault="00012DBE" w:rsidP="00012DBE">
      <w:pPr>
        <w:shd w:val="clear" w:color="auto" w:fill="FFFFFF"/>
        <w:jc w:val="both"/>
        <w:rPr>
          <w:b/>
          <w:sz w:val="28"/>
          <w:szCs w:val="24"/>
        </w:rPr>
      </w:pPr>
      <w:r>
        <w:rPr>
          <w:sz w:val="28"/>
          <w:szCs w:val="28"/>
        </w:rPr>
        <w:t xml:space="preserve">Октябрьского </w:t>
      </w:r>
      <w:r w:rsidRPr="00BB114F">
        <w:rPr>
          <w:sz w:val="28"/>
          <w:szCs w:val="28"/>
        </w:rPr>
        <w:t xml:space="preserve"> муниципального образования</w:t>
      </w:r>
      <w:r w:rsidRPr="00BB114F">
        <w:rPr>
          <w:b/>
          <w:bCs/>
          <w:color w:val="333333"/>
          <w:spacing w:val="8"/>
          <w:sz w:val="28"/>
          <w:szCs w:val="28"/>
        </w:rPr>
        <w:t>»</w:t>
      </w:r>
    </w:p>
    <w:p w:rsidR="00012DBE" w:rsidRDefault="00012DBE" w:rsidP="00012DBE">
      <w:pPr>
        <w:jc w:val="center"/>
      </w:pPr>
    </w:p>
    <w:p w:rsidR="00012DBE" w:rsidRDefault="00012DBE" w:rsidP="00012DBE">
      <w:pPr>
        <w:pStyle w:val="a5"/>
        <w:jc w:val="both"/>
        <w:rPr>
          <w:b w:val="0"/>
        </w:rPr>
      </w:pPr>
      <w:r>
        <w:rPr>
          <w:b w:val="0"/>
        </w:rPr>
        <w:t xml:space="preserve"> </w:t>
      </w:r>
    </w:p>
    <w:p w:rsidR="00012DBE" w:rsidRPr="00502A8E" w:rsidRDefault="00012DBE" w:rsidP="00012DBE">
      <w:pPr>
        <w:shd w:val="clear" w:color="auto" w:fill="FFFFFF"/>
        <w:jc w:val="both"/>
        <w:rPr>
          <w:color w:val="333333"/>
          <w:spacing w:val="8"/>
          <w:sz w:val="28"/>
          <w:szCs w:val="28"/>
        </w:rPr>
      </w:pPr>
      <w:r>
        <w:rPr>
          <w:rFonts w:ascii="PT Astra Serif" w:hAnsi="PT Astra Serif"/>
          <w:sz w:val="28"/>
        </w:rPr>
        <w:t xml:space="preserve">        </w:t>
      </w:r>
      <w:proofErr w:type="gramStart"/>
      <w:r>
        <w:rPr>
          <w:rFonts w:ascii="PT Astra Serif" w:hAnsi="PT Astra Serif"/>
          <w:sz w:val="28"/>
        </w:rPr>
        <w:t xml:space="preserve">В соответствии с  Федеральным законом от 20.03.2025 № 33-ФЗ «Об общих принципах организации местного самоуправления в единой системе публичной власти», Законом Саратовской области от 11.06.2025 № 42-ЗСО «О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 Уставом Октябрьского сельского поселения </w:t>
      </w:r>
      <w:r>
        <w:rPr>
          <w:sz w:val="28"/>
        </w:rPr>
        <w:t>Дергачевского муниципального района Саратовской области</w:t>
      </w:r>
      <w:r w:rsidRPr="005E48E4">
        <w:rPr>
          <w:color w:val="333333"/>
          <w:spacing w:val="8"/>
          <w:sz w:val="28"/>
          <w:szCs w:val="28"/>
        </w:rPr>
        <w:t xml:space="preserve"> </w:t>
      </w:r>
      <w:r w:rsidRPr="00502A8E">
        <w:rPr>
          <w:color w:val="333333"/>
          <w:spacing w:val="8"/>
          <w:sz w:val="28"/>
          <w:szCs w:val="28"/>
        </w:rPr>
        <w:t>Совет</w:t>
      </w:r>
      <w:proofErr w:type="gramEnd"/>
      <w:r w:rsidRPr="00502A8E">
        <w:rPr>
          <w:color w:val="333333"/>
          <w:spacing w:val="8"/>
          <w:sz w:val="28"/>
          <w:szCs w:val="28"/>
        </w:rPr>
        <w:t xml:space="preserve"> </w:t>
      </w:r>
      <w:r>
        <w:rPr>
          <w:rFonts w:ascii="PT Astra Serif" w:hAnsi="PT Astra Serif"/>
          <w:sz w:val="28"/>
        </w:rPr>
        <w:t xml:space="preserve">Октябрьского </w:t>
      </w:r>
      <w:r w:rsidRPr="00502A8E">
        <w:rPr>
          <w:color w:val="333333"/>
          <w:spacing w:val="8"/>
          <w:sz w:val="28"/>
          <w:szCs w:val="28"/>
        </w:rPr>
        <w:t>муниципального образования</w:t>
      </w:r>
    </w:p>
    <w:p w:rsidR="00012DBE" w:rsidRDefault="00012DBE" w:rsidP="00012DBE">
      <w:pPr>
        <w:shd w:val="clear" w:color="auto" w:fill="FFFFFF"/>
        <w:jc w:val="both"/>
        <w:rPr>
          <w:bCs/>
          <w:color w:val="333333"/>
          <w:spacing w:val="8"/>
          <w:sz w:val="28"/>
          <w:szCs w:val="28"/>
        </w:rPr>
      </w:pPr>
      <w:r w:rsidRPr="00502A8E">
        <w:rPr>
          <w:color w:val="333333"/>
          <w:spacing w:val="8"/>
          <w:sz w:val="28"/>
          <w:szCs w:val="28"/>
        </w:rPr>
        <w:t xml:space="preserve">    </w:t>
      </w:r>
      <w:r w:rsidRPr="00502A8E">
        <w:rPr>
          <w:bCs/>
          <w:color w:val="333333"/>
          <w:spacing w:val="8"/>
          <w:sz w:val="28"/>
          <w:szCs w:val="28"/>
        </w:rPr>
        <w:t>РЕШИЛ:</w:t>
      </w:r>
    </w:p>
    <w:p w:rsidR="00012DBE" w:rsidRPr="00BB114F" w:rsidRDefault="00012DBE" w:rsidP="00012DBE">
      <w:pPr>
        <w:shd w:val="clear" w:color="auto" w:fill="FFFFFF"/>
        <w:jc w:val="both"/>
        <w:rPr>
          <w:sz w:val="28"/>
          <w:szCs w:val="28"/>
        </w:rPr>
      </w:pPr>
      <w:r>
        <w:rPr>
          <w:rFonts w:ascii="PT Astra Serif" w:hAnsi="PT Astra Serif"/>
          <w:sz w:val="28"/>
        </w:rPr>
        <w:t xml:space="preserve">1.В Решение </w:t>
      </w:r>
      <w:r w:rsidRPr="00BB114F">
        <w:rPr>
          <w:bCs/>
          <w:color w:val="333333"/>
          <w:spacing w:val="8"/>
          <w:sz w:val="28"/>
          <w:szCs w:val="28"/>
        </w:rPr>
        <w:t xml:space="preserve">№ </w:t>
      </w:r>
      <w:r>
        <w:rPr>
          <w:bCs/>
          <w:color w:val="333333"/>
          <w:spacing w:val="8"/>
          <w:sz w:val="28"/>
          <w:szCs w:val="28"/>
        </w:rPr>
        <w:t>337-530</w:t>
      </w:r>
      <w:r w:rsidRPr="00BB114F">
        <w:rPr>
          <w:bCs/>
          <w:sz w:val="28"/>
          <w:szCs w:val="28"/>
        </w:rPr>
        <w:t xml:space="preserve"> </w:t>
      </w:r>
      <w:r w:rsidRPr="00BB114F">
        <w:rPr>
          <w:bCs/>
          <w:color w:val="333333"/>
          <w:spacing w:val="8"/>
          <w:sz w:val="28"/>
          <w:szCs w:val="28"/>
        </w:rPr>
        <w:t>от 2</w:t>
      </w:r>
      <w:r>
        <w:rPr>
          <w:bCs/>
          <w:color w:val="333333"/>
          <w:spacing w:val="8"/>
          <w:sz w:val="28"/>
          <w:szCs w:val="28"/>
        </w:rPr>
        <w:t>5</w:t>
      </w:r>
      <w:r w:rsidRPr="00BB114F">
        <w:rPr>
          <w:bCs/>
          <w:color w:val="333333"/>
          <w:spacing w:val="8"/>
          <w:sz w:val="28"/>
          <w:szCs w:val="28"/>
        </w:rPr>
        <w:t>.12.2019г.</w:t>
      </w:r>
      <w:r>
        <w:rPr>
          <w:bCs/>
          <w:color w:val="333333"/>
          <w:spacing w:val="8"/>
          <w:sz w:val="28"/>
          <w:szCs w:val="28"/>
        </w:rPr>
        <w:t xml:space="preserve"> </w:t>
      </w:r>
      <w:r w:rsidRPr="00BB114F">
        <w:rPr>
          <w:b/>
          <w:bCs/>
          <w:color w:val="333333"/>
          <w:spacing w:val="8"/>
          <w:sz w:val="28"/>
          <w:szCs w:val="28"/>
        </w:rPr>
        <w:t>«</w:t>
      </w:r>
      <w:r w:rsidRPr="00BB114F">
        <w:rPr>
          <w:sz w:val="28"/>
          <w:szCs w:val="28"/>
        </w:rPr>
        <w:t xml:space="preserve">Об утверждении Положения </w:t>
      </w:r>
    </w:p>
    <w:p w:rsidR="00012DBE" w:rsidRDefault="00012DBE" w:rsidP="00012DBE">
      <w:pPr>
        <w:shd w:val="clear" w:color="auto" w:fill="FFFFFF"/>
        <w:jc w:val="both"/>
        <w:rPr>
          <w:rFonts w:ascii="PT Astra Serif" w:hAnsi="PT Astra Serif"/>
          <w:sz w:val="28"/>
        </w:rPr>
      </w:pPr>
      <w:r w:rsidRPr="00BB114F">
        <w:rPr>
          <w:sz w:val="28"/>
          <w:szCs w:val="28"/>
        </w:rPr>
        <w:lastRenderedPageBreak/>
        <w:t>о порядке управления и распоряжения имуществом,</w:t>
      </w:r>
      <w:r>
        <w:rPr>
          <w:sz w:val="28"/>
          <w:szCs w:val="28"/>
        </w:rPr>
        <w:t xml:space="preserve"> </w:t>
      </w:r>
      <w:r w:rsidRPr="00BB114F">
        <w:rPr>
          <w:sz w:val="28"/>
          <w:szCs w:val="28"/>
        </w:rPr>
        <w:t>находящемся в собственности</w:t>
      </w:r>
      <w:r>
        <w:rPr>
          <w:sz w:val="28"/>
          <w:szCs w:val="28"/>
        </w:rPr>
        <w:t xml:space="preserve"> </w:t>
      </w:r>
      <w:r>
        <w:rPr>
          <w:rFonts w:ascii="PT Astra Serif" w:hAnsi="PT Astra Serif"/>
          <w:sz w:val="28"/>
        </w:rPr>
        <w:t xml:space="preserve">Октябрьского </w:t>
      </w:r>
      <w:r w:rsidRPr="00BB114F">
        <w:rPr>
          <w:sz w:val="28"/>
          <w:szCs w:val="28"/>
        </w:rPr>
        <w:t>муниципального образования</w:t>
      </w:r>
      <w:r w:rsidRPr="00BB114F">
        <w:rPr>
          <w:b/>
          <w:bCs/>
          <w:color w:val="333333"/>
          <w:spacing w:val="8"/>
          <w:sz w:val="28"/>
          <w:szCs w:val="28"/>
        </w:rPr>
        <w:t>»</w:t>
      </w:r>
      <w:r>
        <w:rPr>
          <w:b/>
          <w:bCs/>
          <w:color w:val="333333"/>
          <w:spacing w:val="8"/>
          <w:sz w:val="28"/>
          <w:szCs w:val="28"/>
        </w:rPr>
        <w:t xml:space="preserve"> </w:t>
      </w:r>
      <w:r>
        <w:rPr>
          <w:rFonts w:ascii="PT Astra Serif" w:hAnsi="PT Astra Serif"/>
          <w:sz w:val="28"/>
        </w:rPr>
        <w:t>и Положение внести следующие изменения:</w:t>
      </w:r>
    </w:p>
    <w:p w:rsidR="00012DBE" w:rsidRPr="00202A21" w:rsidRDefault="00012DBE" w:rsidP="00012DBE">
      <w:pPr>
        <w:shd w:val="clear" w:color="auto" w:fill="FFFFFF"/>
        <w:jc w:val="both"/>
        <w:rPr>
          <w:sz w:val="28"/>
        </w:rPr>
      </w:pPr>
      <w:r w:rsidRPr="00202A21">
        <w:rPr>
          <w:rFonts w:ascii="PT Astra Serif" w:hAnsi="PT Astra Serif"/>
          <w:sz w:val="28"/>
        </w:rPr>
        <w:t xml:space="preserve"> </w:t>
      </w:r>
      <w:r w:rsidRPr="00202A21">
        <w:rPr>
          <w:bCs/>
          <w:spacing w:val="8"/>
          <w:sz w:val="28"/>
          <w:szCs w:val="28"/>
        </w:rPr>
        <w:t xml:space="preserve">       1.1.В преамбуле решения</w:t>
      </w:r>
      <w:r w:rsidRPr="00202A21">
        <w:rPr>
          <w:sz w:val="28"/>
        </w:rPr>
        <w:t xml:space="preserve"> заменить фразу «</w:t>
      </w:r>
      <w:r w:rsidRPr="00202A21">
        <w:rPr>
          <w:sz w:val="28"/>
          <w:szCs w:val="28"/>
        </w:rPr>
        <w:t xml:space="preserve">частью 1 статьи 47 Федерального </w:t>
      </w:r>
      <w:hyperlink r:id="rId8" w:history="1">
        <w:proofErr w:type="gramStart"/>
        <w:r w:rsidRPr="00202A21">
          <w:rPr>
            <w:sz w:val="28"/>
            <w:szCs w:val="28"/>
          </w:rPr>
          <w:t>закон</w:t>
        </w:r>
        <w:proofErr w:type="gramEnd"/>
      </w:hyperlink>
      <w:r w:rsidRPr="00202A21">
        <w:rPr>
          <w:sz w:val="28"/>
          <w:szCs w:val="28"/>
        </w:rPr>
        <w:t>а от 06 октября 2003 года №131-ФЗ «Об общих принципах организации местного самоуправления в Российской Федерации»</w:t>
      </w:r>
      <w:r w:rsidRPr="00202A21">
        <w:rPr>
          <w:sz w:val="28"/>
        </w:rPr>
        <w:t xml:space="preserve"> на фразу «</w:t>
      </w:r>
      <w:r w:rsidRPr="00202A21">
        <w:rPr>
          <w:spacing w:val="8"/>
          <w:sz w:val="28"/>
          <w:szCs w:val="28"/>
        </w:rPr>
        <w:t xml:space="preserve">статьей 64 </w:t>
      </w:r>
      <w:r w:rsidRPr="00202A21">
        <w:rPr>
          <w:sz w:val="28"/>
        </w:rPr>
        <w:t xml:space="preserve"> Федерального закона от 20.03.2025 № 33-ФЗ «Об общих принципах организации местного самоуправления в единой системе публичной власти».</w:t>
      </w:r>
    </w:p>
    <w:p w:rsidR="00012DBE" w:rsidRPr="00202A21" w:rsidRDefault="00012DBE" w:rsidP="00012DBE">
      <w:pPr>
        <w:shd w:val="clear" w:color="auto" w:fill="FFFFFF"/>
        <w:jc w:val="both"/>
        <w:rPr>
          <w:bCs/>
          <w:spacing w:val="8"/>
          <w:sz w:val="28"/>
          <w:szCs w:val="28"/>
        </w:rPr>
      </w:pPr>
      <w:r w:rsidRPr="00202A21">
        <w:rPr>
          <w:sz w:val="28"/>
        </w:rPr>
        <w:t xml:space="preserve">       </w:t>
      </w:r>
      <w:r w:rsidRPr="00202A21">
        <w:rPr>
          <w:bCs/>
          <w:spacing w:val="8"/>
          <w:sz w:val="28"/>
          <w:szCs w:val="28"/>
        </w:rPr>
        <w:t xml:space="preserve"> 1.2.</w:t>
      </w:r>
      <w:r w:rsidRPr="00202A21">
        <w:rPr>
          <w:rFonts w:ascii="Times New Roman CYR" w:hAnsi="Times New Roman CYR" w:cs="Times New Roman CYR"/>
          <w:sz w:val="28"/>
          <w:szCs w:val="24"/>
        </w:rPr>
        <w:t xml:space="preserve"> </w:t>
      </w:r>
      <w:r w:rsidRPr="00202A21">
        <w:rPr>
          <w:bCs/>
          <w:spacing w:val="8"/>
          <w:sz w:val="28"/>
          <w:szCs w:val="28"/>
        </w:rPr>
        <w:t>В преамбуле положения</w:t>
      </w:r>
      <w:r w:rsidRPr="00202A21">
        <w:rPr>
          <w:rFonts w:ascii="Times New Roman CYR" w:hAnsi="Times New Roman CYR" w:cs="Times New Roman CYR"/>
          <w:sz w:val="28"/>
          <w:szCs w:val="24"/>
        </w:rPr>
        <w:t xml:space="preserve"> </w:t>
      </w:r>
      <w:r w:rsidRPr="00202A21">
        <w:rPr>
          <w:sz w:val="28"/>
        </w:rPr>
        <w:t>заменить фразу «</w:t>
      </w:r>
      <w:r w:rsidRPr="00202A21">
        <w:rPr>
          <w:sz w:val="28"/>
          <w:szCs w:val="28"/>
        </w:rPr>
        <w:t>Федеральным законом                 от 06.10.2003 № 131-ФЗ «Об общих принципах организации местного самоуправления в Российской Федерации»</w:t>
      </w:r>
      <w:r w:rsidRPr="00202A21">
        <w:rPr>
          <w:bCs/>
          <w:spacing w:val="8"/>
          <w:sz w:val="28"/>
          <w:szCs w:val="28"/>
        </w:rPr>
        <w:t> </w:t>
      </w:r>
      <w:r w:rsidRPr="00202A21">
        <w:rPr>
          <w:sz w:val="28"/>
        </w:rPr>
        <w:t>на фразу «Федеральным законом от 20.03.2025 № 33-ФЗ «Об общих принципах организации местного самоуправления в единой системе публичной власти».</w:t>
      </w:r>
    </w:p>
    <w:p w:rsidR="00012DBE" w:rsidRPr="00202A21" w:rsidRDefault="00012DBE" w:rsidP="00012DBE">
      <w:pPr>
        <w:shd w:val="clear" w:color="auto" w:fill="FFFFFF"/>
        <w:jc w:val="both"/>
        <w:rPr>
          <w:bCs/>
          <w:spacing w:val="8"/>
          <w:sz w:val="28"/>
          <w:szCs w:val="28"/>
        </w:rPr>
      </w:pPr>
      <w:r w:rsidRPr="00202A21">
        <w:rPr>
          <w:spacing w:val="8"/>
          <w:sz w:val="28"/>
          <w:szCs w:val="28"/>
        </w:rPr>
        <w:t xml:space="preserve">       1.3.Внести изменения в положение в  пункт 1 подпункт 1.2 положения </w:t>
      </w:r>
      <w:r w:rsidRPr="00202A21">
        <w:rPr>
          <w:sz w:val="28"/>
        </w:rPr>
        <w:t>заменить фразу «</w:t>
      </w:r>
      <w:r w:rsidRPr="00202A21">
        <w:rPr>
          <w:sz w:val="28"/>
          <w:szCs w:val="28"/>
        </w:rPr>
        <w:t>с Федеральным законом от 06.10.2003 № 131-ФЗ «Об общих принципах организации местного самоуправления в Российской Федерации»</w:t>
      </w:r>
      <w:r w:rsidRPr="00202A21">
        <w:rPr>
          <w:rFonts w:ascii="Times New Roman CYR" w:hAnsi="Times New Roman CYR" w:cs="Times New Roman CYR"/>
          <w:sz w:val="28"/>
          <w:szCs w:val="24"/>
        </w:rPr>
        <w:t>»</w:t>
      </w:r>
      <w:r w:rsidRPr="00202A21">
        <w:rPr>
          <w:sz w:val="28"/>
        </w:rPr>
        <w:t xml:space="preserve"> на фразу «</w:t>
      </w:r>
      <w:r w:rsidRPr="00202A21">
        <w:rPr>
          <w:rFonts w:ascii="Times New Roman CYR" w:hAnsi="Times New Roman CYR" w:cs="Times New Roman CYR"/>
          <w:sz w:val="28"/>
          <w:szCs w:val="24"/>
        </w:rPr>
        <w:t>с</w:t>
      </w:r>
      <w:r w:rsidRPr="00202A21">
        <w:rPr>
          <w:sz w:val="28"/>
        </w:rPr>
        <w:t xml:space="preserve"> Федеральным законом от 20.03.2025 № 33-ФЗ «Об общих принципах организации местного самоуправления в единой системе публичной власти».</w:t>
      </w:r>
      <w:r w:rsidRPr="00202A21">
        <w:rPr>
          <w:bCs/>
          <w:spacing w:val="8"/>
          <w:sz w:val="28"/>
          <w:szCs w:val="28"/>
        </w:rPr>
        <w:t xml:space="preserve">  </w:t>
      </w:r>
    </w:p>
    <w:p w:rsidR="00012DBE" w:rsidRPr="00202A21" w:rsidRDefault="00012DBE" w:rsidP="00012DBE">
      <w:pPr>
        <w:shd w:val="clear" w:color="auto" w:fill="FFFFFF"/>
        <w:jc w:val="both"/>
        <w:rPr>
          <w:bCs/>
          <w:spacing w:val="8"/>
          <w:sz w:val="28"/>
          <w:szCs w:val="28"/>
        </w:rPr>
      </w:pPr>
      <w:r w:rsidRPr="00202A21">
        <w:rPr>
          <w:spacing w:val="8"/>
          <w:sz w:val="28"/>
          <w:szCs w:val="28"/>
        </w:rPr>
        <w:t xml:space="preserve">       1.4.Внести изменения в положение в  пункт 2  подпункт 2.2 абзац 4 положения </w:t>
      </w:r>
      <w:r w:rsidRPr="00202A21">
        <w:rPr>
          <w:sz w:val="28"/>
        </w:rPr>
        <w:t>заменить фразу «</w:t>
      </w:r>
      <w:r w:rsidRPr="00202A21">
        <w:rPr>
          <w:sz w:val="28"/>
          <w:szCs w:val="28"/>
        </w:rPr>
        <w:t>с Федеральным законом от 06.10.2003 № 131-ФЗ «Об общих принципах организации местного самоуправления в Российской Федерации»</w:t>
      </w:r>
      <w:r w:rsidRPr="00202A21">
        <w:rPr>
          <w:rFonts w:ascii="Times New Roman CYR" w:hAnsi="Times New Roman CYR" w:cs="Times New Roman CYR"/>
          <w:sz w:val="28"/>
          <w:szCs w:val="24"/>
        </w:rPr>
        <w:t>»</w:t>
      </w:r>
      <w:r w:rsidRPr="00202A21">
        <w:rPr>
          <w:sz w:val="28"/>
        </w:rPr>
        <w:t xml:space="preserve"> на фразу «</w:t>
      </w:r>
      <w:r w:rsidRPr="00202A21">
        <w:rPr>
          <w:rFonts w:ascii="Times New Roman CYR" w:hAnsi="Times New Roman CYR" w:cs="Times New Roman CYR"/>
          <w:sz w:val="28"/>
          <w:szCs w:val="24"/>
        </w:rPr>
        <w:t>с</w:t>
      </w:r>
      <w:r w:rsidRPr="00202A21">
        <w:rPr>
          <w:sz w:val="28"/>
        </w:rPr>
        <w:t xml:space="preserve"> Федеральным законом от 20.03.2025 № 33-ФЗ «Об общих принципах организации местного самоуправления в единой системе публичной власти».</w:t>
      </w:r>
      <w:r w:rsidRPr="00202A21">
        <w:rPr>
          <w:bCs/>
          <w:spacing w:val="8"/>
          <w:sz w:val="28"/>
          <w:szCs w:val="28"/>
        </w:rPr>
        <w:t xml:space="preserve">    </w:t>
      </w:r>
    </w:p>
    <w:p w:rsidR="00012DBE" w:rsidRPr="00202A21" w:rsidRDefault="00012DBE" w:rsidP="00012DBE">
      <w:pPr>
        <w:shd w:val="clear" w:color="auto" w:fill="FFFFFF"/>
        <w:jc w:val="both"/>
        <w:rPr>
          <w:sz w:val="28"/>
          <w:szCs w:val="28"/>
        </w:rPr>
      </w:pPr>
      <w:r w:rsidRPr="00202A21">
        <w:rPr>
          <w:bCs/>
          <w:spacing w:val="8"/>
          <w:sz w:val="28"/>
          <w:szCs w:val="28"/>
        </w:rPr>
        <w:t xml:space="preserve">  </w:t>
      </w:r>
      <w:r w:rsidRPr="00202A21">
        <w:rPr>
          <w:sz w:val="28"/>
          <w:szCs w:val="28"/>
        </w:rPr>
        <w:t xml:space="preserve">         2. Опубликовать в официальном печатном органе </w:t>
      </w:r>
      <w:r>
        <w:rPr>
          <w:rFonts w:ascii="PT Astra Serif" w:hAnsi="PT Astra Serif"/>
          <w:sz w:val="28"/>
        </w:rPr>
        <w:t xml:space="preserve">Октябрьского </w:t>
      </w:r>
      <w:r w:rsidRPr="00202A21">
        <w:rPr>
          <w:sz w:val="28"/>
          <w:szCs w:val="28"/>
        </w:rPr>
        <w:t>муниципального образования  «Вестник</w:t>
      </w:r>
      <w:r w:rsidRPr="009452E8">
        <w:rPr>
          <w:rFonts w:ascii="PT Astra Serif" w:hAnsi="PT Astra Serif"/>
          <w:sz w:val="28"/>
        </w:rPr>
        <w:t xml:space="preserve"> </w:t>
      </w:r>
      <w:r>
        <w:rPr>
          <w:rFonts w:ascii="PT Astra Serif" w:hAnsi="PT Astra Serif"/>
          <w:sz w:val="28"/>
        </w:rPr>
        <w:t>Октябрьского</w:t>
      </w:r>
      <w:r w:rsidRPr="00202A21">
        <w:rPr>
          <w:sz w:val="28"/>
          <w:szCs w:val="28"/>
        </w:rPr>
        <w:t xml:space="preserve">  МО», разместить на официальном сайте администрации Дергачевского муниципального района.</w:t>
      </w:r>
    </w:p>
    <w:p w:rsidR="00012DBE" w:rsidRDefault="00012DBE" w:rsidP="00012DBE">
      <w:pPr>
        <w:shd w:val="clear" w:color="auto" w:fill="FFFFFF"/>
        <w:jc w:val="both"/>
        <w:rPr>
          <w:sz w:val="28"/>
          <w:szCs w:val="28"/>
        </w:rPr>
      </w:pPr>
    </w:p>
    <w:p w:rsidR="00012DBE" w:rsidRDefault="00012DBE" w:rsidP="00012DBE">
      <w:pPr>
        <w:shd w:val="clear" w:color="auto" w:fill="FFFFFF"/>
        <w:jc w:val="both"/>
        <w:rPr>
          <w:sz w:val="28"/>
          <w:szCs w:val="28"/>
        </w:rPr>
      </w:pPr>
    </w:p>
    <w:p w:rsidR="00012DBE" w:rsidRPr="00202A21" w:rsidRDefault="00012DBE" w:rsidP="00012DBE">
      <w:pPr>
        <w:shd w:val="clear" w:color="auto" w:fill="FFFFFF"/>
        <w:jc w:val="both"/>
        <w:rPr>
          <w:sz w:val="28"/>
          <w:szCs w:val="28"/>
        </w:rPr>
      </w:pPr>
    </w:p>
    <w:p w:rsidR="00012DBE" w:rsidRPr="00202A21" w:rsidRDefault="00012DBE" w:rsidP="00012DBE">
      <w:pPr>
        <w:pStyle w:val="ConsPlusNormal0"/>
        <w:widowControl/>
        <w:ind w:firstLine="0"/>
        <w:jc w:val="both"/>
        <w:rPr>
          <w:rFonts w:ascii="Times New Roman" w:hAnsi="Times New Roman" w:cs="Times New Roman"/>
          <w:sz w:val="28"/>
          <w:szCs w:val="28"/>
        </w:rPr>
      </w:pPr>
      <w:r w:rsidRPr="00202A21">
        <w:rPr>
          <w:rFonts w:ascii="Times New Roman" w:hAnsi="Times New Roman" w:cs="Times New Roman"/>
          <w:spacing w:val="8"/>
          <w:sz w:val="28"/>
          <w:szCs w:val="28"/>
        </w:rPr>
        <w:t> </w:t>
      </w:r>
      <w:r w:rsidRPr="00202A21">
        <w:rPr>
          <w:rFonts w:ascii="Times New Roman" w:hAnsi="Times New Roman" w:cs="Times New Roman"/>
          <w:sz w:val="28"/>
          <w:szCs w:val="28"/>
        </w:rPr>
        <w:t xml:space="preserve">Глава </w:t>
      </w:r>
      <w:proofErr w:type="gramStart"/>
      <w:r>
        <w:rPr>
          <w:rFonts w:ascii="PT Astra Serif" w:hAnsi="PT Astra Serif"/>
          <w:sz w:val="28"/>
        </w:rPr>
        <w:t>Октябрьского</w:t>
      </w:r>
      <w:proofErr w:type="gramEnd"/>
    </w:p>
    <w:p w:rsidR="00012DBE" w:rsidRPr="00202A21" w:rsidRDefault="00012DBE" w:rsidP="00012DBE">
      <w:pPr>
        <w:pStyle w:val="ConsPlusNormal0"/>
        <w:widowControl/>
        <w:ind w:firstLine="0"/>
        <w:jc w:val="both"/>
        <w:rPr>
          <w:rFonts w:ascii="Helvetica" w:hAnsi="Helvetica" w:cs="Helvetica"/>
          <w:b/>
          <w:bCs/>
          <w:sz w:val="21"/>
        </w:rPr>
      </w:pPr>
      <w:r w:rsidRPr="00202A21">
        <w:rPr>
          <w:rFonts w:ascii="Times New Roman" w:hAnsi="Times New Roman" w:cs="Times New Roman"/>
          <w:sz w:val="28"/>
          <w:szCs w:val="28"/>
        </w:rPr>
        <w:t xml:space="preserve"> муниципального образования                                                </w:t>
      </w:r>
      <w:proofErr w:type="spellStart"/>
      <w:r>
        <w:rPr>
          <w:rFonts w:ascii="Times New Roman" w:hAnsi="Times New Roman" w:cs="Times New Roman"/>
          <w:sz w:val="28"/>
          <w:szCs w:val="28"/>
        </w:rPr>
        <w:t>К.К.Джакияева</w:t>
      </w:r>
      <w:proofErr w:type="spellEnd"/>
    </w:p>
    <w:p w:rsidR="00012DBE" w:rsidRDefault="00012DBE" w:rsidP="00012DBE">
      <w:pPr>
        <w:ind w:firstLine="567"/>
        <w:jc w:val="both"/>
        <w:rPr>
          <w:sz w:val="28"/>
        </w:rPr>
      </w:pPr>
    </w:p>
    <w:p w:rsidR="00012DBE" w:rsidRDefault="00012DBE" w:rsidP="00012DBE">
      <w:pPr>
        <w:ind w:firstLine="567"/>
        <w:jc w:val="both"/>
        <w:rPr>
          <w:sz w:val="28"/>
        </w:rPr>
      </w:pPr>
    </w:p>
    <w:p w:rsidR="00012DBE" w:rsidRDefault="00012DBE" w:rsidP="00012DBE">
      <w:pPr>
        <w:rPr>
          <w:rFonts w:asciiTheme="minorHAnsi" w:hAnsiTheme="minorHAnsi"/>
          <w:b/>
          <w:sz w:val="32"/>
          <w:szCs w:val="32"/>
        </w:rPr>
      </w:pPr>
    </w:p>
    <w:p w:rsidR="00012DBE" w:rsidRDefault="00012DBE" w:rsidP="00012DBE">
      <w:pPr>
        <w:rPr>
          <w:rFonts w:asciiTheme="minorHAnsi" w:hAnsiTheme="minorHAnsi"/>
          <w:b/>
          <w:sz w:val="32"/>
          <w:szCs w:val="32"/>
        </w:rPr>
      </w:pPr>
    </w:p>
    <w:p w:rsidR="00012DBE" w:rsidRDefault="00012DBE" w:rsidP="00012DBE">
      <w:pPr>
        <w:rPr>
          <w:rFonts w:asciiTheme="minorHAnsi" w:hAnsiTheme="minorHAnsi"/>
          <w:b/>
          <w:sz w:val="32"/>
          <w:szCs w:val="32"/>
        </w:rPr>
      </w:pPr>
    </w:p>
    <w:p w:rsidR="00012DBE" w:rsidRDefault="00012DBE" w:rsidP="00012DBE">
      <w:pPr>
        <w:rPr>
          <w:rFonts w:asciiTheme="minorHAnsi" w:hAnsiTheme="minorHAnsi"/>
          <w:b/>
          <w:sz w:val="32"/>
          <w:szCs w:val="32"/>
        </w:rPr>
      </w:pPr>
    </w:p>
    <w:p w:rsidR="00012DBE" w:rsidRDefault="00012DBE" w:rsidP="00012DBE">
      <w:pPr>
        <w:rPr>
          <w:rFonts w:asciiTheme="minorHAnsi" w:hAnsiTheme="minorHAnsi"/>
          <w:b/>
          <w:sz w:val="32"/>
          <w:szCs w:val="32"/>
        </w:rPr>
      </w:pPr>
    </w:p>
    <w:p w:rsidR="00012DBE" w:rsidRDefault="00012DBE" w:rsidP="00012DBE">
      <w:pPr>
        <w:rPr>
          <w:rFonts w:asciiTheme="minorHAnsi" w:hAnsiTheme="minorHAnsi"/>
          <w:b/>
          <w:sz w:val="32"/>
          <w:szCs w:val="32"/>
        </w:rPr>
      </w:pPr>
    </w:p>
    <w:p w:rsidR="00012DBE" w:rsidRDefault="00012DBE" w:rsidP="00012DBE">
      <w:pPr>
        <w:rPr>
          <w:rFonts w:asciiTheme="minorHAnsi" w:hAnsiTheme="minorHAnsi"/>
          <w:b/>
          <w:sz w:val="32"/>
          <w:szCs w:val="32"/>
        </w:rPr>
      </w:pPr>
    </w:p>
    <w:p w:rsidR="00012DBE" w:rsidRPr="00F55D6E" w:rsidRDefault="00012DBE" w:rsidP="00012DBE">
      <w:pPr>
        <w:spacing w:line="252" w:lineRule="auto"/>
        <w:jc w:val="center"/>
        <w:rPr>
          <w:sz w:val="28"/>
          <w:szCs w:val="28"/>
        </w:rPr>
      </w:pPr>
      <w:r w:rsidRPr="00F55D6E">
        <w:rPr>
          <w:sz w:val="28"/>
          <w:szCs w:val="28"/>
        </w:rPr>
        <w:lastRenderedPageBreak/>
        <w:t>СОВЕТ</w:t>
      </w:r>
    </w:p>
    <w:p w:rsidR="00012DBE" w:rsidRPr="00F55D6E" w:rsidRDefault="00012DBE" w:rsidP="00012DBE">
      <w:pPr>
        <w:jc w:val="center"/>
        <w:rPr>
          <w:sz w:val="28"/>
          <w:szCs w:val="28"/>
        </w:rPr>
      </w:pPr>
      <w:r w:rsidRPr="00F55D6E">
        <w:rPr>
          <w:sz w:val="28"/>
          <w:szCs w:val="28"/>
        </w:rPr>
        <w:t xml:space="preserve"> </w:t>
      </w:r>
      <w:r>
        <w:rPr>
          <w:sz w:val="28"/>
          <w:szCs w:val="28"/>
        </w:rPr>
        <w:t>ОКТЯБРЬСКОГО</w:t>
      </w:r>
      <w:r w:rsidRPr="00F55D6E">
        <w:rPr>
          <w:sz w:val="28"/>
          <w:szCs w:val="28"/>
        </w:rPr>
        <w:t xml:space="preserve"> МУНИЦИПАЛЬНОГО ОБРАЗОВАНИЯ</w:t>
      </w:r>
    </w:p>
    <w:p w:rsidR="00012DBE" w:rsidRPr="00F55D6E" w:rsidRDefault="00012DBE" w:rsidP="00012DBE">
      <w:pPr>
        <w:jc w:val="center"/>
        <w:rPr>
          <w:sz w:val="28"/>
          <w:szCs w:val="28"/>
        </w:rPr>
      </w:pPr>
      <w:r w:rsidRPr="00F55D6E">
        <w:rPr>
          <w:sz w:val="28"/>
          <w:szCs w:val="28"/>
        </w:rPr>
        <w:t>ДЕРГАЧЕВСКОГО МУНИЦИПАЛЬНОГО РАЙОНА</w:t>
      </w:r>
    </w:p>
    <w:p w:rsidR="00012DBE" w:rsidRPr="00F55D6E" w:rsidRDefault="00012DBE" w:rsidP="00012DBE">
      <w:pPr>
        <w:jc w:val="center"/>
        <w:rPr>
          <w:sz w:val="28"/>
          <w:szCs w:val="28"/>
        </w:rPr>
      </w:pPr>
      <w:r w:rsidRPr="00F55D6E">
        <w:rPr>
          <w:sz w:val="28"/>
          <w:szCs w:val="28"/>
        </w:rPr>
        <w:t>САРАТОВСКОЙ ОБЛАСТИ</w:t>
      </w:r>
    </w:p>
    <w:p w:rsidR="00012DBE" w:rsidRPr="00F55D6E" w:rsidRDefault="00012DBE" w:rsidP="00012DBE">
      <w:pPr>
        <w:jc w:val="center"/>
        <w:rPr>
          <w:sz w:val="28"/>
          <w:szCs w:val="28"/>
        </w:rPr>
      </w:pPr>
    </w:p>
    <w:p w:rsidR="00012DBE" w:rsidRPr="00F55D6E" w:rsidRDefault="00012DBE" w:rsidP="00012DBE">
      <w:pPr>
        <w:spacing w:line="252" w:lineRule="auto"/>
        <w:jc w:val="center"/>
        <w:rPr>
          <w:sz w:val="28"/>
          <w:szCs w:val="28"/>
        </w:rPr>
      </w:pPr>
      <w:r w:rsidRPr="00F55D6E">
        <w:rPr>
          <w:sz w:val="28"/>
          <w:szCs w:val="28"/>
        </w:rPr>
        <w:t xml:space="preserve"> </w:t>
      </w:r>
      <w:proofErr w:type="gramStart"/>
      <w:r w:rsidRPr="00F55D6E">
        <w:rPr>
          <w:sz w:val="28"/>
          <w:szCs w:val="28"/>
        </w:rPr>
        <w:t>Р</w:t>
      </w:r>
      <w:proofErr w:type="gramEnd"/>
      <w:r w:rsidRPr="00F55D6E">
        <w:rPr>
          <w:sz w:val="28"/>
          <w:szCs w:val="28"/>
        </w:rPr>
        <w:t xml:space="preserve"> Е Ш Е Н И Е  № </w:t>
      </w:r>
      <w:r>
        <w:rPr>
          <w:sz w:val="28"/>
          <w:szCs w:val="28"/>
        </w:rPr>
        <w:t>476-763</w:t>
      </w:r>
    </w:p>
    <w:p w:rsidR="00012DBE" w:rsidRPr="00F55D6E" w:rsidRDefault="00012DBE" w:rsidP="00012DBE">
      <w:pPr>
        <w:jc w:val="center"/>
        <w:rPr>
          <w:sz w:val="28"/>
          <w:szCs w:val="28"/>
        </w:rPr>
      </w:pPr>
      <w:r w:rsidRPr="00F55D6E">
        <w:rPr>
          <w:sz w:val="28"/>
          <w:szCs w:val="28"/>
        </w:rPr>
        <w:t xml:space="preserve">от </w:t>
      </w:r>
      <w:r>
        <w:rPr>
          <w:sz w:val="28"/>
          <w:szCs w:val="28"/>
        </w:rPr>
        <w:t>12 января 2026</w:t>
      </w:r>
      <w:r w:rsidRPr="00F55D6E">
        <w:rPr>
          <w:sz w:val="28"/>
          <w:szCs w:val="28"/>
        </w:rPr>
        <w:t xml:space="preserve"> года</w:t>
      </w:r>
    </w:p>
    <w:p w:rsidR="00012DBE" w:rsidRPr="00F55D6E" w:rsidRDefault="00012DBE" w:rsidP="00012DBE">
      <w:pPr>
        <w:shd w:val="clear" w:color="auto" w:fill="FFFFFF"/>
        <w:jc w:val="both"/>
        <w:rPr>
          <w:b/>
          <w:bCs/>
          <w:spacing w:val="8"/>
          <w:sz w:val="28"/>
          <w:szCs w:val="28"/>
        </w:rPr>
      </w:pPr>
    </w:p>
    <w:p w:rsidR="00012DBE" w:rsidRPr="00F55D6E" w:rsidRDefault="00012DBE" w:rsidP="00012DBE">
      <w:pPr>
        <w:shd w:val="clear" w:color="auto" w:fill="FFFFFF"/>
        <w:jc w:val="both"/>
        <w:rPr>
          <w:bCs/>
          <w:spacing w:val="8"/>
          <w:sz w:val="28"/>
          <w:szCs w:val="28"/>
        </w:rPr>
      </w:pPr>
      <w:r w:rsidRPr="00F55D6E">
        <w:rPr>
          <w:bCs/>
          <w:spacing w:val="8"/>
          <w:sz w:val="28"/>
          <w:szCs w:val="28"/>
        </w:rPr>
        <w:t xml:space="preserve">О внесении изменений в решение </w:t>
      </w:r>
    </w:p>
    <w:p w:rsidR="00012DBE" w:rsidRPr="00F55D6E" w:rsidRDefault="00012DBE" w:rsidP="00012DBE">
      <w:pPr>
        <w:shd w:val="clear" w:color="auto" w:fill="FFFFFF"/>
        <w:jc w:val="both"/>
        <w:rPr>
          <w:bCs/>
          <w:spacing w:val="8"/>
          <w:sz w:val="28"/>
          <w:szCs w:val="28"/>
        </w:rPr>
      </w:pPr>
      <w:r w:rsidRPr="00F55D6E">
        <w:rPr>
          <w:bCs/>
          <w:spacing w:val="8"/>
          <w:sz w:val="28"/>
          <w:szCs w:val="28"/>
        </w:rPr>
        <w:t xml:space="preserve">№   </w:t>
      </w:r>
      <w:r>
        <w:rPr>
          <w:bCs/>
          <w:sz w:val="28"/>
          <w:szCs w:val="28"/>
        </w:rPr>
        <w:t>165-2</w:t>
      </w:r>
      <w:r w:rsidRPr="00F55D6E">
        <w:rPr>
          <w:bCs/>
          <w:sz w:val="28"/>
          <w:szCs w:val="28"/>
        </w:rPr>
        <w:t>6</w:t>
      </w:r>
      <w:r>
        <w:rPr>
          <w:bCs/>
          <w:sz w:val="28"/>
          <w:szCs w:val="28"/>
        </w:rPr>
        <w:t>9</w:t>
      </w:r>
      <w:r w:rsidRPr="00F55D6E">
        <w:rPr>
          <w:bCs/>
          <w:sz w:val="28"/>
          <w:szCs w:val="28"/>
        </w:rPr>
        <w:t xml:space="preserve"> </w:t>
      </w:r>
      <w:r>
        <w:rPr>
          <w:bCs/>
          <w:spacing w:val="8"/>
          <w:sz w:val="28"/>
          <w:szCs w:val="28"/>
        </w:rPr>
        <w:t>от 13.05</w:t>
      </w:r>
      <w:r w:rsidRPr="00F55D6E">
        <w:rPr>
          <w:bCs/>
          <w:spacing w:val="8"/>
          <w:sz w:val="28"/>
          <w:szCs w:val="28"/>
        </w:rPr>
        <w:t>.2013г.</w:t>
      </w:r>
    </w:p>
    <w:p w:rsidR="00012DBE" w:rsidRPr="00F55D6E" w:rsidRDefault="00012DBE" w:rsidP="00012DBE">
      <w:pPr>
        <w:pStyle w:val="a7"/>
        <w:rPr>
          <w:bCs/>
          <w:color w:val="auto"/>
          <w:sz w:val="28"/>
          <w:szCs w:val="28"/>
        </w:rPr>
      </w:pPr>
      <w:r w:rsidRPr="00F55D6E">
        <w:rPr>
          <w:bCs/>
          <w:color w:val="auto"/>
          <w:spacing w:val="8"/>
          <w:sz w:val="28"/>
          <w:szCs w:val="28"/>
        </w:rPr>
        <w:t>«</w:t>
      </w:r>
      <w:r w:rsidRPr="00F55D6E">
        <w:rPr>
          <w:color w:val="auto"/>
          <w:sz w:val="28"/>
          <w:szCs w:val="28"/>
        </w:rPr>
        <w:t xml:space="preserve">Об утверждении </w:t>
      </w:r>
      <w:proofErr w:type="gramStart"/>
      <w:r w:rsidRPr="00F55D6E">
        <w:rPr>
          <w:color w:val="auto"/>
          <w:sz w:val="28"/>
          <w:szCs w:val="28"/>
        </w:rPr>
        <w:t>Положение</w:t>
      </w:r>
      <w:proofErr w:type="gramEnd"/>
      <w:r w:rsidRPr="00F55D6E">
        <w:rPr>
          <w:color w:val="auto"/>
          <w:sz w:val="28"/>
          <w:szCs w:val="28"/>
        </w:rPr>
        <w:t xml:space="preserve"> </w:t>
      </w:r>
      <w:r w:rsidRPr="00F55D6E">
        <w:rPr>
          <w:bCs/>
          <w:color w:val="auto"/>
          <w:sz w:val="28"/>
          <w:szCs w:val="28"/>
        </w:rPr>
        <w:t>о публичных</w:t>
      </w:r>
    </w:p>
    <w:p w:rsidR="00012DBE" w:rsidRPr="00F55D6E" w:rsidRDefault="00012DBE" w:rsidP="00012DBE">
      <w:pPr>
        <w:pStyle w:val="a7"/>
        <w:rPr>
          <w:color w:val="auto"/>
          <w:sz w:val="28"/>
          <w:szCs w:val="28"/>
        </w:rPr>
      </w:pPr>
      <w:r w:rsidRPr="00F55D6E">
        <w:rPr>
          <w:bCs/>
          <w:color w:val="auto"/>
          <w:sz w:val="28"/>
          <w:szCs w:val="28"/>
        </w:rPr>
        <w:t xml:space="preserve">слушаниях в </w:t>
      </w:r>
      <w:r>
        <w:rPr>
          <w:color w:val="auto"/>
          <w:sz w:val="28"/>
          <w:szCs w:val="28"/>
        </w:rPr>
        <w:t xml:space="preserve">Октябрьском </w:t>
      </w:r>
      <w:r w:rsidRPr="00F55D6E">
        <w:rPr>
          <w:color w:val="auto"/>
          <w:sz w:val="28"/>
          <w:szCs w:val="28"/>
        </w:rPr>
        <w:t xml:space="preserve"> </w:t>
      </w:r>
      <w:proofErr w:type="gramStart"/>
      <w:r w:rsidRPr="00F55D6E">
        <w:rPr>
          <w:color w:val="auto"/>
          <w:sz w:val="28"/>
          <w:szCs w:val="28"/>
        </w:rPr>
        <w:t>муниципальном</w:t>
      </w:r>
      <w:proofErr w:type="gramEnd"/>
      <w:r w:rsidRPr="00F55D6E">
        <w:rPr>
          <w:color w:val="auto"/>
          <w:sz w:val="28"/>
          <w:szCs w:val="28"/>
        </w:rPr>
        <w:t xml:space="preserve"> </w:t>
      </w:r>
    </w:p>
    <w:p w:rsidR="00012DBE" w:rsidRPr="00F55D6E" w:rsidRDefault="00012DBE" w:rsidP="00012DBE">
      <w:pPr>
        <w:pStyle w:val="a7"/>
        <w:rPr>
          <w:color w:val="auto"/>
          <w:sz w:val="28"/>
          <w:szCs w:val="28"/>
        </w:rPr>
      </w:pPr>
      <w:r w:rsidRPr="00F55D6E">
        <w:rPr>
          <w:color w:val="auto"/>
          <w:sz w:val="28"/>
          <w:szCs w:val="28"/>
        </w:rPr>
        <w:t xml:space="preserve">образование Дергачевского </w:t>
      </w:r>
      <w:proofErr w:type="gramStart"/>
      <w:r w:rsidRPr="00F55D6E">
        <w:rPr>
          <w:color w:val="auto"/>
          <w:sz w:val="28"/>
          <w:szCs w:val="28"/>
        </w:rPr>
        <w:t>муниципального</w:t>
      </w:r>
      <w:proofErr w:type="gramEnd"/>
    </w:p>
    <w:p w:rsidR="00012DBE" w:rsidRPr="00F55D6E" w:rsidRDefault="00012DBE" w:rsidP="00012DBE">
      <w:pPr>
        <w:shd w:val="clear" w:color="auto" w:fill="FFFFFF"/>
        <w:jc w:val="both"/>
        <w:rPr>
          <w:sz w:val="28"/>
          <w:szCs w:val="28"/>
        </w:rPr>
      </w:pPr>
      <w:r w:rsidRPr="00F55D6E">
        <w:rPr>
          <w:sz w:val="28"/>
          <w:szCs w:val="28"/>
        </w:rPr>
        <w:t xml:space="preserve"> района Саратовской области</w:t>
      </w:r>
      <w:r w:rsidRPr="00F55D6E">
        <w:rPr>
          <w:bCs/>
          <w:spacing w:val="8"/>
          <w:sz w:val="28"/>
          <w:szCs w:val="28"/>
        </w:rPr>
        <w:t>»</w:t>
      </w:r>
    </w:p>
    <w:p w:rsidR="00012DBE" w:rsidRPr="00F55D6E" w:rsidRDefault="00012DBE" w:rsidP="00012DBE">
      <w:pPr>
        <w:pStyle w:val="a5"/>
        <w:jc w:val="both"/>
        <w:rPr>
          <w:b w:val="0"/>
          <w:color w:val="auto"/>
          <w:szCs w:val="28"/>
        </w:rPr>
      </w:pPr>
    </w:p>
    <w:p w:rsidR="00012DBE" w:rsidRPr="00F55D6E" w:rsidRDefault="00012DBE" w:rsidP="00012DBE">
      <w:pPr>
        <w:pStyle w:val="a5"/>
        <w:jc w:val="both"/>
        <w:rPr>
          <w:b w:val="0"/>
          <w:color w:val="auto"/>
          <w:szCs w:val="28"/>
        </w:rPr>
      </w:pPr>
      <w:r>
        <w:rPr>
          <w:b w:val="0"/>
          <w:color w:val="auto"/>
          <w:szCs w:val="28"/>
        </w:rPr>
        <w:t xml:space="preserve">      </w:t>
      </w:r>
      <w:proofErr w:type="gramStart"/>
      <w:r w:rsidRPr="00F55D6E">
        <w:rPr>
          <w:b w:val="0"/>
          <w:color w:val="auto"/>
          <w:szCs w:val="28"/>
        </w:rPr>
        <w:t xml:space="preserve">В соответствии с  Федеральным законом от 20.03.2025 № 33-ФЗ «Об общих принципах организации местного самоуправления в единой системе публичной власти», Законом Саратовской области от 11.06.2025 № 42-ЗСО «О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 Уставом </w:t>
      </w:r>
      <w:r>
        <w:rPr>
          <w:b w:val="0"/>
          <w:color w:val="auto"/>
          <w:szCs w:val="28"/>
        </w:rPr>
        <w:t xml:space="preserve">Октябрьского </w:t>
      </w:r>
      <w:r w:rsidRPr="00F55D6E">
        <w:rPr>
          <w:b w:val="0"/>
          <w:color w:val="auto"/>
          <w:szCs w:val="28"/>
        </w:rPr>
        <w:t>сельского поселения Дергачевского муниципального района Саратовской области</w:t>
      </w:r>
      <w:r w:rsidRPr="00F55D6E">
        <w:rPr>
          <w:b w:val="0"/>
          <w:color w:val="auto"/>
          <w:spacing w:val="8"/>
          <w:szCs w:val="28"/>
        </w:rPr>
        <w:t>, Совет</w:t>
      </w:r>
      <w:proofErr w:type="gramEnd"/>
      <w:r w:rsidRPr="00F55D6E">
        <w:rPr>
          <w:b w:val="0"/>
          <w:color w:val="auto"/>
          <w:spacing w:val="8"/>
          <w:szCs w:val="28"/>
        </w:rPr>
        <w:t xml:space="preserve"> </w:t>
      </w:r>
      <w:r>
        <w:rPr>
          <w:b w:val="0"/>
          <w:color w:val="auto"/>
          <w:szCs w:val="28"/>
        </w:rPr>
        <w:t xml:space="preserve">Октябрьского </w:t>
      </w:r>
      <w:r w:rsidRPr="00F55D6E">
        <w:rPr>
          <w:b w:val="0"/>
          <w:color w:val="auto"/>
          <w:spacing w:val="8"/>
          <w:szCs w:val="28"/>
        </w:rPr>
        <w:t>муниципального образования</w:t>
      </w:r>
    </w:p>
    <w:p w:rsidR="00012DBE" w:rsidRPr="00F55D6E" w:rsidRDefault="00012DBE" w:rsidP="00012DBE">
      <w:pPr>
        <w:shd w:val="clear" w:color="auto" w:fill="FFFFFF"/>
        <w:jc w:val="both"/>
        <w:rPr>
          <w:bCs/>
          <w:spacing w:val="8"/>
          <w:sz w:val="28"/>
          <w:szCs w:val="28"/>
        </w:rPr>
      </w:pPr>
      <w:r w:rsidRPr="00F55D6E">
        <w:rPr>
          <w:spacing w:val="8"/>
          <w:sz w:val="28"/>
          <w:szCs w:val="28"/>
        </w:rPr>
        <w:t xml:space="preserve">    </w:t>
      </w:r>
      <w:r w:rsidRPr="00F55D6E">
        <w:rPr>
          <w:bCs/>
          <w:spacing w:val="8"/>
          <w:sz w:val="28"/>
          <w:szCs w:val="28"/>
        </w:rPr>
        <w:t>РЕШИЛ:</w:t>
      </w:r>
    </w:p>
    <w:p w:rsidR="00012DBE" w:rsidRPr="00F55D6E" w:rsidRDefault="00012DBE" w:rsidP="00012DBE">
      <w:pPr>
        <w:shd w:val="clear" w:color="auto" w:fill="FFFFFF"/>
        <w:jc w:val="both"/>
        <w:rPr>
          <w:sz w:val="28"/>
          <w:szCs w:val="28"/>
        </w:rPr>
      </w:pPr>
      <w:r w:rsidRPr="00F55D6E">
        <w:rPr>
          <w:sz w:val="28"/>
          <w:szCs w:val="28"/>
        </w:rPr>
        <w:t xml:space="preserve">     1.В "Решение  </w:t>
      </w:r>
      <w:r w:rsidRPr="00F55D6E">
        <w:rPr>
          <w:bCs/>
          <w:spacing w:val="8"/>
          <w:sz w:val="28"/>
          <w:szCs w:val="28"/>
        </w:rPr>
        <w:t xml:space="preserve">№   </w:t>
      </w:r>
      <w:r>
        <w:rPr>
          <w:bCs/>
          <w:spacing w:val="8"/>
          <w:sz w:val="28"/>
          <w:szCs w:val="28"/>
        </w:rPr>
        <w:t>165-269 от 13.05</w:t>
      </w:r>
      <w:r w:rsidRPr="00F55D6E">
        <w:rPr>
          <w:bCs/>
          <w:spacing w:val="8"/>
          <w:sz w:val="28"/>
          <w:szCs w:val="28"/>
        </w:rPr>
        <w:t>.2013г. «</w:t>
      </w:r>
      <w:r w:rsidRPr="00F55D6E">
        <w:rPr>
          <w:sz w:val="28"/>
          <w:szCs w:val="28"/>
        </w:rPr>
        <w:t xml:space="preserve">Об утверждении </w:t>
      </w:r>
      <w:proofErr w:type="gramStart"/>
      <w:r w:rsidRPr="00F55D6E">
        <w:rPr>
          <w:sz w:val="28"/>
          <w:szCs w:val="28"/>
        </w:rPr>
        <w:t>Положение</w:t>
      </w:r>
      <w:proofErr w:type="gramEnd"/>
      <w:r w:rsidRPr="00F55D6E">
        <w:rPr>
          <w:sz w:val="28"/>
          <w:szCs w:val="28"/>
        </w:rPr>
        <w:t xml:space="preserve"> </w:t>
      </w:r>
      <w:r w:rsidRPr="00F55D6E">
        <w:rPr>
          <w:bCs/>
          <w:sz w:val="28"/>
          <w:szCs w:val="28"/>
        </w:rPr>
        <w:t xml:space="preserve">о публичных слушаниях в </w:t>
      </w:r>
      <w:r>
        <w:rPr>
          <w:sz w:val="28"/>
          <w:szCs w:val="28"/>
        </w:rPr>
        <w:t xml:space="preserve">Октябрьском </w:t>
      </w:r>
      <w:r>
        <w:rPr>
          <w:b/>
          <w:szCs w:val="28"/>
        </w:rPr>
        <w:t xml:space="preserve"> </w:t>
      </w:r>
      <w:r>
        <w:rPr>
          <w:sz w:val="28"/>
          <w:szCs w:val="28"/>
        </w:rPr>
        <w:t>муниципальном образовании</w:t>
      </w:r>
      <w:r w:rsidRPr="00F55D6E">
        <w:rPr>
          <w:sz w:val="28"/>
          <w:szCs w:val="28"/>
        </w:rPr>
        <w:t xml:space="preserve"> Дергачевского муниципального  района Саратовской области</w:t>
      </w:r>
      <w:r w:rsidRPr="00F55D6E">
        <w:rPr>
          <w:bCs/>
          <w:spacing w:val="8"/>
          <w:sz w:val="28"/>
          <w:szCs w:val="28"/>
        </w:rPr>
        <w:t xml:space="preserve">» и </w:t>
      </w:r>
      <w:r w:rsidRPr="00F55D6E">
        <w:rPr>
          <w:sz w:val="28"/>
          <w:szCs w:val="28"/>
        </w:rPr>
        <w:t>Положение внести следующие изменения:</w:t>
      </w:r>
    </w:p>
    <w:p w:rsidR="00012DBE" w:rsidRPr="00F55D6E" w:rsidRDefault="00012DBE" w:rsidP="00012DBE">
      <w:pPr>
        <w:shd w:val="clear" w:color="auto" w:fill="FFFFFF"/>
        <w:jc w:val="both"/>
        <w:rPr>
          <w:sz w:val="28"/>
          <w:szCs w:val="28"/>
        </w:rPr>
      </w:pPr>
      <w:r w:rsidRPr="00F55D6E">
        <w:rPr>
          <w:bCs/>
          <w:spacing w:val="8"/>
          <w:sz w:val="28"/>
          <w:szCs w:val="28"/>
        </w:rPr>
        <w:t xml:space="preserve">       1.1.В преамбуле решения</w:t>
      </w:r>
      <w:r w:rsidRPr="00F55D6E">
        <w:rPr>
          <w:sz w:val="28"/>
          <w:szCs w:val="28"/>
        </w:rPr>
        <w:t xml:space="preserve"> заменить фразу «статьей 28 Федерального закона от 6 октября 2003 года №131-ФЗ «Об общих принципах организации местного самоуправления в Российской Федерации» на фразу «</w:t>
      </w:r>
      <w:r w:rsidRPr="00F55D6E">
        <w:rPr>
          <w:spacing w:val="8"/>
          <w:sz w:val="28"/>
          <w:szCs w:val="28"/>
        </w:rPr>
        <w:t xml:space="preserve">статьей 47 </w:t>
      </w:r>
      <w:r w:rsidRPr="00F55D6E">
        <w:rPr>
          <w:sz w:val="28"/>
          <w:szCs w:val="28"/>
        </w:rPr>
        <w:t xml:space="preserve"> Федерального закона от 20.03.2025 № 33-ФЗ «Об общих принципах организации местного самоуправления в единой системе публичной власти».</w:t>
      </w:r>
    </w:p>
    <w:p w:rsidR="00012DBE" w:rsidRPr="00F55D6E" w:rsidRDefault="00012DBE" w:rsidP="00012DBE">
      <w:pPr>
        <w:shd w:val="clear" w:color="auto" w:fill="FFFFFF"/>
        <w:jc w:val="both"/>
        <w:rPr>
          <w:sz w:val="28"/>
          <w:szCs w:val="28"/>
        </w:rPr>
      </w:pPr>
      <w:r w:rsidRPr="00F55D6E">
        <w:rPr>
          <w:sz w:val="28"/>
          <w:szCs w:val="28"/>
        </w:rPr>
        <w:t xml:space="preserve">       </w:t>
      </w:r>
      <w:r w:rsidRPr="00F55D6E">
        <w:rPr>
          <w:bCs/>
          <w:spacing w:val="8"/>
          <w:sz w:val="28"/>
          <w:szCs w:val="28"/>
        </w:rPr>
        <w:t xml:space="preserve"> 1.2.</w:t>
      </w:r>
      <w:r w:rsidRPr="00F55D6E">
        <w:rPr>
          <w:sz w:val="28"/>
          <w:szCs w:val="28"/>
        </w:rPr>
        <w:t xml:space="preserve"> </w:t>
      </w:r>
      <w:r w:rsidRPr="00F55D6E">
        <w:rPr>
          <w:bCs/>
          <w:spacing w:val="8"/>
          <w:sz w:val="28"/>
          <w:szCs w:val="28"/>
        </w:rPr>
        <w:t>В преамбуле положения</w:t>
      </w:r>
      <w:r w:rsidRPr="00F55D6E">
        <w:rPr>
          <w:sz w:val="28"/>
          <w:szCs w:val="28"/>
        </w:rPr>
        <w:t xml:space="preserve"> заменить фразу «</w:t>
      </w:r>
      <w:r w:rsidRPr="00F55D6E">
        <w:rPr>
          <w:bCs/>
          <w:sz w:val="28"/>
          <w:szCs w:val="28"/>
        </w:rPr>
        <w:t>в соответствии с Федеральным законом от 06.10.2003 №131-ФЗ «Об общих принципах организации местного самоуправления в Российской Федерации</w:t>
      </w:r>
      <w:r w:rsidRPr="00F55D6E">
        <w:rPr>
          <w:sz w:val="28"/>
          <w:szCs w:val="28"/>
        </w:rPr>
        <w:t>»</w:t>
      </w:r>
      <w:r w:rsidRPr="00F55D6E">
        <w:rPr>
          <w:bCs/>
          <w:spacing w:val="8"/>
          <w:sz w:val="28"/>
          <w:szCs w:val="28"/>
        </w:rPr>
        <w:t> </w:t>
      </w:r>
      <w:r w:rsidRPr="00F55D6E">
        <w:rPr>
          <w:sz w:val="28"/>
          <w:szCs w:val="28"/>
        </w:rPr>
        <w:t>на фразу «</w:t>
      </w:r>
      <w:r w:rsidRPr="00F55D6E">
        <w:rPr>
          <w:bCs/>
          <w:sz w:val="28"/>
          <w:szCs w:val="28"/>
        </w:rPr>
        <w:t xml:space="preserve">в соответствии с </w:t>
      </w:r>
      <w:r w:rsidRPr="00F55D6E">
        <w:rPr>
          <w:sz w:val="28"/>
          <w:szCs w:val="28"/>
        </w:rPr>
        <w:t>Федеральным законом от 20.03.2025 № 33-ФЗ «Об общих принципах организации местного самоуправления в единой системе публичной власти».</w:t>
      </w:r>
    </w:p>
    <w:p w:rsidR="00012DBE" w:rsidRPr="00855241" w:rsidRDefault="00012DBE" w:rsidP="00012DBE">
      <w:pPr>
        <w:ind w:right="268"/>
        <w:rPr>
          <w:sz w:val="28"/>
          <w:szCs w:val="28"/>
        </w:rPr>
      </w:pPr>
      <w:r>
        <w:rPr>
          <w:sz w:val="28"/>
          <w:szCs w:val="28"/>
        </w:rPr>
        <w:t xml:space="preserve">          1.3. П</w:t>
      </w:r>
      <w:r w:rsidRPr="00855241">
        <w:rPr>
          <w:sz w:val="28"/>
          <w:szCs w:val="28"/>
        </w:rPr>
        <w:t xml:space="preserve">ункт 4 статьи 13 изложить в следующей редакции " </w:t>
      </w:r>
    </w:p>
    <w:p w:rsidR="00012DBE" w:rsidRPr="00F55D6E" w:rsidRDefault="00012DBE" w:rsidP="00012DBE">
      <w:pPr>
        <w:ind w:right="268"/>
        <w:jc w:val="both"/>
        <w:rPr>
          <w:sz w:val="28"/>
          <w:szCs w:val="28"/>
        </w:rPr>
      </w:pPr>
      <w:r w:rsidRPr="00F55D6E">
        <w:rPr>
          <w:b/>
          <w:sz w:val="28"/>
          <w:szCs w:val="28"/>
        </w:rPr>
        <w:t xml:space="preserve"> </w:t>
      </w:r>
      <w:r w:rsidRPr="00F55D6E">
        <w:rPr>
          <w:sz w:val="28"/>
          <w:szCs w:val="28"/>
        </w:rPr>
        <w:t>"Результаты публичных слушаний подлежат обязательному рассмотрени</w:t>
      </w:r>
      <w:proofErr w:type="gramStart"/>
      <w:r w:rsidRPr="00F55D6E">
        <w:rPr>
          <w:sz w:val="28"/>
          <w:szCs w:val="28"/>
        </w:rPr>
        <w:t>ю(</w:t>
      </w:r>
      <w:proofErr w:type="gramEnd"/>
      <w:r w:rsidRPr="00F55D6E">
        <w:rPr>
          <w:sz w:val="28"/>
          <w:szCs w:val="28"/>
        </w:rPr>
        <w:t xml:space="preserve"> обсуждению)Собранием муниципального района  при рассмотрению проектов  муниципальных правовых акт</w:t>
      </w:r>
      <w:r>
        <w:rPr>
          <w:sz w:val="28"/>
          <w:szCs w:val="28"/>
        </w:rPr>
        <w:t xml:space="preserve">ов. Результаты </w:t>
      </w:r>
      <w:r w:rsidRPr="00F55D6E">
        <w:rPr>
          <w:sz w:val="28"/>
          <w:szCs w:val="28"/>
        </w:rPr>
        <w:t>публичных слушаний носят рекомендательный характер"</w:t>
      </w:r>
    </w:p>
    <w:p w:rsidR="00012DBE" w:rsidRPr="00F55D6E" w:rsidRDefault="00012DBE" w:rsidP="00012DBE">
      <w:pPr>
        <w:shd w:val="clear" w:color="auto" w:fill="FFFFFF"/>
        <w:jc w:val="both"/>
        <w:rPr>
          <w:sz w:val="28"/>
          <w:szCs w:val="28"/>
        </w:rPr>
      </w:pPr>
    </w:p>
    <w:p w:rsidR="00012DBE" w:rsidRPr="00F55D6E" w:rsidRDefault="00012DBE" w:rsidP="00012DBE">
      <w:pPr>
        <w:ind w:left="-709"/>
        <w:jc w:val="both"/>
        <w:rPr>
          <w:sz w:val="28"/>
          <w:szCs w:val="28"/>
        </w:rPr>
      </w:pPr>
      <w:r w:rsidRPr="00F55D6E">
        <w:rPr>
          <w:sz w:val="28"/>
          <w:szCs w:val="28"/>
        </w:rPr>
        <w:t xml:space="preserve">            </w:t>
      </w:r>
      <w:r>
        <w:rPr>
          <w:sz w:val="28"/>
          <w:szCs w:val="28"/>
        </w:rPr>
        <w:t xml:space="preserve">       1.4</w:t>
      </w:r>
      <w:r w:rsidRPr="00F55D6E">
        <w:rPr>
          <w:sz w:val="28"/>
          <w:szCs w:val="28"/>
        </w:rPr>
        <w:t xml:space="preserve">. </w:t>
      </w:r>
      <w:r w:rsidRPr="00F97C84">
        <w:rPr>
          <w:sz w:val="28"/>
          <w:szCs w:val="28"/>
        </w:rPr>
        <w:t>Статью 6 главы 2</w:t>
      </w:r>
      <w:r w:rsidRPr="00F55D6E">
        <w:rPr>
          <w:sz w:val="28"/>
          <w:szCs w:val="28"/>
        </w:rPr>
        <w:t xml:space="preserve"> изложить в следующей редакции </w:t>
      </w:r>
    </w:p>
    <w:p w:rsidR="00012DBE" w:rsidRPr="00F55D6E" w:rsidRDefault="00012DBE" w:rsidP="00012DBE">
      <w:pPr>
        <w:jc w:val="both"/>
        <w:rPr>
          <w:sz w:val="28"/>
          <w:szCs w:val="28"/>
        </w:rPr>
      </w:pPr>
      <w:r w:rsidRPr="00F55D6E">
        <w:rPr>
          <w:sz w:val="28"/>
          <w:szCs w:val="28"/>
        </w:rPr>
        <w:t xml:space="preserve">           «Статья 6. Назначение публичных слушаний по инициативе населения</w:t>
      </w:r>
    </w:p>
    <w:p w:rsidR="00012DBE" w:rsidRPr="00F55D6E" w:rsidRDefault="00012DBE" w:rsidP="00012DBE">
      <w:pPr>
        <w:ind w:firstLine="708"/>
        <w:jc w:val="both"/>
        <w:rPr>
          <w:sz w:val="28"/>
          <w:szCs w:val="28"/>
        </w:rPr>
      </w:pPr>
      <w:r w:rsidRPr="00F55D6E">
        <w:rPr>
          <w:sz w:val="28"/>
          <w:szCs w:val="28"/>
        </w:rPr>
        <w:t>1. Публичные слушания могут проводиться по инициативе группы жителей численностью не менее 100 человек (инициативная группа), обладающих избирательным правом.</w:t>
      </w:r>
    </w:p>
    <w:p w:rsidR="00012DBE" w:rsidRPr="00F55D6E" w:rsidRDefault="00012DBE" w:rsidP="00012DBE">
      <w:pPr>
        <w:ind w:firstLine="708"/>
        <w:jc w:val="both"/>
        <w:rPr>
          <w:sz w:val="28"/>
          <w:szCs w:val="28"/>
        </w:rPr>
      </w:pPr>
      <w:r w:rsidRPr="00F55D6E">
        <w:rPr>
          <w:sz w:val="28"/>
          <w:szCs w:val="28"/>
        </w:rPr>
        <w:t>2. Инициативная группа готовит ходатайство о проведении публичных слушаний, проект муниципального правового акта по вопросам местного значения, проводит сбор подписей граждан в поддержку ходатайства о проведении публичных слушаний не менее 200 подписей.</w:t>
      </w:r>
    </w:p>
    <w:p w:rsidR="00012DBE" w:rsidRPr="00F55D6E" w:rsidRDefault="00012DBE" w:rsidP="00012DBE">
      <w:pPr>
        <w:jc w:val="both"/>
        <w:rPr>
          <w:sz w:val="28"/>
          <w:szCs w:val="28"/>
        </w:rPr>
      </w:pPr>
      <w:r w:rsidRPr="00F55D6E">
        <w:rPr>
          <w:sz w:val="28"/>
          <w:szCs w:val="28"/>
        </w:rPr>
        <w:t xml:space="preserve">Подписанное гражданами ходатайство и подготовленный проект правового акта подаются в Собрание Дергачевского муниципального района ( далее </w:t>
      </w:r>
      <w:proofErr w:type="gramStart"/>
      <w:r w:rsidRPr="00F55D6E">
        <w:rPr>
          <w:sz w:val="28"/>
          <w:szCs w:val="28"/>
        </w:rPr>
        <w:t>-п</w:t>
      </w:r>
      <w:proofErr w:type="gramEnd"/>
      <w:r w:rsidRPr="00F55D6E">
        <w:rPr>
          <w:sz w:val="28"/>
          <w:szCs w:val="28"/>
        </w:rPr>
        <w:t xml:space="preserve">редставительный орган). </w:t>
      </w:r>
    </w:p>
    <w:p w:rsidR="00012DBE" w:rsidRPr="00F55D6E" w:rsidRDefault="00012DBE" w:rsidP="00012DBE">
      <w:pPr>
        <w:ind w:firstLine="708"/>
        <w:jc w:val="both"/>
        <w:rPr>
          <w:sz w:val="28"/>
          <w:szCs w:val="28"/>
        </w:rPr>
      </w:pPr>
      <w:r w:rsidRPr="00F55D6E">
        <w:rPr>
          <w:sz w:val="28"/>
          <w:szCs w:val="28"/>
        </w:rPr>
        <w:t xml:space="preserve">3. В ходатайстве указывается проект муниципального правового акта, выносимого на публичные слушания, и обоснование необходимости вынесения этого вопроса. К ходатайству прилагается список жителей (с указанием фамилии, имени, отчества, места жительства, паспортных данных), поддержавших ходатайство. </w:t>
      </w:r>
      <w:proofErr w:type="gramStart"/>
      <w:r w:rsidRPr="00F55D6E">
        <w:rPr>
          <w:sz w:val="28"/>
          <w:szCs w:val="28"/>
        </w:rPr>
        <w:t xml:space="preserve">К ходатайству должны быть приложены данные (фамилия, имя, отчество, паспортные данные, место жительства, контактные телефоны) официального представителя (представителей) инициативной группы. </w:t>
      </w:r>
      <w:proofErr w:type="gramEnd"/>
    </w:p>
    <w:p w:rsidR="00012DBE" w:rsidRPr="00F55D6E" w:rsidRDefault="00012DBE" w:rsidP="00012DBE">
      <w:pPr>
        <w:ind w:firstLine="708"/>
        <w:jc w:val="both"/>
        <w:rPr>
          <w:sz w:val="28"/>
          <w:szCs w:val="28"/>
        </w:rPr>
      </w:pPr>
      <w:r w:rsidRPr="007632BE">
        <w:rPr>
          <w:sz w:val="28"/>
          <w:szCs w:val="28"/>
        </w:rPr>
        <w:t>4.</w:t>
      </w:r>
      <w:r w:rsidRPr="00F55D6E">
        <w:rPr>
          <w:sz w:val="28"/>
          <w:szCs w:val="28"/>
        </w:rPr>
        <w:t>Решение о назначении публичных слушаний принимается Собранием Дергачевского муниципального района или главой муниципального района в течени</w:t>
      </w:r>
      <w:proofErr w:type="gramStart"/>
      <w:r w:rsidRPr="00F55D6E">
        <w:rPr>
          <w:sz w:val="28"/>
          <w:szCs w:val="28"/>
        </w:rPr>
        <w:t>и</w:t>
      </w:r>
      <w:proofErr w:type="gramEnd"/>
      <w:r w:rsidRPr="00F55D6E">
        <w:rPr>
          <w:sz w:val="28"/>
          <w:szCs w:val="28"/>
        </w:rPr>
        <w:t xml:space="preserve"> 10 дней с момента поступления инициативы проведения публичных слушаний.</w:t>
      </w:r>
    </w:p>
    <w:p w:rsidR="00012DBE" w:rsidRPr="00F55D6E" w:rsidRDefault="00012DBE" w:rsidP="00012DBE">
      <w:pPr>
        <w:ind w:firstLine="708"/>
        <w:jc w:val="both"/>
        <w:rPr>
          <w:sz w:val="28"/>
          <w:szCs w:val="28"/>
        </w:rPr>
      </w:pPr>
      <w:r w:rsidRPr="00F55D6E">
        <w:rPr>
          <w:sz w:val="28"/>
          <w:szCs w:val="28"/>
        </w:rPr>
        <w:t xml:space="preserve"> В решении о назначении публичных слушаний указывается дата, время, место их проведения, выносимый на публичные слушания вопрос и состав комиссии по подготовке и проведению публичных слушаний</w:t>
      </w:r>
      <w:proofErr w:type="gramStart"/>
      <w:r w:rsidRPr="00F55D6E">
        <w:rPr>
          <w:sz w:val="28"/>
          <w:szCs w:val="28"/>
        </w:rPr>
        <w:t xml:space="preserve">.» </w:t>
      </w:r>
      <w:proofErr w:type="gramEnd"/>
    </w:p>
    <w:p w:rsidR="00012DBE" w:rsidRPr="00F55D6E" w:rsidRDefault="00012DBE" w:rsidP="00012DBE">
      <w:pPr>
        <w:ind w:right="268"/>
        <w:jc w:val="both"/>
        <w:rPr>
          <w:sz w:val="28"/>
          <w:szCs w:val="28"/>
        </w:rPr>
      </w:pPr>
      <w:r>
        <w:rPr>
          <w:sz w:val="28"/>
          <w:szCs w:val="28"/>
        </w:rPr>
        <w:t xml:space="preserve">       </w:t>
      </w:r>
      <w:r w:rsidRPr="000A4E62">
        <w:rPr>
          <w:sz w:val="28"/>
          <w:szCs w:val="28"/>
        </w:rPr>
        <w:t xml:space="preserve">1.5.последний абзац статьи 9 главы </w:t>
      </w:r>
      <w:r>
        <w:rPr>
          <w:sz w:val="28"/>
          <w:szCs w:val="28"/>
        </w:rPr>
        <w:t>2 изложить в следующей редакции «Р</w:t>
      </w:r>
      <w:r w:rsidRPr="00F55D6E">
        <w:rPr>
          <w:sz w:val="28"/>
          <w:szCs w:val="28"/>
        </w:rPr>
        <w:t xml:space="preserve">ешение о назначении публичных слушаний, предусматривающее оповещение жителей, времени и месте проведения  публичных и общественных слушаний, возможность ознакомиться с проектом </w:t>
      </w:r>
      <w:r>
        <w:rPr>
          <w:sz w:val="28"/>
          <w:szCs w:val="28"/>
        </w:rPr>
        <w:t>муниципального правового акта</w:t>
      </w:r>
      <w:r w:rsidRPr="00F55D6E">
        <w:rPr>
          <w:sz w:val="28"/>
          <w:szCs w:val="28"/>
        </w:rPr>
        <w:t>, не менее</w:t>
      </w:r>
      <w:proofErr w:type="gramStart"/>
      <w:r w:rsidRPr="00F55D6E">
        <w:rPr>
          <w:sz w:val="28"/>
          <w:szCs w:val="28"/>
        </w:rPr>
        <w:t>,</w:t>
      </w:r>
      <w:proofErr w:type="gramEnd"/>
      <w:r w:rsidRPr="00F55D6E">
        <w:rPr>
          <w:sz w:val="28"/>
          <w:szCs w:val="28"/>
        </w:rPr>
        <w:t xml:space="preserve">  ч</w:t>
      </w:r>
      <w:r>
        <w:rPr>
          <w:sz w:val="28"/>
          <w:szCs w:val="28"/>
        </w:rPr>
        <w:t>ем за 10 дней до их проведения.»</w:t>
      </w:r>
    </w:p>
    <w:p w:rsidR="00012DBE" w:rsidRPr="00F55D6E" w:rsidRDefault="00012DBE" w:rsidP="00012DBE">
      <w:pPr>
        <w:shd w:val="clear" w:color="auto" w:fill="FFFFFF"/>
        <w:jc w:val="both"/>
        <w:rPr>
          <w:sz w:val="28"/>
          <w:szCs w:val="28"/>
        </w:rPr>
      </w:pPr>
      <w:r w:rsidRPr="00F55D6E">
        <w:rPr>
          <w:bCs/>
          <w:spacing w:val="8"/>
          <w:sz w:val="28"/>
          <w:szCs w:val="28"/>
        </w:rPr>
        <w:t xml:space="preserve">  </w:t>
      </w:r>
      <w:r>
        <w:rPr>
          <w:sz w:val="28"/>
          <w:szCs w:val="28"/>
        </w:rPr>
        <w:t xml:space="preserve">         2</w:t>
      </w:r>
      <w:r w:rsidRPr="00F55D6E">
        <w:rPr>
          <w:sz w:val="28"/>
          <w:szCs w:val="28"/>
        </w:rPr>
        <w:t xml:space="preserve">. Опубликовать в официальном печатном органе </w:t>
      </w:r>
      <w:r w:rsidRPr="00351659">
        <w:rPr>
          <w:sz w:val="28"/>
          <w:szCs w:val="28"/>
        </w:rPr>
        <w:t>Октябрьского</w:t>
      </w:r>
      <w:r w:rsidRPr="00351659">
        <w:rPr>
          <w:sz w:val="32"/>
          <w:szCs w:val="28"/>
        </w:rPr>
        <w:t xml:space="preserve"> </w:t>
      </w:r>
      <w:r w:rsidRPr="00F55D6E">
        <w:rPr>
          <w:sz w:val="28"/>
          <w:szCs w:val="28"/>
        </w:rPr>
        <w:t xml:space="preserve">муниципального образования  «Вестник </w:t>
      </w:r>
      <w:r w:rsidRPr="00351659">
        <w:rPr>
          <w:sz w:val="28"/>
          <w:szCs w:val="28"/>
        </w:rPr>
        <w:t xml:space="preserve">Октябрьского </w:t>
      </w:r>
      <w:r w:rsidRPr="00F55D6E">
        <w:rPr>
          <w:sz w:val="28"/>
          <w:szCs w:val="28"/>
        </w:rPr>
        <w:t>МО», разместить на официальном сайте администрации Дергачевского муниципального района.</w:t>
      </w:r>
    </w:p>
    <w:p w:rsidR="00012DBE" w:rsidRDefault="00012DBE" w:rsidP="00012DBE">
      <w:pPr>
        <w:shd w:val="clear" w:color="auto" w:fill="FFFFFF"/>
        <w:jc w:val="both"/>
        <w:rPr>
          <w:sz w:val="28"/>
          <w:szCs w:val="28"/>
        </w:rPr>
      </w:pPr>
    </w:p>
    <w:p w:rsidR="00012DBE" w:rsidRPr="00F55D6E" w:rsidRDefault="00012DBE" w:rsidP="00012DBE">
      <w:pPr>
        <w:shd w:val="clear" w:color="auto" w:fill="FFFFFF"/>
        <w:jc w:val="both"/>
        <w:rPr>
          <w:sz w:val="28"/>
          <w:szCs w:val="28"/>
        </w:rPr>
      </w:pPr>
    </w:p>
    <w:p w:rsidR="00012DBE" w:rsidRDefault="00012DBE" w:rsidP="00012DBE">
      <w:pPr>
        <w:pStyle w:val="ConsPlusNormal0"/>
        <w:widowControl/>
        <w:ind w:firstLine="0"/>
        <w:jc w:val="both"/>
        <w:rPr>
          <w:b/>
          <w:szCs w:val="28"/>
        </w:rPr>
      </w:pPr>
      <w:r w:rsidRPr="00F55D6E">
        <w:rPr>
          <w:rFonts w:ascii="Times New Roman" w:hAnsi="Times New Roman" w:cs="Times New Roman"/>
          <w:spacing w:val="8"/>
          <w:sz w:val="28"/>
          <w:szCs w:val="28"/>
        </w:rPr>
        <w:t> </w:t>
      </w:r>
      <w:r w:rsidRPr="00F55D6E">
        <w:rPr>
          <w:rFonts w:ascii="Times New Roman" w:hAnsi="Times New Roman" w:cs="Times New Roman"/>
          <w:sz w:val="28"/>
          <w:szCs w:val="28"/>
        </w:rPr>
        <w:t xml:space="preserve">Глава </w:t>
      </w:r>
      <w:proofErr w:type="gramStart"/>
      <w:r w:rsidRPr="00351659">
        <w:rPr>
          <w:sz w:val="24"/>
          <w:szCs w:val="28"/>
        </w:rPr>
        <w:t>Октябрьского</w:t>
      </w:r>
      <w:proofErr w:type="gramEnd"/>
      <w:r w:rsidRPr="00351659">
        <w:rPr>
          <w:b/>
          <w:sz w:val="20"/>
          <w:szCs w:val="28"/>
        </w:rPr>
        <w:t xml:space="preserve"> </w:t>
      </w:r>
    </w:p>
    <w:p w:rsidR="00012DBE" w:rsidRPr="00F55D6E" w:rsidRDefault="00012DBE" w:rsidP="00012DBE">
      <w:pPr>
        <w:pStyle w:val="ConsPlusNormal0"/>
        <w:widowControl/>
        <w:ind w:firstLine="0"/>
        <w:jc w:val="both"/>
        <w:rPr>
          <w:rFonts w:ascii="Times New Roman" w:hAnsi="Times New Roman" w:cs="Times New Roman"/>
          <w:b/>
          <w:bCs/>
          <w:sz w:val="28"/>
          <w:szCs w:val="28"/>
        </w:rPr>
      </w:pPr>
      <w:r w:rsidRPr="00F55D6E">
        <w:rPr>
          <w:rFonts w:ascii="Times New Roman" w:hAnsi="Times New Roman" w:cs="Times New Roman"/>
          <w:sz w:val="28"/>
          <w:szCs w:val="28"/>
        </w:rPr>
        <w:t xml:space="preserve">муниципального образования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К.К.Джакияева</w:t>
      </w:r>
      <w:proofErr w:type="spellEnd"/>
      <w:r w:rsidRPr="00F55D6E">
        <w:rPr>
          <w:rFonts w:ascii="Times New Roman" w:hAnsi="Times New Roman" w:cs="Times New Roman"/>
          <w:sz w:val="28"/>
          <w:szCs w:val="28"/>
        </w:rPr>
        <w:t xml:space="preserve">                                                                           </w:t>
      </w:r>
    </w:p>
    <w:p w:rsidR="00012DBE" w:rsidRPr="00F55D6E" w:rsidRDefault="00012DBE" w:rsidP="00012DBE">
      <w:pPr>
        <w:pStyle w:val="a5"/>
        <w:jc w:val="both"/>
        <w:rPr>
          <w:b w:val="0"/>
          <w:color w:val="auto"/>
          <w:szCs w:val="28"/>
        </w:rPr>
      </w:pPr>
    </w:p>
    <w:p w:rsidR="00012DBE" w:rsidRPr="00F55D6E" w:rsidRDefault="00012DBE" w:rsidP="00012DBE">
      <w:pPr>
        <w:widowControl w:val="0"/>
        <w:jc w:val="both"/>
        <w:rPr>
          <w:sz w:val="28"/>
          <w:szCs w:val="28"/>
        </w:rPr>
      </w:pPr>
    </w:p>
    <w:p w:rsidR="00012DBE" w:rsidRPr="00F55D6E" w:rsidRDefault="00012DBE" w:rsidP="00012DBE">
      <w:pPr>
        <w:widowControl w:val="0"/>
        <w:jc w:val="both"/>
        <w:rPr>
          <w:sz w:val="28"/>
          <w:szCs w:val="28"/>
        </w:rPr>
      </w:pPr>
    </w:p>
    <w:p w:rsidR="00012DBE" w:rsidRDefault="00012DBE" w:rsidP="00012DBE">
      <w:pPr>
        <w:rPr>
          <w:rFonts w:asciiTheme="minorHAnsi" w:hAnsiTheme="minorHAnsi"/>
          <w:b/>
          <w:sz w:val="32"/>
          <w:szCs w:val="32"/>
        </w:rPr>
      </w:pPr>
    </w:p>
    <w:p w:rsidR="005B25EC" w:rsidRDefault="005B25EC" w:rsidP="00012DBE">
      <w:pPr>
        <w:rPr>
          <w:rFonts w:asciiTheme="minorHAnsi" w:hAnsiTheme="minorHAnsi"/>
          <w:b/>
          <w:sz w:val="32"/>
          <w:szCs w:val="32"/>
        </w:rPr>
      </w:pPr>
    </w:p>
    <w:p w:rsidR="005B25EC" w:rsidRDefault="005B25EC" w:rsidP="005B25EC">
      <w:pPr>
        <w:rPr>
          <w:rFonts w:ascii="Cambria" w:hAnsi="Cambria"/>
          <w:sz w:val="28"/>
          <w:szCs w:val="28"/>
        </w:rPr>
      </w:pPr>
      <w:r w:rsidRPr="006C679C">
        <w:rPr>
          <w:b/>
          <w:sz w:val="28"/>
          <w:szCs w:val="28"/>
        </w:rPr>
        <w:t xml:space="preserve">                                                         </w:t>
      </w:r>
      <w:r>
        <w:rPr>
          <w:rFonts w:ascii="Cambria" w:hAnsi="Cambria"/>
          <w:sz w:val="28"/>
          <w:szCs w:val="28"/>
        </w:rPr>
        <w:t xml:space="preserve"> </w:t>
      </w:r>
      <w:r>
        <w:rPr>
          <w:noProof/>
        </w:rPr>
        <w:drawing>
          <wp:inline distT="0" distB="0" distL="0" distR="0" wp14:anchorId="3E585C12" wp14:editId="5ED0F0CF">
            <wp:extent cx="762000" cy="91440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l="28877" t="15279" r="38451" b="28351"/>
                    <a:stretch>
                      <a:fillRect/>
                    </a:stretch>
                  </pic:blipFill>
                  <pic:spPr bwMode="auto">
                    <a:xfrm>
                      <a:off x="0" y="0"/>
                      <a:ext cx="762000" cy="914400"/>
                    </a:xfrm>
                    <a:prstGeom prst="rect">
                      <a:avLst/>
                    </a:prstGeom>
                    <a:noFill/>
                    <a:ln w="9525">
                      <a:noFill/>
                      <a:miter lim="800000"/>
                      <a:headEnd/>
                      <a:tailEnd/>
                    </a:ln>
                  </pic:spPr>
                </pic:pic>
              </a:graphicData>
            </a:graphic>
          </wp:inline>
        </w:drawing>
      </w:r>
    </w:p>
    <w:p w:rsidR="005B25EC" w:rsidRPr="006C679C" w:rsidRDefault="005B25EC" w:rsidP="005B25EC">
      <w:pPr>
        <w:pStyle w:val="ac"/>
        <w:rPr>
          <w:sz w:val="28"/>
          <w:szCs w:val="28"/>
        </w:rPr>
      </w:pPr>
      <w:r>
        <w:rPr>
          <w:sz w:val="24"/>
        </w:rPr>
        <w:t xml:space="preserve"> </w:t>
      </w:r>
      <w:r w:rsidRPr="0006016B">
        <w:rPr>
          <w:sz w:val="28"/>
          <w:szCs w:val="28"/>
        </w:rPr>
        <w:t>СОВЕТ</w:t>
      </w:r>
    </w:p>
    <w:p w:rsidR="005B25EC" w:rsidRDefault="005B25EC" w:rsidP="005B25EC">
      <w:pPr>
        <w:pStyle w:val="a7"/>
        <w:jc w:val="center"/>
        <w:rPr>
          <w:b/>
          <w:sz w:val="28"/>
          <w:szCs w:val="28"/>
        </w:rPr>
      </w:pPr>
      <w:r>
        <w:rPr>
          <w:b/>
          <w:sz w:val="28"/>
          <w:szCs w:val="28"/>
        </w:rPr>
        <w:t>ОКТЯБРЬСКОГО МУНИЦИПАЛЬНОГО ОБРАЗОВАНИЯ</w:t>
      </w:r>
    </w:p>
    <w:p w:rsidR="005B25EC" w:rsidRDefault="005B25EC" w:rsidP="005B25EC">
      <w:pPr>
        <w:pStyle w:val="a7"/>
        <w:jc w:val="center"/>
        <w:rPr>
          <w:b/>
          <w:sz w:val="28"/>
          <w:szCs w:val="28"/>
        </w:rPr>
      </w:pPr>
      <w:r>
        <w:rPr>
          <w:b/>
          <w:sz w:val="28"/>
          <w:szCs w:val="28"/>
        </w:rPr>
        <w:t xml:space="preserve">Д Е </w:t>
      </w:r>
      <w:proofErr w:type="gramStart"/>
      <w:r>
        <w:rPr>
          <w:b/>
          <w:sz w:val="28"/>
          <w:szCs w:val="28"/>
        </w:rPr>
        <w:t>Р</w:t>
      </w:r>
      <w:proofErr w:type="gramEnd"/>
      <w:r>
        <w:rPr>
          <w:b/>
          <w:sz w:val="28"/>
          <w:szCs w:val="28"/>
        </w:rPr>
        <w:t xml:space="preserve"> Г А Ч Е В С К О Г О  М У Н И Ц И П А Л Ь Н О Г О  Р А Й О Н А</w:t>
      </w:r>
    </w:p>
    <w:p w:rsidR="005B25EC" w:rsidRDefault="005B25EC" w:rsidP="005B25EC">
      <w:pPr>
        <w:pStyle w:val="a7"/>
        <w:jc w:val="center"/>
        <w:rPr>
          <w:b/>
          <w:sz w:val="28"/>
          <w:szCs w:val="28"/>
        </w:rPr>
      </w:pPr>
      <w:r>
        <w:rPr>
          <w:b/>
          <w:sz w:val="28"/>
          <w:szCs w:val="28"/>
        </w:rPr>
        <w:t xml:space="preserve">С А </w:t>
      </w:r>
      <w:proofErr w:type="gramStart"/>
      <w:r>
        <w:rPr>
          <w:b/>
          <w:sz w:val="28"/>
          <w:szCs w:val="28"/>
        </w:rPr>
        <w:t>Р</w:t>
      </w:r>
      <w:proofErr w:type="gramEnd"/>
      <w:r>
        <w:rPr>
          <w:b/>
          <w:sz w:val="28"/>
          <w:szCs w:val="28"/>
        </w:rPr>
        <w:t xml:space="preserve"> А Т О В С К О Й   О Б Л А С Т И</w:t>
      </w:r>
    </w:p>
    <w:p w:rsidR="005B25EC" w:rsidRPr="00263559" w:rsidRDefault="005B25EC" w:rsidP="005B25EC">
      <w:pPr>
        <w:jc w:val="center"/>
        <w:rPr>
          <w:b/>
          <w:sz w:val="28"/>
          <w:szCs w:val="28"/>
        </w:rPr>
      </w:pPr>
    </w:p>
    <w:p w:rsidR="005B25EC" w:rsidRPr="00B95341" w:rsidRDefault="005B25EC" w:rsidP="005B25EC">
      <w:pPr>
        <w:rPr>
          <w:b/>
          <w:sz w:val="28"/>
          <w:szCs w:val="28"/>
        </w:rPr>
      </w:pPr>
      <w:r>
        <w:rPr>
          <w:b/>
          <w:sz w:val="28"/>
          <w:szCs w:val="28"/>
        </w:rPr>
        <w:t xml:space="preserve">                                                 </w:t>
      </w:r>
      <w:r w:rsidRPr="00263559">
        <w:rPr>
          <w:b/>
          <w:sz w:val="28"/>
          <w:szCs w:val="28"/>
        </w:rPr>
        <w:t xml:space="preserve">  </w:t>
      </w:r>
      <w:r w:rsidRPr="00B95341">
        <w:rPr>
          <w:b/>
          <w:szCs w:val="28"/>
        </w:rPr>
        <w:t xml:space="preserve">РЕШЕНИЕ  № </w:t>
      </w:r>
      <w:r>
        <w:rPr>
          <w:b/>
          <w:szCs w:val="28"/>
        </w:rPr>
        <w:t xml:space="preserve"> 477-764</w:t>
      </w:r>
    </w:p>
    <w:p w:rsidR="005B25EC" w:rsidRDefault="005B25EC" w:rsidP="005B25EC">
      <w:pPr>
        <w:pStyle w:val="a5"/>
        <w:rPr>
          <w:szCs w:val="28"/>
        </w:rPr>
      </w:pPr>
      <w:r>
        <w:rPr>
          <w:szCs w:val="28"/>
        </w:rPr>
        <w:t xml:space="preserve">    26 января 2026 г.</w:t>
      </w:r>
    </w:p>
    <w:p w:rsidR="005B25EC" w:rsidRPr="00D61504" w:rsidRDefault="005B25EC" w:rsidP="005B25EC">
      <w:pPr>
        <w:pStyle w:val="2"/>
        <w:ind w:right="2208"/>
        <w:rPr>
          <w:rFonts w:ascii="Times New Roman" w:hAnsi="Times New Roman"/>
          <w:color w:val="000000"/>
          <w:sz w:val="28"/>
          <w:szCs w:val="28"/>
        </w:rPr>
      </w:pPr>
      <w:r w:rsidRPr="00D61504">
        <w:rPr>
          <w:rFonts w:ascii="Times New Roman" w:hAnsi="Times New Roman"/>
          <w:color w:val="000000"/>
          <w:sz w:val="28"/>
          <w:szCs w:val="28"/>
        </w:rPr>
        <w:t>О передаче полномочий контрольн</w:t>
      </w:r>
      <w:proofErr w:type="gramStart"/>
      <w:r w:rsidRPr="00D61504">
        <w:rPr>
          <w:rFonts w:ascii="Times New Roman" w:hAnsi="Times New Roman"/>
          <w:color w:val="000000"/>
          <w:sz w:val="28"/>
          <w:szCs w:val="28"/>
        </w:rPr>
        <w:t>о-</w:t>
      </w:r>
      <w:proofErr w:type="gramEnd"/>
      <w:r w:rsidRPr="00D61504">
        <w:rPr>
          <w:rFonts w:ascii="Times New Roman" w:hAnsi="Times New Roman"/>
          <w:color w:val="000000"/>
          <w:sz w:val="28"/>
          <w:szCs w:val="28"/>
        </w:rPr>
        <w:t xml:space="preserve"> счетного</w:t>
      </w:r>
    </w:p>
    <w:p w:rsidR="005B25EC" w:rsidRPr="00D61504" w:rsidRDefault="005B25EC" w:rsidP="005B25EC">
      <w:pPr>
        <w:pStyle w:val="2"/>
        <w:keepLines w:val="0"/>
        <w:numPr>
          <w:ilvl w:val="1"/>
          <w:numId w:val="1"/>
        </w:numPr>
        <w:tabs>
          <w:tab w:val="left" w:pos="0"/>
        </w:tabs>
        <w:suppressAutoHyphens/>
        <w:spacing w:before="0"/>
        <w:ind w:right="2208"/>
        <w:rPr>
          <w:rFonts w:ascii="Times New Roman" w:hAnsi="Times New Roman"/>
          <w:color w:val="000000"/>
          <w:sz w:val="28"/>
          <w:szCs w:val="28"/>
        </w:rPr>
      </w:pPr>
      <w:r w:rsidRPr="00D61504">
        <w:rPr>
          <w:rFonts w:ascii="Times New Roman" w:hAnsi="Times New Roman"/>
          <w:color w:val="000000"/>
          <w:sz w:val="28"/>
          <w:szCs w:val="28"/>
        </w:rPr>
        <w:t xml:space="preserve">органа  Октябрьского муниципального образования Дергачевского муниципального района  контрольно-счетному органу Дергачевского муниципального района и </w:t>
      </w:r>
      <w:proofErr w:type="gramStart"/>
      <w:r w:rsidRPr="00D61504">
        <w:rPr>
          <w:rFonts w:ascii="Times New Roman" w:hAnsi="Times New Roman"/>
          <w:color w:val="000000"/>
          <w:sz w:val="28"/>
          <w:szCs w:val="28"/>
        </w:rPr>
        <w:t>заключении</w:t>
      </w:r>
      <w:proofErr w:type="gramEnd"/>
      <w:r w:rsidRPr="00D61504">
        <w:rPr>
          <w:rFonts w:ascii="Times New Roman" w:hAnsi="Times New Roman"/>
          <w:color w:val="000000"/>
          <w:sz w:val="28"/>
          <w:szCs w:val="28"/>
        </w:rPr>
        <w:t xml:space="preserve"> Соглашения.</w:t>
      </w:r>
    </w:p>
    <w:p w:rsidR="005B25EC" w:rsidRDefault="005B25EC" w:rsidP="005B25EC">
      <w:pPr>
        <w:jc w:val="both"/>
        <w:rPr>
          <w:sz w:val="28"/>
          <w:szCs w:val="28"/>
        </w:rPr>
      </w:pPr>
      <w:r>
        <w:rPr>
          <w:sz w:val="28"/>
          <w:szCs w:val="28"/>
        </w:rPr>
        <w:t xml:space="preserve">          В соответствии с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руководствуясь Уставом Октябрьского муниципального образования Дергачевского муниципального района Саратовской области, в целях, наиболее эффективного осуществления внешнего муниципального финансового контроля</w:t>
      </w:r>
    </w:p>
    <w:p w:rsidR="005B25EC" w:rsidRDefault="005B25EC" w:rsidP="005B25EC">
      <w:pPr>
        <w:jc w:val="center"/>
        <w:rPr>
          <w:b/>
          <w:sz w:val="28"/>
          <w:szCs w:val="28"/>
        </w:rPr>
      </w:pPr>
      <w:r>
        <w:rPr>
          <w:b/>
          <w:sz w:val="28"/>
          <w:szCs w:val="28"/>
        </w:rPr>
        <w:t>Совет решил</w:t>
      </w:r>
      <w:proofErr w:type="gramStart"/>
      <w:r>
        <w:rPr>
          <w:b/>
          <w:sz w:val="28"/>
          <w:szCs w:val="28"/>
        </w:rPr>
        <w:t xml:space="preserve"> :</w:t>
      </w:r>
      <w:proofErr w:type="gramEnd"/>
    </w:p>
    <w:p w:rsidR="005B25EC" w:rsidRDefault="005B25EC" w:rsidP="005B25EC">
      <w:pPr>
        <w:pStyle w:val="21"/>
        <w:ind w:firstLine="851"/>
        <w:jc w:val="both"/>
        <w:rPr>
          <w:szCs w:val="28"/>
        </w:rPr>
      </w:pPr>
      <w:r>
        <w:rPr>
          <w:szCs w:val="28"/>
        </w:rPr>
        <w:t>1.Передать с 1 января 2026 года полномочия контрольно-счетного органа  Октябрьского  муниципального  образования  Дергачевского муниципального района контрольно-счетному органу Дергачевского муниципального района:</w:t>
      </w:r>
    </w:p>
    <w:p w:rsidR="005B25EC" w:rsidRPr="003E77EC" w:rsidRDefault="005B25EC" w:rsidP="005B25EC">
      <w:pPr>
        <w:pStyle w:val="21"/>
        <w:ind w:firstLine="851"/>
        <w:jc w:val="both"/>
        <w:rPr>
          <w:szCs w:val="28"/>
        </w:rPr>
      </w:pPr>
      <w:r w:rsidRPr="003E77EC">
        <w:rPr>
          <w:szCs w:val="28"/>
        </w:rPr>
        <w:t xml:space="preserve">1) контроль за </w:t>
      </w:r>
      <w:r>
        <w:rPr>
          <w:szCs w:val="28"/>
        </w:rPr>
        <w:t>законностью и эффективностью использования средств бюджета муниципального образования, а так же иных сре</w:t>
      </w:r>
      <w:proofErr w:type="gramStart"/>
      <w:r>
        <w:rPr>
          <w:szCs w:val="28"/>
        </w:rPr>
        <w:t>дств в сл</w:t>
      </w:r>
      <w:proofErr w:type="gramEnd"/>
      <w:r>
        <w:rPr>
          <w:szCs w:val="28"/>
        </w:rPr>
        <w:t>учаях, предусмотренных законодательством Российской Федерации</w:t>
      </w:r>
      <w:r w:rsidRPr="003E77EC">
        <w:rPr>
          <w:szCs w:val="28"/>
        </w:rPr>
        <w:t>;</w:t>
      </w:r>
    </w:p>
    <w:p w:rsidR="005B25EC" w:rsidRPr="003E77EC" w:rsidRDefault="005B25EC" w:rsidP="005B25EC">
      <w:pPr>
        <w:pStyle w:val="21"/>
        <w:ind w:firstLine="851"/>
        <w:jc w:val="both"/>
        <w:rPr>
          <w:szCs w:val="28"/>
        </w:rPr>
      </w:pPr>
      <w:r w:rsidRPr="003E77EC">
        <w:rPr>
          <w:szCs w:val="28"/>
        </w:rPr>
        <w:t>2) экспертиза проектов бюджета</w:t>
      </w:r>
      <w:r>
        <w:rPr>
          <w:szCs w:val="28"/>
        </w:rPr>
        <w:t xml:space="preserve"> муниципального образования, проверка и анализ обоснованности его показателей</w:t>
      </w:r>
      <w:r w:rsidRPr="003E77EC">
        <w:rPr>
          <w:szCs w:val="28"/>
        </w:rPr>
        <w:t>;</w:t>
      </w:r>
    </w:p>
    <w:p w:rsidR="005B25EC" w:rsidRDefault="005B25EC" w:rsidP="005B25EC">
      <w:pPr>
        <w:pStyle w:val="21"/>
        <w:ind w:firstLine="851"/>
        <w:jc w:val="both"/>
        <w:rPr>
          <w:szCs w:val="28"/>
        </w:rPr>
      </w:pPr>
      <w:r w:rsidRPr="003E77EC">
        <w:rPr>
          <w:szCs w:val="28"/>
        </w:rPr>
        <w:t>3) внешняя проверка годового отчета об исполнении бюджета</w:t>
      </w:r>
      <w:r w:rsidRPr="0065431D">
        <w:rPr>
          <w:szCs w:val="28"/>
        </w:rPr>
        <w:t xml:space="preserve"> </w:t>
      </w:r>
      <w:r>
        <w:rPr>
          <w:szCs w:val="28"/>
        </w:rPr>
        <w:t xml:space="preserve"> муниципального образования</w:t>
      </w:r>
      <w:r w:rsidRPr="003E77EC">
        <w:rPr>
          <w:szCs w:val="28"/>
        </w:rPr>
        <w:t>;</w:t>
      </w:r>
    </w:p>
    <w:p w:rsidR="005B25EC" w:rsidRPr="003E77EC" w:rsidRDefault="005B25EC" w:rsidP="005B25EC">
      <w:pPr>
        <w:pStyle w:val="21"/>
        <w:ind w:firstLine="851"/>
        <w:jc w:val="both"/>
        <w:rPr>
          <w:szCs w:val="28"/>
        </w:rPr>
      </w:pPr>
      <w:r>
        <w:rPr>
          <w:szCs w:val="28"/>
        </w:rPr>
        <w:t>4)</w:t>
      </w:r>
      <w:r w:rsidRPr="00DA4D7C">
        <w:rPr>
          <w:szCs w:val="28"/>
        </w:rPr>
        <w:t xml:space="preserve"> </w:t>
      </w:r>
      <w:r w:rsidRPr="00387C6A">
        <w:rPr>
          <w:szCs w:val="28"/>
        </w:rPr>
        <w:t>проведение аудита в сфере закупок товаров, работ и услуг в соответствии с Федеральным законом от 5 апреля 2013 года №44-ФЗ "О контрактной системе в сфере закупок товаров, работ, услуг для обеспечения государственных и муниципальных нужд</w:t>
      </w:r>
      <w:r>
        <w:rPr>
          <w:szCs w:val="28"/>
        </w:rPr>
        <w:t>»</w:t>
      </w:r>
    </w:p>
    <w:p w:rsidR="005B25EC" w:rsidRDefault="005B25EC" w:rsidP="005B25EC">
      <w:pPr>
        <w:pStyle w:val="21"/>
        <w:ind w:firstLine="851"/>
        <w:jc w:val="both"/>
        <w:rPr>
          <w:szCs w:val="28"/>
        </w:rPr>
      </w:pPr>
      <w:r>
        <w:rPr>
          <w:szCs w:val="28"/>
        </w:rPr>
        <w:t>5</w:t>
      </w:r>
      <w:r w:rsidRPr="003E77EC">
        <w:rPr>
          <w:szCs w:val="28"/>
        </w:rPr>
        <w:t>)</w:t>
      </w:r>
      <w:r>
        <w:rPr>
          <w:szCs w:val="28"/>
        </w:rPr>
        <w:t xml:space="preserve"> </w:t>
      </w:r>
      <w:r w:rsidRPr="00387C6A">
        <w:rPr>
          <w:szCs w:val="28"/>
        </w:rPr>
        <w:t xml:space="preserve">оценка эффективности формирования муниципальной собственности, управления и распоряжения такой собственностью и </w:t>
      </w:r>
      <w:proofErr w:type="gramStart"/>
      <w:r w:rsidRPr="00387C6A">
        <w:rPr>
          <w:szCs w:val="28"/>
        </w:rPr>
        <w:t>контроль за</w:t>
      </w:r>
      <w:proofErr w:type="gramEnd"/>
      <w:r w:rsidRPr="00387C6A">
        <w:rPr>
          <w:szCs w:val="28"/>
        </w:rPr>
        <w:t xml:space="preserve"> соблюдением установленного порядка формирования такой </w:t>
      </w:r>
      <w:r w:rsidRPr="00387C6A">
        <w:rPr>
          <w:szCs w:val="28"/>
        </w:rPr>
        <w:lastRenderedPageBreak/>
        <w:t>собственности, управления и распоряжения такой собственностью (включая исключительные права на результаты интеллектуальной деятельности);</w:t>
      </w:r>
    </w:p>
    <w:p w:rsidR="005B25EC" w:rsidRPr="00894B01" w:rsidRDefault="005B25EC" w:rsidP="005B25EC">
      <w:pPr>
        <w:ind w:firstLine="709"/>
        <w:jc w:val="both"/>
        <w:rPr>
          <w:sz w:val="28"/>
          <w:szCs w:val="28"/>
        </w:rPr>
      </w:pPr>
      <w:proofErr w:type="gramStart"/>
      <w:r>
        <w:rPr>
          <w:szCs w:val="28"/>
        </w:rPr>
        <w:t>6)</w:t>
      </w:r>
      <w:r w:rsidRPr="00BE4930">
        <w:rPr>
          <w:sz w:val="28"/>
          <w:szCs w:val="28"/>
        </w:rPr>
        <w:t xml:space="preserve"> </w:t>
      </w:r>
      <w:r w:rsidRPr="00894B01">
        <w:rPr>
          <w:sz w:val="28"/>
          <w:szCs w:val="28"/>
        </w:rPr>
        <w:t>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roofErr w:type="gramEnd"/>
    </w:p>
    <w:p w:rsidR="005B25EC" w:rsidRPr="00387C6A" w:rsidRDefault="005B25EC" w:rsidP="005B25EC">
      <w:pPr>
        <w:pStyle w:val="22"/>
        <w:spacing w:after="0" w:line="240" w:lineRule="auto"/>
        <w:ind w:firstLine="720"/>
        <w:jc w:val="both"/>
        <w:rPr>
          <w:sz w:val="28"/>
          <w:szCs w:val="28"/>
        </w:rPr>
      </w:pPr>
      <w:r>
        <w:rPr>
          <w:sz w:val="28"/>
          <w:szCs w:val="28"/>
        </w:rPr>
        <w:t>7</w:t>
      </w:r>
      <w:r w:rsidRPr="00387C6A">
        <w:rPr>
          <w:sz w:val="28"/>
          <w:szCs w:val="28"/>
        </w:rPr>
        <w:t>)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5B25EC" w:rsidRDefault="005B25EC" w:rsidP="005B25EC">
      <w:pPr>
        <w:pStyle w:val="21"/>
        <w:ind w:firstLine="851"/>
        <w:jc w:val="both"/>
        <w:rPr>
          <w:szCs w:val="28"/>
        </w:rPr>
      </w:pPr>
      <w:r>
        <w:rPr>
          <w:szCs w:val="28"/>
        </w:rPr>
        <w:t xml:space="preserve">8) </w:t>
      </w:r>
      <w:r w:rsidRPr="00387C6A">
        <w:rPr>
          <w:szCs w:val="28"/>
        </w:rPr>
        <w:t>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r>
        <w:rPr>
          <w:szCs w:val="28"/>
        </w:rPr>
        <w:t xml:space="preserve"> </w:t>
      </w:r>
    </w:p>
    <w:p w:rsidR="005B25EC" w:rsidRDefault="005B25EC" w:rsidP="005B25EC">
      <w:pPr>
        <w:pStyle w:val="21"/>
        <w:ind w:firstLine="851"/>
        <w:jc w:val="both"/>
        <w:rPr>
          <w:szCs w:val="28"/>
        </w:rPr>
      </w:pPr>
      <w:r>
        <w:rPr>
          <w:szCs w:val="28"/>
        </w:rPr>
        <w:t>9</w:t>
      </w:r>
      <w:r w:rsidRPr="003E77EC">
        <w:rPr>
          <w:szCs w:val="28"/>
        </w:rPr>
        <w:t xml:space="preserve">) </w:t>
      </w:r>
      <w:r w:rsidRPr="00387C6A">
        <w:rPr>
          <w:szCs w:val="28"/>
        </w:rPr>
        <w:t xml:space="preserve">проведение оперативного анализа исполнения и </w:t>
      </w:r>
      <w:proofErr w:type="gramStart"/>
      <w:r w:rsidRPr="00387C6A">
        <w:rPr>
          <w:szCs w:val="28"/>
        </w:rPr>
        <w:t>контроля за</w:t>
      </w:r>
      <w:proofErr w:type="gramEnd"/>
      <w:r w:rsidRPr="00387C6A">
        <w:rPr>
          <w:szCs w:val="28"/>
        </w:rPr>
        <w:t xml:space="preserve"> организацией исполнения местного бюджета в текущем финансовом году, </w:t>
      </w:r>
      <w:r>
        <w:rPr>
          <w:szCs w:val="28"/>
        </w:rPr>
        <w:t xml:space="preserve">ежеквартальное </w:t>
      </w:r>
      <w:r w:rsidRPr="00387C6A">
        <w:rPr>
          <w:szCs w:val="28"/>
        </w:rPr>
        <w:t xml:space="preserve">представление информации о </w:t>
      </w:r>
      <w:r>
        <w:rPr>
          <w:szCs w:val="28"/>
        </w:rPr>
        <w:t xml:space="preserve">ходе исполнения местного бюджета, о  </w:t>
      </w:r>
      <w:r w:rsidRPr="00387C6A">
        <w:rPr>
          <w:szCs w:val="28"/>
        </w:rPr>
        <w:t xml:space="preserve">результатах проведенных контрольных и экспертно-аналитических мероприятий в представительный орган муниципального образования и главе муниципального </w:t>
      </w:r>
      <w:r>
        <w:rPr>
          <w:szCs w:val="28"/>
        </w:rPr>
        <w:t>образования</w:t>
      </w:r>
      <w:r w:rsidRPr="00387C6A">
        <w:rPr>
          <w:szCs w:val="28"/>
        </w:rPr>
        <w:t>;</w:t>
      </w:r>
    </w:p>
    <w:p w:rsidR="005B25EC" w:rsidRDefault="005B25EC" w:rsidP="005B25EC">
      <w:pPr>
        <w:pStyle w:val="21"/>
        <w:ind w:firstLine="851"/>
        <w:jc w:val="both"/>
        <w:rPr>
          <w:szCs w:val="28"/>
        </w:rPr>
      </w:pPr>
      <w:r>
        <w:rPr>
          <w:szCs w:val="28"/>
        </w:rPr>
        <w:t>10</w:t>
      </w:r>
      <w:r w:rsidRPr="003E77EC">
        <w:rPr>
          <w:szCs w:val="28"/>
        </w:rPr>
        <w:t xml:space="preserve">) </w:t>
      </w:r>
      <w:r w:rsidRPr="00387C6A">
        <w:rPr>
          <w:szCs w:val="28"/>
        </w:rPr>
        <w:t xml:space="preserve">осуществление </w:t>
      </w:r>
      <w:proofErr w:type="gramStart"/>
      <w:r w:rsidRPr="00387C6A">
        <w:rPr>
          <w:szCs w:val="28"/>
        </w:rPr>
        <w:t>контроля за</w:t>
      </w:r>
      <w:proofErr w:type="gramEnd"/>
      <w:r w:rsidRPr="00387C6A">
        <w:rPr>
          <w:szCs w:val="28"/>
        </w:rPr>
        <w:t xml:space="preserve"> состоянием муниципального внутреннего и внешнего долга;</w:t>
      </w:r>
    </w:p>
    <w:p w:rsidR="005B25EC" w:rsidRDefault="005B25EC" w:rsidP="005B25EC">
      <w:pPr>
        <w:pStyle w:val="21"/>
        <w:ind w:firstLine="851"/>
        <w:jc w:val="both"/>
        <w:rPr>
          <w:szCs w:val="28"/>
        </w:rPr>
      </w:pPr>
      <w:r w:rsidRPr="003E77EC">
        <w:rPr>
          <w:szCs w:val="28"/>
        </w:rPr>
        <w:t>1</w:t>
      </w:r>
      <w:r>
        <w:rPr>
          <w:szCs w:val="28"/>
        </w:rPr>
        <w:t>1</w:t>
      </w:r>
      <w:r w:rsidRPr="003E77EC">
        <w:rPr>
          <w:szCs w:val="28"/>
        </w:rPr>
        <w:t xml:space="preserve">) </w:t>
      </w:r>
      <w:r w:rsidRPr="00387C6A">
        <w:rPr>
          <w:szCs w:val="28"/>
        </w:rPr>
        <w:t>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контрольно-счетного органа муниципального образования;</w:t>
      </w:r>
    </w:p>
    <w:p w:rsidR="005B25EC" w:rsidRPr="00387C6A" w:rsidRDefault="005B25EC" w:rsidP="005B25EC">
      <w:pPr>
        <w:pStyle w:val="21"/>
        <w:ind w:firstLine="851"/>
        <w:jc w:val="both"/>
        <w:rPr>
          <w:szCs w:val="28"/>
        </w:rPr>
      </w:pPr>
      <w:r>
        <w:rPr>
          <w:szCs w:val="28"/>
        </w:rPr>
        <w:t>12</w:t>
      </w:r>
      <w:r w:rsidRPr="00387C6A">
        <w:rPr>
          <w:szCs w:val="28"/>
        </w:rPr>
        <w:t>) участие в пределах полномочий в мероприятиях, направленных на противодействие коррупции;</w:t>
      </w:r>
    </w:p>
    <w:p w:rsidR="005B25EC" w:rsidRPr="00387C6A" w:rsidRDefault="005B25EC" w:rsidP="005B25EC">
      <w:pPr>
        <w:pStyle w:val="21"/>
        <w:ind w:firstLine="851"/>
        <w:jc w:val="both"/>
        <w:rPr>
          <w:szCs w:val="28"/>
        </w:rPr>
      </w:pPr>
      <w:r w:rsidRPr="00387C6A">
        <w:rPr>
          <w:szCs w:val="28"/>
        </w:rPr>
        <w:t>1</w:t>
      </w:r>
      <w:r>
        <w:rPr>
          <w:szCs w:val="28"/>
        </w:rPr>
        <w:t>3</w:t>
      </w:r>
      <w:r w:rsidRPr="00387C6A">
        <w:rPr>
          <w:szCs w:val="28"/>
        </w:rPr>
        <w:t xml:space="preserve">) иные полномочия в сфере внешнего муниципального финансового контроля, установленные федеральными законами, законами Саратовской области, Уставом </w:t>
      </w:r>
      <w:r>
        <w:rPr>
          <w:szCs w:val="28"/>
        </w:rPr>
        <w:t>муниципального образования</w:t>
      </w:r>
      <w:r w:rsidRPr="00387C6A">
        <w:rPr>
          <w:szCs w:val="28"/>
        </w:rPr>
        <w:t xml:space="preserve"> и нормативными правовыми актами С</w:t>
      </w:r>
      <w:r>
        <w:rPr>
          <w:szCs w:val="28"/>
        </w:rPr>
        <w:t>овета муниципального образования</w:t>
      </w:r>
      <w:r w:rsidRPr="00387C6A">
        <w:rPr>
          <w:szCs w:val="28"/>
        </w:rPr>
        <w:t>;</w:t>
      </w:r>
    </w:p>
    <w:p w:rsidR="005B25EC" w:rsidRPr="003E77EC" w:rsidRDefault="005B25EC" w:rsidP="005B25EC">
      <w:pPr>
        <w:pStyle w:val="22"/>
        <w:spacing w:after="0" w:line="240" w:lineRule="auto"/>
        <w:ind w:firstLine="720"/>
        <w:jc w:val="both"/>
        <w:rPr>
          <w:sz w:val="28"/>
          <w:szCs w:val="28"/>
        </w:rPr>
      </w:pPr>
      <w:r>
        <w:rPr>
          <w:sz w:val="28"/>
          <w:szCs w:val="28"/>
        </w:rPr>
        <w:t xml:space="preserve">2. Принять контрольно-счетному органу Дергачевского муниципального района финансовые средства в виде межбюджетного трансферта из бюджета  муниципальных образований, на осуществление полномочий указанных в п. 1 в размере  1,5 тыс. </w:t>
      </w:r>
      <w:proofErr w:type="spellStart"/>
      <w:r>
        <w:rPr>
          <w:sz w:val="28"/>
          <w:szCs w:val="28"/>
        </w:rPr>
        <w:t>руб</w:t>
      </w:r>
      <w:proofErr w:type="spellEnd"/>
      <w:proofErr w:type="gramStart"/>
      <w:r>
        <w:rPr>
          <w:sz w:val="28"/>
          <w:szCs w:val="28"/>
        </w:rPr>
        <w:t xml:space="preserve"> .</w:t>
      </w:r>
      <w:proofErr w:type="gramEnd"/>
    </w:p>
    <w:p w:rsidR="005B25EC" w:rsidRDefault="005B25EC" w:rsidP="005B25EC">
      <w:pPr>
        <w:pStyle w:val="21"/>
        <w:ind w:firstLine="851"/>
        <w:jc w:val="both"/>
        <w:rPr>
          <w:szCs w:val="28"/>
        </w:rPr>
      </w:pPr>
      <w:r>
        <w:rPr>
          <w:szCs w:val="28"/>
        </w:rPr>
        <w:t>3.Заключить Соглашение о приеме полномочий контрольно-счетного органа Октябрьского муниципального  образования Дергачевского муниципального района контрольно-счетному органу Дергачевского муниципального района до 31 января 2026 года.</w:t>
      </w:r>
    </w:p>
    <w:p w:rsidR="005B25EC" w:rsidRDefault="005B25EC" w:rsidP="005B25EC">
      <w:pPr>
        <w:pStyle w:val="21"/>
        <w:ind w:firstLine="851"/>
        <w:jc w:val="both"/>
        <w:rPr>
          <w:szCs w:val="28"/>
        </w:rPr>
      </w:pPr>
      <w:r>
        <w:rPr>
          <w:szCs w:val="28"/>
        </w:rPr>
        <w:lastRenderedPageBreak/>
        <w:t xml:space="preserve">4.Подписание Соглашения поручить главе Октябрьского муниципального образования Дергачевского муниципального района </w:t>
      </w:r>
      <w:proofErr w:type="spellStart"/>
      <w:r>
        <w:rPr>
          <w:szCs w:val="28"/>
        </w:rPr>
        <w:t>Джакияевой</w:t>
      </w:r>
      <w:proofErr w:type="spellEnd"/>
      <w:r>
        <w:rPr>
          <w:szCs w:val="28"/>
        </w:rPr>
        <w:t xml:space="preserve"> К.К.  </w:t>
      </w:r>
    </w:p>
    <w:p w:rsidR="005B25EC" w:rsidRDefault="005B25EC" w:rsidP="005B25EC">
      <w:pPr>
        <w:pStyle w:val="21"/>
        <w:ind w:firstLine="851"/>
        <w:jc w:val="both"/>
        <w:rPr>
          <w:szCs w:val="28"/>
        </w:rPr>
      </w:pPr>
      <w:r>
        <w:rPr>
          <w:szCs w:val="28"/>
        </w:rPr>
        <w:t>5.Настоящее решение  разместить на официальном сайте администрации Дергачевского муниципального района и опубликовать                  (обнародовать) в Вестнике Октябрьского муниципального образования</w:t>
      </w:r>
    </w:p>
    <w:p w:rsidR="005B25EC" w:rsidRDefault="005B25EC" w:rsidP="005B25EC"/>
    <w:p w:rsidR="005B25EC" w:rsidRPr="0052795B" w:rsidRDefault="005B25EC" w:rsidP="005B25EC">
      <w:pPr>
        <w:overflowPunct w:val="0"/>
        <w:autoSpaceDE w:val="0"/>
        <w:autoSpaceDN w:val="0"/>
        <w:adjustRightInd w:val="0"/>
        <w:jc w:val="both"/>
        <w:textAlignment w:val="baseline"/>
        <w:rPr>
          <w:b/>
          <w:sz w:val="28"/>
        </w:rPr>
      </w:pPr>
      <w:r>
        <w:t xml:space="preserve"> </w:t>
      </w:r>
    </w:p>
    <w:p w:rsidR="005B25EC" w:rsidRDefault="005B25EC" w:rsidP="005B25EC">
      <w:pPr>
        <w:overflowPunct w:val="0"/>
        <w:autoSpaceDE w:val="0"/>
        <w:autoSpaceDN w:val="0"/>
        <w:adjustRightInd w:val="0"/>
        <w:jc w:val="both"/>
        <w:textAlignment w:val="baseline"/>
        <w:rPr>
          <w:b/>
          <w:sz w:val="28"/>
        </w:rPr>
      </w:pPr>
      <w:r>
        <w:rPr>
          <w:b/>
          <w:sz w:val="28"/>
        </w:rPr>
        <w:t>Глава</w:t>
      </w:r>
      <w:r w:rsidRPr="0052795B">
        <w:rPr>
          <w:b/>
          <w:sz w:val="28"/>
        </w:rPr>
        <w:t xml:space="preserve"> </w:t>
      </w:r>
      <w:proofErr w:type="gramStart"/>
      <w:r>
        <w:rPr>
          <w:b/>
          <w:sz w:val="28"/>
        </w:rPr>
        <w:t>Октябрьского</w:t>
      </w:r>
      <w:proofErr w:type="gramEnd"/>
      <w:r>
        <w:rPr>
          <w:b/>
          <w:sz w:val="28"/>
        </w:rPr>
        <w:t xml:space="preserve"> </w:t>
      </w:r>
    </w:p>
    <w:p w:rsidR="005B25EC" w:rsidRPr="00814FC3" w:rsidRDefault="005B25EC" w:rsidP="005B25EC">
      <w:pPr>
        <w:overflowPunct w:val="0"/>
        <w:autoSpaceDE w:val="0"/>
        <w:autoSpaceDN w:val="0"/>
        <w:adjustRightInd w:val="0"/>
        <w:jc w:val="both"/>
        <w:textAlignment w:val="baseline"/>
        <w:rPr>
          <w:b/>
          <w:sz w:val="28"/>
        </w:rPr>
      </w:pPr>
      <w:r w:rsidRPr="0052795B">
        <w:rPr>
          <w:b/>
          <w:sz w:val="28"/>
        </w:rPr>
        <w:t xml:space="preserve">муниципального </w:t>
      </w:r>
      <w:r>
        <w:rPr>
          <w:b/>
          <w:sz w:val="28"/>
        </w:rPr>
        <w:t>образования</w:t>
      </w:r>
      <w:r w:rsidRPr="0052795B">
        <w:rPr>
          <w:b/>
          <w:sz w:val="28"/>
        </w:rPr>
        <w:t xml:space="preserve">       </w:t>
      </w:r>
      <w:r>
        <w:rPr>
          <w:b/>
          <w:sz w:val="28"/>
        </w:rPr>
        <w:t xml:space="preserve">                                    </w:t>
      </w:r>
      <w:proofErr w:type="spellStart"/>
      <w:r>
        <w:rPr>
          <w:b/>
          <w:sz w:val="28"/>
        </w:rPr>
        <w:t>Джакияева</w:t>
      </w:r>
      <w:proofErr w:type="spellEnd"/>
      <w:r>
        <w:rPr>
          <w:b/>
          <w:sz w:val="28"/>
        </w:rPr>
        <w:t xml:space="preserve"> К.К.                    </w:t>
      </w:r>
      <w:r w:rsidRPr="0052795B">
        <w:rPr>
          <w:b/>
          <w:sz w:val="28"/>
        </w:rPr>
        <w:t xml:space="preserve"> </w:t>
      </w:r>
      <w:r>
        <w:rPr>
          <w:b/>
          <w:sz w:val="28"/>
        </w:rPr>
        <w:t xml:space="preserve">                  </w:t>
      </w:r>
    </w:p>
    <w:p w:rsidR="005B25EC" w:rsidRDefault="005B25EC" w:rsidP="005B25EC">
      <w:pPr>
        <w:jc w:val="center"/>
        <w:outlineLvl w:val="0"/>
        <w:rPr>
          <w:b/>
          <w:sz w:val="28"/>
          <w:szCs w:val="28"/>
        </w:rPr>
      </w:pPr>
    </w:p>
    <w:p w:rsidR="005B25EC" w:rsidRDefault="005B25EC" w:rsidP="005B25EC">
      <w:pPr>
        <w:jc w:val="center"/>
        <w:outlineLvl w:val="0"/>
        <w:rPr>
          <w:b/>
          <w:sz w:val="28"/>
          <w:szCs w:val="28"/>
        </w:rPr>
      </w:pPr>
    </w:p>
    <w:p w:rsidR="005B25EC" w:rsidRPr="00BC2817" w:rsidRDefault="005B25EC" w:rsidP="005B25EC">
      <w:pPr>
        <w:jc w:val="center"/>
        <w:outlineLvl w:val="0"/>
        <w:rPr>
          <w:b/>
          <w:sz w:val="28"/>
          <w:szCs w:val="28"/>
        </w:rPr>
      </w:pPr>
      <w:r w:rsidRPr="00BC2817">
        <w:rPr>
          <w:b/>
          <w:sz w:val="28"/>
          <w:szCs w:val="28"/>
        </w:rPr>
        <w:t>СОГЛАШЕНИЕ</w:t>
      </w:r>
    </w:p>
    <w:p w:rsidR="005B25EC" w:rsidRPr="00BC2817" w:rsidRDefault="005B25EC" w:rsidP="005B25EC">
      <w:pPr>
        <w:jc w:val="center"/>
        <w:rPr>
          <w:b/>
          <w:sz w:val="28"/>
          <w:szCs w:val="28"/>
        </w:rPr>
      </w:pPr>
      <w:r w:rsidRPr="00BC2817">
        <w:rPr>
          <w:b/>
          <w:sz w:val="28"/>
          <w:szCs w:val="28"/>
        </w:rPr>
        <w:t>о п</w:t>
      </w:r>
      <w:r>
        <w:rPr>
          <w:b/>
          <w:sz w:val="28"/>
          <w:szCs w:val="28"/>
        </w:rPr>
        <w:t>ере</w:t>
      </w:r>
      <w:r w:rsidRPr="00BC2817">
        <w:rPr>
          <w:b/>
          <w:sz w:val="28"/>
          <w:szCs w:val="28"/>
        </w:rPr>
        <w:t xml:space="preserve">даче </w:t>
      </w:r>
      <w:r>
        <w:rPr>
          <w:b/>
          <w:sz w:val="28"/>
          <w:szCs w:val="28"/>
        </w:rPr>
        <w:t xml:space="preserve">полномочий контрольно-счетного органа Октябрьского муниципального образования </w:t>
      </w:r>
      <w:proofErr w:type="spellStart"/>
      <w:r>
        <w:rPr>
          <w:b/>
          <w:sz w:val="28"/>
          <w:szCs w:val="28"/>
        </w:rPr>
        <w:t>контрольно</w:t>
      </w:r>
      <w:proofErr w:type="spellEnd"/>
      <w:r>
        <w:rPr>
          <w:b/>
          <w:sz w:val="28"/>
          <w:szCs w:val="28"/>
        </w:rPr>
        <w:t xml:space="preserve"> </w:t>
      </w:r>
      <w:proofErr w:type="gramStart"/>
      <w:r>
        <w:rPr>
          <w:b/>
          <w:sz w:val="28"/>
          <w:szCs w:val="28"/>
        </w:rPr>
        <w:t>–с</w:t>
      </w:r>
      <w:proofErr w:type="gramEnd"/>
      <w:r>
        <w:rPr>
          <w:b/>
          <w:sz w:val="28"/>
          <w:szCs w:val="28"/>
        </w:rPr>
        <w:t xml:space="preserve">четному органу Дергачевского муниципального района Саратовской области </w:t>
      </w:r>
    </w:p>
    <w:p w:rsidR="005B25EC" w:rsidRPr="008815B0" w:rsidRDefault="005B25EC" w:rsidP="005B25EC">
      <w:pPr>
        <w:rPr>
          <w:sz w:val="28"/>
          <w:szCs w:val="28"/>
          <w:vertAlign w:val="superscript"/>
        </w:rPr>
      </w:pPr>
      <w:r>
        <w:rPr>
          <w:sz w:val="28"/>
          <w:szCs w:val="28"/>
        </w:rPr>
        <w:t>№  01</w:t>
      </w:r>
      <w:r w:rsidRPr="00F47F4C">
        <w:rPr>
          <w:sz w:val="28"/>
          <w:szCs w:val="28"/>
        </w:rPr>
        <w:t xml:space="preserve">                       </w:t>
      </w:r>
      <w:r>
        <w:rPr>
          <w:sz w:val="28"/>
          <w:szCs w:val="28"/>
        </w:rPr>
        <w:t xml:space="preserve">                                                                 </w:t>
      </w:r>
      <w:r w:rsidRPr="00F47F4C">
        <w:rPr>
          <w:sz w:val="28"/>
          <w:szCs w:val="28"/>
        </w:rPr>
        <w:t>«</w:t>
      </w:r>
      <w:r>
        <w:rPr>
          <w:sz w:val="28"/>
          <w:szCs w:val="28"/>
        </w:rPr>
        <w:t>26</w:t>
      </w:r>
      <w:r w:rsidRPr="00F47F4C">
        <w:rPr>
          <w:sz w:val="28"/>
          <w:szCs w:val="28"/>
        </w:rPr>
        <w:t xml:space="preserve">» </w:t>
      </w:r>
      <w:r>
        <w:rPr>
          <w:sz w:val="28"/>
          <w:szCs w:val="28"/>
        </w:rPr>
        <w:t xml:space="preserve"> января  </w:t>
      </w:r>
      <w:r w:rsidRPr="00F47F4C">
        <w:rPr>
          <w:sz w:val="28"/>
          <w:szCs w:val="28"/>
        </w:rPr>
        <w:t>20</w:t>
      </w:r>
      <w:r>
        <w:rPr>
          <w:sz w:val="28"/>
          <w:szCs w:val="28"/>
        </w:rPr>
        <w:t xml:space="preserve">26 </w:t>
      </w:r>
      <w:r w:rsidRPr="00F47F4C">
        <w:rPr>
          <w:sz w:val="28"/>
          <w:szCs w:val="28"/>
        </w:rPr>
        <w:t>г</w:t>
      </w:r>
      <w:r w:rsidRPr="00F47F4C">
        <w:rPr>
          <w:sz w:val="22"/>
          <w:szCs w:val="22"/>
        </w:rPr>
        <w:t xml:space="preserve">. </w:t>
      </w:r>
      <w:r>
        <w:rPr>
          <w:sz w:val="22"/>
          <w:szCs w:val="22"/>
        </w:rPr>
        <w:t xml:space="preserve">               </w:t>
      </w:r>
      <w:r w:rsidRPr="008815B0">
        <w:rPr>
          <w:i/>
          <w:sz w:val="28"/>
          <w:szCs w:val="28"/>
          <w:vertAlign w:val="superscript"/>
        </w:rPr>
        <w:t xml:space="preserve">                                                         </w:t>
      </w:r>
      <w:r>
        <w:rPr>
          <w:i/>
          <w:sz w:val="28"/>
          <w:szCs w:val="28"/>
          <w:vertAlign w:val="superscript"/>
        </w:rPr>
        <w:t xml:space="preserve">                                 </w:t>
      </w:r>
    </w:p>
    <w:p w:rsidR="005B25EC" w:rsidRPr="00F47F4C" w:rsidRDefault="005B25EC" w:rsidP="005B25EC">
      <w:pPr>
        <w:shd w:val="clear" w:color="auto" w:fill="FFFFFF"/>
        <w:ind w:firstLine="709"/>
        <w:jc w:val="both"/>
        <w:rPr>
          <w:color w:val="000000"/>
          <w:sz w:val="28"/>
          <w:szCs w:val="28"/>
        </w:rPr>
      </w:pPr>
    </w:p>
    <w:p w:rsidR="005B25EC" w:rsidRPr="00A91F01" w:rsidRDefault="005B25EC" w:rsidP="005B25EC">
      <w:pPr>
        <w:pStyle w:val="aa"/>
        <w:ind w:firstLine="720"/>
        <w:jc w:val="both"/>
        <w:rPr>
          <w:rFonts w:ascii="Times New Roman" w:hAnsi="Times New Roman"/>
          <w:sz w:val="28"/>
          <w:szCs w:val="28"/>
        </w:rPr>
      </w:pPr>
      <w:proofErr w:type="gramStart"/>
      <w:r w:rsidRPr="00A91F01">
        <w:rPr>
          <w:rFonts w:ascii="Times New Roman" w:hAnsi="Times New Roman"/>
          <w:sz w:val="28"/>
          <w:szCs w:val="28"/>
        </w:rPr>
        <w:t>В целях реализации Бюджетного кодекса РФ, в соответствии с Федеральным законом от 06.10.2003 № 131-ФЗ «Об общих принципах организации местного самоуправления в Российской Федерации», Федеральным законом</w:t>
      </w:r>
      <w:hyperlink r:id="rId10" w:history="1">
        <w:r w:rsidRPr="00A91F01">
          <w:rPr>
            <w:rFonts w:ascii="Times New Roman" w:hAnsi="Times New Roman"/>
            <w:sz w:val="28"/>
            <w:szCs w:val="28"/>
          </w:rPr>
          <w:t xml:space="preserve"> от 07.12.2011 № 6-ФЗ «Об общих принципах организации и деятельности контрольно-счетных органов субъектов Российской Федерации и муниципальных образований»</w:t>
        </w:r>
      </w:hyperlink>
      <w:r w:rsidRPr="00A91F01">
        <w:rPr>
          <w:rFonts w:ascii="Times New Roman" w:hAnsi="Times New Roman"/>
          <w:sz w:val="28"/>
          <w:szCs w:val="28"/>
        </w:rPr>
        <w:t xml:space="preserve">, Собрание </w:t>
      </w:r>
      <w:r>
        <w:rPr>
          <w:rFonts w:ascii="Times New Roman" w:hAnsi="Times New Roman"/>
          <w:sz w:val="28"/>
          <w:szCs w:val="28"/>
        </w:rPr>
        <w:t>Дергачевского</w:t>
      </w:r>
      <w:r w:rsidRPr="00A91F01">
        <w:rPr>
          <w:rFonts w:ascii="Times New Roman" w:hAnsi="Times New Roman"/>
          <w:sz w:val="28"/>
          <w:szCs w:val="28"/>
        </w:rPr>
        <w:t xml:space="preserve"> муниципального района Саратовской области (далее – представительный орган муниципального района) в лице главы </w:t>
      </w:r>
      <w:r>
        <w:rPr>
          <w:rFonts w:ascii="Times New Roman" w:hAnsi="Times New Roman"/>
          <w:sz w:val="28"/>
          <w:szCs w:val="28"/>
        </w:rPr>
        <w:t>Дергачевского</w:t>
      </w:r>
      <w:r w:rsidRPr="00A91F01">
        <w:rPr>
          <w:rFonts w:ascii="Times New Roman" w:hAnsi="Times New Roman"/>
          <w:sz w:val="28"/>
          <w:szCs w:val="28"/>
        </w:rPr>
        <w:t xml:space="preserve"> муниципального района</w:t>
      </w:r>
      <w:r>
        <w:rPr>
          <w:rFonts w:ascii="Times New Roman" w:hAnsi="Times New Roman"/>
          <w:sz w:val="28"/>
          <w:szCs w:val="28"/>
        </w:rPr>
        <w:t xml:space="preserve"> </w:t>
      </w:r>
      <w:proofErr w:type="spellStart"/>
      <w:r>
        <w:rPr>
          <w:rFonts w:ascii="Times New Roman" w:hAnsi="Times New Roman"/>
          <w:sz w:val="28"/>
          <w:szCs w:val="28"/>
        </w:rPr>
        <w:t>Мурзакова</w:t>
      </w:r>
      <w:proofErr w:type="spellEnd"/>
      <w:proofErr w:type="gramEnd"/>
      <w:r>
        <w:rPr>
          <w:rFonts w:ascii="Times New Roman" w:hAnsi="Times New Roman"/>
          <w:sz w:val="28"/>
          <w:szCs w:val="28"/>
        </w:rPr>
        <w:t xml:space="preserve"> </w:t>
      </w:r>
      <w:proofErr w:type="gramStart"/>
      <w:r>
        <w:rPr>
          <w:rFonts w:ascii="Times New Roman" w:hAnsi="Times New Roman"/>
          <w:sz w:val="28"/>
          <w:szCs w:val="28"/>
        </w:rPr>
        <w:t>Сергея Николаевича</w:t>
      </w:r>
      <w:r w:rsidRPr="00A91F01">
        <w:rPr>
          <w:rFonts w:ascii="Times New Roman" w:hAnsi="Times New Roman"/>
          <w:sz w:val="28"/>
          <w:szCs w:val="28"/>
        </w:rPr>
        <w:t>, действующ</w:t>
      </w:r>
      <w:r>
        <w:rPr>
          <w:rFonts w:ascii="Times New Roman" w:hAnsi="Times New Roman"/>
          <w:sz w:val="28"/>
          <w:szCs w:val="28"/>
        </w:rPr>
        <w:t xml:space="preserve">его </w:t>
      </w:r>
      <w:r w:rsidRPr="00A91F01">
        <w:rPr>
          <w:rFonts w:ascii="Times New Roman" w:hAnsi="Times New Roman"/>
          <w:sz w:val="28"/>
          <w:szCs w:val="28"/>
        </w:rPr>
        <w:t xml:space="preserve"> на основании Устава </w:t>
      </w:r>
      <w:r>
        <w:rPr>
          <w:rFonts w:ascii="Times New Roman" w:hAnsi="Times New Roman"/>
          <w:sz w:val="28"/>
          <w:szCs w:val="28"/>
        </w:rPr>
        <w:t>Дергачевского</w:t>
      </w:r>
      <w:r w:rsidRPr="00A91F01">
        <w:rPr>
          <w:rFonts w:ascii="Times New Roman" w:hAnsi="Times New Roman"/>
          <w:sz w:val="28"/>
          <w:szCs w:val="28"/>
        </w:rPr>
        <w:t xml:space="preserve"> муниципального района Саратовской области, Конт</w:t>
      </w:r>
      <w:r>
        <w:rPr>
          <w:rFonts w:ascii="Times New Roman" w:hAnsi="Times New Roman"/>
          <w:sz w:val="28"/>
          <w:szCs w:val="28"/>
        </w:rPr>
        <w:t>рольно-счетный</w:t>
      </w:r>
      <w:r w:rsidRPr="00A91F01">
        <w:rPr>
          <w:rFonts w:ascii="Times New Roman" w:hAnsi="Times New Roman"/>
          <w:sz w:val="28"/>
          <w:szCs w:val="28"/>
        </w:rPr>
        <w:t xml:space="preserve"> </w:t>
      </w:r>
      <w:r>
        <w:rPr>
          <w:rFonts w:ascii="Times New Roman" w:hAnsi="Times New Roman"/>
          <w:sz w:val="28"/>
          <w:szCs w:val="28"/>
        </w:rPr>
        <w:t>орган</w:t>
      </w:r>
      <w:r w:rsidRPr="00A91F01">
        <w:rPr>
          <w:rFonts w:ascii="Times New Roman" w:hAnsi="Times New Roman"/>
          <w:sz w:val="28"/>
          <w:szCs w:val="28"/>
        </w:rPr>
        <w:t xml:space="preserve"> </w:t>
      </w:r>
      <w:r>
        <w:rPr>
          <w:rFonts w:ascii="Times New Roman" w:hAnsi="Times New Roman"/>
          <w:sz w:val="28"/>
          <w:szCs w:val="28"/>
        </w:rPr>
        <w:t>Дергачевского</w:t>
      </w:r>
      <w:r w:rsidRPr="00A91F01">
        <w:rPr>
          <w:rFonts w:ascii="Times New Roman" w:hAnsi="Times New Roman"/>
          <w:sz w:val="28"/>
          <w:szCs w:val="28"/>
        </w:rPr>
        <w:t xml:space="preserve"> муниципального района Саратовской области в лице председателя </w:t>
      </w:r>
      <w:proofErr w:type="spellStart"/>
      <w:r>
        <w:rPr>
          <w:rFonts w:ascii="Times New Roman" w:hAnsi="Times New Roman"/>
          <w:sz w:val="28"/>
          <w:szCs w:val="28"/>
        </w:rPr>
        <w:t>Балякина</w:t>
      </w:r>
      <w:proofErr w:type="spellEnd"/>
      <w:r>
        <w:rPr>
          <w:rFonts w:ascii="Times New Roman" w:hAnsi="Times New Roman"/>
          <w:sz w:val="28"/>
          <w:szCs w:val="28"/>
        </w:rPr>
        <w:t xml:space="preserve"> Александра Васильевича</w:t>
      </w:r>
      <w:r w:rsidRPr="00A91F01">
        <w:rPr>
          <w:rFonts w:ascii="Times New Roman" w:hAnsi="Times New Roman"/>
          <w:sz w:val="28"/>
          <w:szCs w:val="28"/>
        </w:rPr>
        <w:t xml:space="preserve">, действующего на основании Положения о </w:t>
      </w:r>
      <w:r>
        <w:rPr>
          <w:rFonts w:ascii="Times New Roman" w:hAnsi="Times New Roman"/>
          <w:sz w:val="28"/>
          <w:szCs w:val="28"/>
        </w:rPr>
        <w:t>Контрольно-счетном органе</w:t>
      </w:r>
      <w:r w:rsidRPr="00A91F01">
        <w:rPr>
          <w:rFonts w:ascii="Times New Roman" w:hAnsi="Times New Roman"/>
          <w:sz w:val="28"/>
          <w:szCs w:val="28"/>
        </w:rPr>
        <w:t xml:space="preserve"> </w:t>
      </w:r>
      <w:r>
        <w:rPr>
          <w:rFonts w:ascii="Times New Roman" w:hAnsi="Times New Roman"/>
          <w:sz w:val="28"/>
          <w:szCs w:val="28"/>
        </w:rPr>
        <w:t>Дергачевского м</w:t>
      </w:r>
      <w:r w:rsidRPr="00A91F01">
        <w:rPr>
          <w:rFonts w:ascii="Times New Roman" w:hAnsi="Times New Roman"/>
          <w:sz w:val="28"/>
          <w:szCs w:val="28"/>
        </w:rPr>
        <w:t>униципального района Саратовской области</w:t>
      </w:r>
      <w:r w:rsidRPr="00A91F01">
        <w:rPr>
          <w:rFonts w:ascii="Times New Roman" w:hAnsi="Times New Roman"/>
          <w:i/>
          <w:sz w:val="28"/>
          <w:szCs w:val="28"/>
          <w:vertAlign w:val="superscript"/>
        </w:rPr>
        <w:t xml:space="preserve"> </w:t>
      </w:r>
      <w:r w:rsidRPr="00A91F01">
        <w:rPr>
          <w:rFonts w:ascii="Times New Roman" w:hAnsi="Times New Roman"/>
          <w:sz w:val="28"/>
          <w:szCs w:val="28"/>
        </w:rPr>
        <w:t xml:space="preserve">и Совет </w:t>
      </w:r>
      <w:r>
        <w:rPr>
          <w:rFonts w:ascii="Times New Roman" w:hAnsi="Times New Roman"/>
          <w:sz w:val="28"/>
          <w:szCs w:val="28"/>
        </w:rPr>
        <w:t xml:space="preserve">Октябрьского </w:t>
      </w:r>
      <w:r w:rsidRPr="00A91F01">
        <w:rPr>
          <w:rFonts w:ascii="Times New Roman" w:hAnsi="Times New Roman"/>
          <w:sz w:val="28"/>
          <w:szCs w:val="28"/>
        </w:rPr>
        <w:t xml:space="preserve">муниципального образования </w:t>
      </w:r>
      <w:r>
        <w:rPr>
          <w:rFonts w:ascii="Times New Roman" w:hAnsi="Times New Roman"/>
          <w:sz w:val="28"/>
          <w:szCs w:val="28"/>
        </w:rPr>
        <w:t>Дергачевского</w:t>
      </w:r>
      <w:r w:rsidRPr="00A91F01">
        <w:rPr>
          <w:rFonts w:ascii="Times New Roman" w:hAnsi="Times New Roman"/>
          <w:sz w:val="28"/>
          <w:szCs w:val="28"/>
        </w:rPr>
        <w:t xml:space="preserve"> муниципального района Саратовской области</w:t>
      </w:r>
      <w:r w:rsidRPr="00A91F01">
        <w:rPr>
          <w:rFonts w:ascii="Times New Roman" w:hAnsi="Times New Roman"/>
          <w:i/>
          <w:sz w:val="28"/>
          <w:szCs w:val="28"/>
          <w:vertAlign w:val="superscript"/>
        </w:rPr>
        <w:t xml:space="preserve"> </w:t>
      </w:r>
      <w:r w:rsidRPr="00A91F01">
        <w:rPr>
          <w:rFonts w:ascii="Times New Roman" w:hAnsi="Times New Roman"/>
          <w:sz w:val="28"/>
          <w:szCs w:val="28"/>
        </w:rPr>
        <w:t xml:space="preserve">(далее - представительный орган поселения) в лице главы </w:t>
      </w:r>
      <w:r>
        <w:rPr>
          <w:rFonts w:ascii="Times New Roman" w:hAnsi="Times New Roman"/>
          <w:sz w:val="28"/>
          <w:szCs w:val="28"/>
        </w:rPr>
        <w:t xml:space="preserve">Октябрьского  муниципального образования </w:t>
      </w:r>
      <w:proofErr w:type="spellStart"/>
      <w:r>
        <w:rPr>
          <w:rFonts w:ascii="Times New Roman" w:hAnsi="Times New Roman"/>
          <w:sz w:val="28"/>
          <w:szCs w:val="28"/>
        </w:rPr>
        <w:t>Джакияевой</w:t>
      </w:r>
      <w:proofErr w:type="spellEnd"/>
      <w:r>
        <w:rPr>
          <w:rFonts w:ascii="Times New Roman" w:hAnsi="Times New Roman"/>
          <w:sz w:val="28"/>
          <w:szCs w:val="28"/>
        </w:rPr>
        <w:t xml:space="preserve"> К.К.  </w:t>
      </w:r>
      <w:r w:rsidRPr="00A91F01">
        <w:rPr>
          <w:rFonts w:ascii="Times New Roman" w:hAnsi="Times New Roman"/>
          <w:color w:val="000000"/>
          <w:sz w:val="28"/>
          <w:szCs w:val="28"/>
        </w:rPr>
        <w:t>действующе</w:t>
      </w:r>
      <w:r>
        <w:rPr>
          <w:rFonts w:ascii="Times New Roman" w:hAnsi="Times New Roman"/>
          <w:color w:val="000000"/>
          <w:sz w:val="28"/>
          <w:szCs w:val="28"/>
        </w:rPr>
        <w:t>го</w:t>
      </w:r>
      <w:proofErr w:type="gramEnd"/>
      <w:r w:rsidRPr="00A91F01">
        <w:rPr>
          <w:rFonts w:ascii="Times New Roman" w:hAnsi="Times New Roman"/>
          <w:color w:val="000000"/>
          <w:sz w:val="28"/>
          <w:szCs w:val="28"/>
        </w:rPr>
        <w:t xml:space="preserve"> на основании Устава </w:t>
      </w:r>
      <w:r>
        <w:rPr>
          <w:rFonts w:ascii="Times New Roman" w:hAnsi="Times New Roman"/>
          <w:color w:val="000000"/>
          <w:sz w:val="28"/>
          <w:szCs w:val="28"/>
        </w:rPr>
        <w:t xml:space="preserve">Октябрьского </w:t>
      </w:r>
      <w:r w:rsidRPr="00A91F01">
        <w:rPr>
          <w:rFonts w:ascii="Times New Roman" w:hAnsi="Times New Roman"/>
          <w:color w:val="000000"/>
          <w:sz w:val="28"/>
          <w:szCs w:val="28"/>
        </w:rPr>
        <w:t xml:space="preserve">муниципального образования </w:t>
      </w:r>
      <w:r>
        <w:rPr>
          <w:rFonts w:ascii="Times New Roman" w:hAnsi="Times New Roman"/>
          <w:color w:val="000000"/>
          <w:sz w:val="28"/>
          <w:szCs w:val="28"/>
        </w:rPr>
        <w:t>Дергачевского</w:t>
      </w:r>
      <w:r w:rsidRPr="00A91F01">
        <w:rPr>
          <w:rFonts w:ascii="Times New Roman" w:hAnsi="Times New Roman"/>
          <w:color w:val="000000"/>
          <w:sz w:val="28"/>
          <w:szCs w:val="28"/>
        </w:rPr>
        <w:t xml:space="preserve"> муниципального района Саратовской области, </w:t>
      </w:r>
      <w:r w:rsidRPr="00A91F01">
        <w:rPr>
          <w:rFonts w:ascii="Times New Roman" w:hAnsi="Times New Roman"/>
          <w:sz w:val="28"/>
          <w:szCs w:val="28"/>
        </w:rPr>
        <w:t xml:space="preserve">далее именуемые «Стороны», заключили настоящее Соглашение во исполнение решения представительного органа муниципального района </w:t>
      </w:r>
      <w:r>
        <w:rPr>
          <w:rFonts w:ascii="Times New Roman" w:hAnsi="Times New Roman"/>
          <w:sz w:val="28"/>
          <w:szCs w:val="28"/>
        </w:rPr>
        <w:t xml:space="preserve">                              </w:t>
      </w:r>
      <w:r w:rsidRPr="00A91F01">
        <w:rPr>
          <w:rFonts w:ascii="Times New Roman" w:hAnsi="Times New Roman"/>
          <w:sz w:val="28"/>
          <w:szCs w:val="28"/>
        </w:rPr>
        <w:t xml:space="preserve">от </w:t>
      </w:r>
      <w:r>
        <w:rPr>
          <w:rFonts w:ascii="Times New Roman" w:hAnsi="Times New Roman"/>
          <w:sz w:val="28"/>
          <w:szCs w:val="28"/>
        </w:rPr>
        <w:t>«    » ___________</w:t>
      </w:r>
      <w:r w:rsidRPr="00A91F01">
        <w:rPr>
          <w:rFonts w:ascii="Times New Roman" w:hAnsi="Times New Roman"/>
          <w:sz w:val="28"/>
          <w:szCs w:val="28"/>
        </w:rPr>
        <w:t xml:space="preserve">№ </w:t>
      </w:r>
      <w:r>
        <w:rPr>
          <w:rFonts w:ascii="Times New Roman" w:hAnsi="Times New Roman"/>
          <w:sz w:val="28"/>
          <w:szCs w:val="28"/>
        </w:rPr>
        <w:t xml:space="preserve">________ </w:t>
      </w:r>
      <w:r w:rsidRPr="00A91F01">
        <w:rPr>
          <w:rFonts w:ascii="Times New Roman" w:hAnsi="Times New Roman"/>
          <w:sz w:val="28"/>
          <w:szCs w:val="28"/>
        </w:rPr>
        <w:t xml:space="preserve">и представительного органа поселения от </w:t>
      </w:r>
      <w:r>
        <w:rPr>
          <w:rFonts w:ascii="Times New Roman" w:hAnsi="Times New Roman"/>
          <w:sz w:val="28"/>
          <w:szCs w:val="28"/>
        </w:rPr>
        <w:t xml:space="preserve">«26» января 2026 г. </w:t>
      </w:r>
      <w:r w:rsidRPr="00A91F01">
        <w:rPr>
          <w:rFonts w:ascii="Times New Roman" w:hAnsi="Times New Roman"/>
          <w:sz w:val="28"/>
          <w:szCs w:val="28"/>
        </w:rPr>
        <w:t>№</w:t>
      </w:r>
      <w:r>
        <w:rPr>
          <w:rFonts w:ascii="Times New Roman" w:hAnsi="Times New Roman"/>
          <w:sz w:val="28"/>
          <w:szCs w:val="28"/>
        </w:rPr>
        <w:t xml:space="preserve"> 477-764  </w:t>
      </w:r>
      <w:r w:rsidRPr="00A91F01">
        <w:rPr>
          <w:rFonts w:ascii="Times New Roman" w:hAnsi="Times New Roman"/>
          <w:sz w:val="28"/>
          <w:szCs w:val="28"/>
        </w:rPr>
        <w:t>о нижеследующем.</w:t>
      </w:r>
    </w:p>
    <w:p w:rsidR="005B25EC" w:rsidRDefault="005B25EC" w:rsidP="005B25EC">
      <w:pPr>
        <w:shd w:val="clear" w:color="auto" w:fill="FFFFFF"/>
        <w:jc w:val="both"/>
        <w:rPr>
          <w:sz w:val="28"/>
          <w:szCs w:val="28"/>
        </w:rPr>
      </w:pPr>
    </w:p>
    <w:p w:rsidR="005B25EC" w:rsidRDefault="005B25EC" w:rsidP="005B25EC">
      <w:pPr>
        <w:shd w:val="clear" w:color="auto" w:fill="FFFFFF"/>
        <w:ind w:firstLine="540"/>
        <w:jc w:val="center"/>
        <w:rPr>
          <w:b/>
          <w:color w:val="000000"/>
          <w:sz w:val="28"/>
          <w:szCs w:val="28"/>
        </w:rPr>
      </w:pPr>
      <w:r w:rsidRPr="00BC2817">
        <w:rPr>
          <w:b/>
          <w:color w:val="000000"/>
          <w:sz w:val="28"/>
          <w:szCs w:val="28"/>
        </w:rPr>
        <w:t>1. Предмет Соглашения</w:t>
      </w:r>
    </w:p>
    <w:p w:rsidR="005B25EC" w:rsidRDefault="005B25EC" w:rsidP="005B25EC">
      <w:pPr>
        <w:shd w:val="clear" w:color="auto" w:fill="FFFFFF"/>
        <w:ind w:firstLine="540"/>
        <w:jc w:val="both"/>
        <w:rPr>
          <w:color w:val="000000"/>
          <w:sz w:val="28"/>
          <w:szCs w:val="28"/>
        </w:rPr>
      </w:pPr>
      <w:r>
        <w:rPr>
          <w:color w:val="000000"/>
          <w:sz w:val="28"/>
          <w:szCs w:val="28"/>
        </w:rPr>
        <w:lastRenderedPageBreak/>
        <w:t xml:space="preserve">1.1. </w:t>
      </w:r>
      <w:r w:rsidRPr="00F47F4C">
        <w:rPr>
          <w:color w:val="000000"/>
          <w:sz w:val="28"/>
          <w:szCs w:val="28"/>
        </w:rPr>
        <w:t>Предметом настоящего Соглашения является передача</w:t>
      </w:r>
      <w:r>
        <w:rPr>
          <w:color w:val="000000"/>
          <w:sz w:val="28"/>
          <w:szCs w:val="28"/>
        </w:rPr>
        <w:t xml:space="preserve"> Контрольно-счетному органу Дергачевского муниципального района Саратовской области (далее – контрольно-счетный орган района) </w:t>
      </w:r>
      <w:r w:rsidRPr="00F47F4C">
        <w:rPr>
          <w:color w:val="000000"/>
          <w:sz w:val="28"/>
          <w:szCs w:val="28"/>
        </w:rPr>
        <w:t xml:space="preserve">полномочий </w:t>
      </w:r>
      <w:r>
        <w:rPr>
          <w:color w:val="000000"/>
          <w:sz w:val="28"/>
          <w:szCs w:val="28"/>
        </w:rPr>
        <w:t>контрольно-счетного органа Октябрьского муниципального образования (далее – контрольно-счетный орган поселения):</w:t>
      </w:r>
    </w:p>
    <w:p w:rsidR="005B25EC" w:rsidRPr="00894B01" w:rsidRDefault="005B25EC" w:rsidP="005B25EC">
      <w:pPr>
        <w:ind w:firstLine="709"/>
        <w:jc w:val="both"/>
        <w:rPr>
          <w:sz w:val="28"/>
          <w:szCs w:val="28"/>
        </w:rPr>
      </w:pPr>
      <w:r w:rsidRPr="00894B01">
        <w:rPr>
          <w:sz w:val="28"/>
          <w:szCs w:val="28"/>
        </w:rPr>
        <w:t>1) организация и осуществление контроля за законностью и эффективностью использования средств местного бюджета, а также иных сре</w:t>
      </w:r>
      <w:proofErr w:type="gramStart"/>
      <w:r w:rsidRPr="00894B01">
        <w:rPr>
          <w:sz w:val="28"/>
          <w:szCs w:val="28"/>
        </w:rPr>
        <w:t>дств в сл</w:t>
      </w:r>
      <w:proofErr w:type="gramEnd"/>
      <w:r w:rsidRPr="00894B01">
        <w:rPr>
          <w:sz w:val="28"/>
          <w:szCs w:val="28"/>
        </w:rPr>
        <w:t>учаях, предусмотренных законодательством Российской Федерации;</w:t>
      </w:r>
    </w:p>
    <w:p w:rsidR="005B25EC" w:rsidRPr="00894B01" w:rsidRDefault="005B25EC" w:rsidP="005B25EC">
      <w:pPr>
        <w:ind w:firstLine="709"/>
        <w:jc w:val="both"/>
        <w:rPr>
          <w:sz w:val="28"/>
          <w:szCs w:val="28"/>
        </w:rPr>
      </w:pPr>
      <w:r w:rsidRPr="00894B01">
        <w:rPr>
          <w:sz w:val="28"/>
          <w:szCs w:val="28"/>
        </w:rPr>
        <w:t>2) экспертиза проектов местного бюджета, проверка и анализ обоснованности его показателей;</w:t>
      </w:r>
    </w:p>
    <w:p w:rsidR="005B25EC" w:rsidRPr="00894B01" w:rsidRDefault="005B25EC" w:rsidP="005B25EC">
      <w:pPr>
        <w:ind w:firstLine="709"/>
        <w:jc w:val="both"/>
        <w:rPr>
          <w:sz w:val="28"/>
          <w:szCs w:val="28"/>
        </w:rPr>
      </w:pPr>
      <w:r w:rsidRPr="00894B01">
        <w:rPr>
          <w:sz w:val="28"/>
          <w:szCs w:val="28"/>
        </w:rPr>
        <w:t>3) внешняя проверка годового отчета об исполнении местного бюджета;</w:t>
      </w:r>
    </w:p>
    <w:p w:rsidR="005B25EC" w:rsidRPr="00894B01" w:rsidRDefault="005B25EC" w:rsidP="005B25EC">
      <w:pPr>
        <w:ind w:firstLine="709"/>
        <w:jc w:val="both"/>
        <w:rPr>
          <w:sz w:val="28"/>
          <w:szCs w:val="28"/>
        </w:rPr>
      </w:pPr>
      <w:r w:rsidRPr="00894B01">
        <w:rPr>
          <w:sz w:val="28"/>
          <w:szCs w:val="28"/>
        </w:rPr>
        <w:t>4) проведение аудита в сфере закупок товаров, работ и услуг в соответствии с Федеральным</w:t>
      </w:r>
      <w:r w:rsidRPr="00894B01">
        <w:rPr>
          <w:rStyle w:val="apple-converted-space"/>
          <w:rFonts w:eastAsiaTheme="majorEastAsia"/>
          <w:color w:val="000000" w:themeColor="text1"/>
          <w:sz w:val="28"/>
          <w:szCs w:val="28"/>
        </w:rPr>
        <w:t> </w:t>
      </w:r>
      <w:hyperlink r:id="rId11" w:history="1">
        <w:r w:rsidRPr="00894B01">
          <w:rPr>
            <w:rStyle w:val="ab"/>
            <w:color w:val="000000" w:themeColor="text1"/>
            <w:sz w:val="28"/>
            <w:szCs w:val="28"/>
          </w:rPr>
          <w:t>законом</w:t>
        </w:r>
      </w:hyperlink>
      <w:r w:rsidRPr="00894B01">
        <w:rPr>
          <w:rStyle w:val="apple-converted-space"/>
          <w:rFonts w:eastAsiaTheme="majorEastAsia"/>
          <w:color w:val="000000" w:themeColor="text1"/>
          <w:sz w:val="28"/>
          <w:szCs w:val="28"/>
        </w:rPr>
        <w:t> </w:t>
      </w:r>
      <w:r w:rsidRPr="00894B01">
        <w:rPr>
          <w:sz w:val="28"/>
          <w:szCs w:val="28"/>
        </w:rPr>
        <w:t>от 5 апреля 2013 года N 44-ФЗ "О контрактной системе в сфере закупок товаров, работ, услуг для обеспечения государственных и муниципальных нужд";</w:t>
      </w:r>
    </w:p>
    <w:p w:rsidR="005B25EC" w:rsidRPr="00894B01" w:rsidRDefault="005B25EC" w:rsidP="005B25EC">
      <w:pPr>
        <w:ind w:firstLine="709"/>
        <w:jc w:val="both"/>
        <w:rPr>
          <w:sz w:val="28"/>
          <w:szCs w:val="28"/>
        </w:rPr>
      </w:pPr>
      <w:r w:rsidRPr="00894B01">
        <w:rPr>
          <w:sz w:val="28"/>
          <w:szCs w:val="28"/>
        </w:rPr>
        <w:t xml:space="preserve">5) оценка эффективности формирования муниципальной собственности, управления и распоряжения такой собственностью и </w:t>
      </w:r>
      <w:proofErr w:type="gramStart"/>
      <w:r w:rsidRPr="00894B01">
        <w:rPr>
          <w:sz w:val="28"/>
          <w:szCs w:val="28"/>
        </w:rPr>
        <w:t>контроль за</w:t>
      </w:r>
      <w:proofErr w:type="gramEnd"/>
      <w:r w:rsidRPr="00894B01">
        <w:rPr>
          <w:sz w:val="28"/>
          <w:szCs w:val="28"/>
        </w:rPr>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5B25EC" w:rsidRPr="00894B01" w:rsidRDefault="005B25EC" w:rsidP="005B25EC">
      <w:pPr>
        <w:ind w:firstLine="709"/>
        <w:jc w:val="both"/>
        <w:rPr>
          <w:sz w:val="28"/>
          <w:szCs w:val="28"/>
        </w:rPr>
      </w:pPr>
      <w:proofErr w:type="gramStart"/>
      <w:r w:rsidRPr="00894B01">
        <w:rPr>
          <w:sz w:val="28"/>
          <w:szCs w:val="28"/>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roofErr w:type="gramEnd"/>
    </w:p>
    <w:p w:rsidR="005B25EC" w:rsidRPr="00894B01" w:rsidRDefault="005B25EC" w:rsidP="005B25EC">
      <w:pPr>
        <w:ind w:firstLine="709"/>
        <w:jc w:val="both"/>
        <w:rPr>
          <w:sz w:val="28"/>
          <w:szCs w:val="28"/>
        </w:rPr>
      </w:pPr>
      <w:r w:rsidRPr="00894B01">
        <w:rPr>
          <w:sz w:val="28"/>
          <w:szCs w:val="28"/>
        </w:rPr>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5B25EC" w:rsidRPr="00894B01" w:rsidRDefault="005B25EC" w:rsidP="005B25EC">
      <w:pPr>
        <w:ind w:firstLine="709"/>
        <w:jc w:val="both"/>
        <w:rPr>
          <w:sz w:val="28"/>
          <w:szCs w:val="28"/>
        </w:rPr>
      </w:pPr>
      <w:r w:rsidRPr="00894B01">
        <w:rPr>
          <w:sz w:val="28"/>
          <w:szCs w:val="28"/>
        </w:rPr>
        <w:t>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5B25EC" w:rsidRPr="00894B01" w:rsidRDefault="005B25EC" w:rsidP="005B25EC">
      <w:pPr>
        <w:ind w:firstLine="709"/>
        <w:jc w:val="both"/>
        <w:rPr>
          <w:sz w:val="28"/>
          <w:szCs w:val="28"/>
        </w:rPr>
      </w:pPr>
      <w:r w:rsidRPr="00894B01">
        <w:rPr>
          <w:sz w:val="28"/>
          <w:szCs w:val="28"/>
        </w:rPr>
        <w:t xml:space="preserve">9) проведение оперативного анализа исполнения и </w:t>
      </w:r>
      <w:proofErr w:type="gramStart"/>
      <w:r w:rsidRPr="00894B01">
        <w:rPr>
          <w:sz w:val="28"/>
          <w:szCs w:val="28"/>
        </w:rPr>
        <w:t>контроля за</w:t>
      </w:r>
      <w:proofErr w:type="gramEnd"/>
      <w:r w:rsidRPr="00894B01">
        <w:rPr>
          <w:sz w:val="28"/>
          <w:szCs w:val="28"/>
        </w:rPr>
        <w:t xml:space="preserve">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представительный орган муниципального образования и главе муниципального образования;</w:t>
      </w:r>
    </w:p>
    <w:p w:rsidR="005B25EC" w:rsidRPr="00894B01" w:rsidRDefault="005B25EC" w:rsidP="005B25EC">
      <w:pPr>
        <w:ind w:firstLine="709"/>
        <w:jc w:val="both"/>
        <w:rPr>
          <w:sz w:val="28"/>
          <w:szCs w:val="28"/>
        </w:rPr>
      </w:pPr>
      <w:r w:rsidRPr="00894B01">
        <w:rPr>
          <w:sz w:val="28"/>
          <w:szCs w:val="28"/>
        </w:rPr>
        <w:lastRenderedPageBreak/>
        <w:t xml:space="preserve">10) осуществление </w:t>
      </w:r>
      <w:proofErr w:type="gramStart"/>
      <w:r w:rsidRPr="00894B01">
        <w:rPr>
          <w:sz w:val="28"/>
          <w:szCs w:val="28"/>
        </w:rPr>
        <w:t>контроля за</w:t>
      </w:r>
      <w:proofErr w:type="gramEnd"/>
      <w:r w:rsidRPr="00894B01">
        <w:rPr>
          <w:sz w:val="28"/>
          <w:szCs w:val="28"/>
        </w:rPr>
        <w:t xml:space="preserve"> состоянием муниципального внутреннего и внешнего долга;</w:t>
      </w:r>
    </w:p>
    <w:p w:rsidR="005B25EC" w:rsidRPr="00894B01" w:rsidRDefault="005B25EC" w:rsidP="005B25EC">
      <w:pPr>
        <w:ind w:firstLine="709"/>
        <w:jc w:val="both"/>
        <w:rPr>
          <w:sz w:val="28"/>
          <w:szCs w:val="28"/>
        </w:rPr>
      </w:pPr>
      <w:r w:rsidRPr="00894B01">
        <w:rPr>
          <w:sz w:val="28"/>
          <w:szCs w:val="28"/>
        </w:rPr>
        <w:t>11)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контрольно-счетного органа муниципального образования;</w:t>
      </w:r>
    </w:p>
    <w:p w:rsidR="005B25EC" w:rsidRPr="00894B01" w:rsidRDefault="005B25EC" w:rsidP="005B25EC">
      <w:pPr>
        <w:ind w:firstLine="709"/>
        <w:jc w:val="both"/>
        <w:rPr>
          <w:sz w:val="28"/>
          <w:szCs w:val="28"/>
        </w:rPr>
      </w:pPr>
      <w:r w:rsidRPr="00894B01">
        <w:rPr>
          <w:sz w:val="28"/>
          <w:szCs w:val="28"/>
        </w:rPr>
        <w:t>12) участие в пределах полномочий в мероприятиях, направленных на противодействие коррупции;</w:t>
      </w:r>
    </w:p>
    <w:p w:rsidR="005B25EC" w:rsidRPr="00894B01" w:rsidRDefault="005B25EC" w:rsidP="005B25EC">
      <w:pPr>
        <w:ind w:firstLine="709"/>
        <w:jc w:val="both"/>
        <w:rPr>
          <w:sz w:val="28"/>
          <w:szCs w:val="28"/>
        </w:rPr>
      </w:pPr>
      <w:r w:rsidRPr="00894B01">
        <w:rPr>
          <w:sz w:val="28"/>
          <w:szCs w:val="28"/>
        </w:rPr>
        <w:t>13) 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и нормативными правовыми актами представительного органа муниципального образования.</w:t>
      </w:r>
    </w:p>
    <w:p w:rsidR="005B25EC" w:rsidRDefault="005B25EC" w:rsidP="005B25EC">
      <w:pPr>
        <w:shd w:val="clear" w:color="auto" w:fill="FFFFFF"/>
        <w:ind w:firstLine="540"/>
        <w:jc w:val="both"/>
        <w:rPr>
          <w:color w:val="000000"/>
          <w:sz w:val="28"/>
          <w:szCs w:val="28"/>
        </w:rPr>
      </w:pPr>
    </w:p>
    <w:p w:rsidR="005B25EC" w:rsidRDefault="005B25EC" w:rsidP="005B25EC">
      <w:pPr>
        <w:keepNext/>
        <w:shd w:val="clear" w:color="auto" w:fill="FFFFFF"/>
        <w:ind w:left="709"/>
        <w:jc w:val="both"/>
        <w:rPr>
          <w:b/>
          <w:color w:val="000000"/>
          <w:spacing w:val="-2"/>
          <w:sz w:val="28"/>
          <w:szCs w:val="28"/>
        </w:rPr>
      </w:pPr>
      <w:r>
        <w:rPr>
          <w:b/>
          <w:color w:val="000000"/>
          <w:spacing w:val="-2"/>
          <w:sz w:val="28"/>
          <w:szCs w:val="28"/>
        </w:rPr>
        <w:t>2. Предоставление</w:t>
      </w:r>
      <w:r w:rsidRPr="00F47F4C">
        <w:rPr>
          <w:b/>
          <w:color w:val="000000"/>
          <w:spacing w:val="-2"/>
          <w:sz w:val="28"/>
          <w:szCs w:val="28"/>
        </w:rPr>
        <w:t xml:space="preserve"> ежегодного объема межбюджетных трансфертов</w:t>
      </w:r>
    </w:p>
    <w:p w:rsidR="005B25EC" w:rsidRPr="00F47F4C" w:rsidRDefault="005B25EC" w:rsidP="005B25EC">
      <w:pPr>
        <w:shd w:val="clear" w:color="auto" w:fill="FFFFFF"/>
        <w:ind w:firstLine="709"/>
        <w:jc w:val="both"/>
        <w:rPr>
          <w:color w:val="000000"/>
          <w:sz w:val="28"/>
          <w:szCs w:val="28"/>
        </w:rPr>
      </w:pPr>
      <w:r>
        <w:rPr>
          <w:color w:val="000000"/>
          <w:sz w:val="28"/>
          <w:szCs w:val="28"/>
        </w:rPr>
        <w:t xml:space="preserve">2.1. </w:t>
      </w:r>
      <w:r w:rsidRPr="00F47F4C">
        <w:rPr>
          <w:color w:val="000000"/>
          <w:sz w:val="28"/>
          <w:szCs w:val="28"/>
        </w:rPr>
        <w:t xml:space="preserve">Объем межбюджетных трансфертов на первый год действия Соглашения, </w:t>
      </w:r>
      <w:r>
        <w:rPr>
          <w:color w:val="000000"/>
          <w:sz w:val="28"/>
          <w:szCs w:val="28"/>
        </w:rPr>
        <w:t xml:space="preserve"> устанавливается в размере 1500 </w:t>
      </w:r>
      <w:r w:rsidRPr="00F47F4C">
        <w:rPr>
          <w:color w:val="000000"/>
          <w:sz w:val="28"/>
          <w:szCs w:val="28"/>
        </w:rPr>
        <w:t>рубл</w:t>
      </w:r>
      <w:r>
        <w:rPr>
          <w:color w:val="000000"/>
          <w:sz w:val="28"/>
          <w:szCs w:val="28"/>
        </w:rPr>
        <w:t>ей</w:t>
      </w:r>
      <w:r w:rsidRPr="00F47F4C">
        <w:rPr>
          <w:color w:val="000000"/>
          <w:sz w:val="28"/>
          <w:szCs w:val="28"/>
        </w:rPr>
        <w:t>.</w:t>
      </w:r>
    </w:p>
    <w:p w:rsidR="005B25EC" w:rsidRPr="00F47F4C" w:rsidRDefault="005B25EC" w:rsidP="005B25EC">
      <w:pPr>
        <w:shd w:val="clear" w:color="auto" w:fill="FFFFFF"/>
        <w:ind w:firstLine="709"/>
        <w:jc w:val="both"/>
        <w:rPr>
          <w:color w:val="000000"/>
          <w:sz w:val="28"/>
          <w:szCs w:val="28"/>
        </w:rPr>
      </w:pPr>
      <w:r>
        <w:rPr>
          <w:color w:val="000000"/>
          <w:sz w:val="28"/>
          <w:szCs w:val="28"/>
        </w:rPr>
        <w:t>2.2. М</w:t>
      </w:r>
      <w:r w:rsidRPr="00F47F4C">
        <w:rPr>
          <w:color w:val="000000"/>
          <w:sz w:val="28"/>
          <w:szCs w:val="28"/>
        </w:rPr>
        <w:t>ежбюджетны</w:t>
      </w:r>
      <w:r>
        <w:rPr>
          <w:color w:val="000000"/>
          <w:sz w:val="28"/>
          <w:szCs w:val="28"/>
        </w:rPr>
        <w:t>е</w:t>
      </w:r>
      <w:r w:rsidRPr="00F47F4C">
        <w:rPr>
          <w:color w:val="000000"/>
          <w:sz w:val="28"/>
          <w:szCs w:val="28"/>
        </w:rPr>
        <w:t xml:space="preserve"> трансферт</w:t>
      </w:r>
      <w:r>
        <w:rPr>
          <w:color w:val="000000"/>
          <w:sz w:val="28"/>
          <w:szCs w:val="28"/>
        </w:rPr>
        <w:t>ы</w:t>
      </w:r>
      <w:r w:rsidRPr="00F47F4C">
        <w:rPr>
          <w:color w:val="000000"/>
          <w:sz w:val="28"/>
          <w:szCs w:val="28"/>
        </w:rPr>
        <w:t xml:space="preserve"> перечисля</w:t>
      </w:r>
      <w:r>
        <w:rPr>
          <w:color w:val="000000"/>
          <w:sz w:val="28"/>
          <w:szCs w:val="28"/>
        </w:rPr>
        <w:t>ются двумя частями в сроки до 1 июня 2026г.</w:t>
      </w:r>
      <w:r w:rsidRPr="00F47F4C">
        <w:rPr>
          <w:color w:val="000000"/>
          <w:sz w:val="28"/>
          <w:szCs w:val="28"/>
        </w:rPr>
        <w:t xml:space="preserve"> (не менее 1/2 годового объема</w:t>
      </w:r>
      <w:r>
        <w:rPr>
          <w:color w:val="000000"/>
          <w:sz w:val="28"/>
          <w:szCs w:val="28"/>
        </w:rPr>
        <w:t xml:space="preserve"> межбюджетных трансфертов) и до 1 </w:t>
      </w:r>
      <w:r w:rsidRPr="00F47F4C">
        <w:rPr>
          <w:color w:val="000000"/>
          <w:sz w:val="28"/>
          <w:szCs w:val="28"/>
        </w:rPr>
        <w:t>октября</w:t>
      </w:r>
      <w:r>
        <w:rPr>
          <w:color w:val="000000"/>
          <w:sz w:val="28"/>
          <w:szCs w:val="28"/>
        </w:rPr>
        <w:t xml:space="preserve"> 2026 г.</w:t>
      </w:r>
      <w:r w:rsidRPr="00F47F4C">
        <w:rPr>
          <w:color w:val="000000"/>
          <w:sz w:val="28"/>
          <w:szCs w:val="28"/>
        </w:rPr>
        <w:t xml:space="preserve"> (оставшаяся </w:t>
      </w:r>
      <w:r>
        <w:rPr>
          <w:color w:val="000000"/>
          <w:sz w:val="28"/>
          <w:szCs w:val="28"/>
        </w:rPr>
        <w:t>часть межбюджетных трансфертов)</w:t>
      </w:r>
      <w:r w:rsidRPr="00F47F4C">
        <w:rPr>
          <w:color w:val="000000"/>
          <w:sz w:val="28"/>
          <w:szCs w:val="28"/>
        </w:rPr>
        <w:t>. Дополнительный объем межбюджетных трансфертов перечисляется в сроки</w:t>
      </w:r>
      <w:r>
        <w:rPr>
          <w:color w:val="000000"/>
          <w:sz w:val="28"/>
          <w:szCs w:val="28"/>
        </w:rPr>
        <w:t>, установленные дополнительным С</w:t>
      </w:r>
      <w:r w:rsidRPr="00F47F4C">
        <w:rPr>
          <w:color w:val="000000"/>
          <w:sz w:val="28"/>
          <w:szCs w:val="28"/>
        </w:rPr>
        <w:t>оглашением.</w:t>
      </w:r>
    </w:p>
    <w:p w:rsidR="005B25EC" w:rsidRDefault="005B25EC" w:rsidP="005B25EC">
      <w:pPr>
        <w:shd w:val="clear" w:color="auto" w:fill="FFFFFF"/>
        <w:ind w:firstLine="708"/>
        <w:jc w:val="both"/>
        <w:rPr>
          <w:sz w:val="28"/>
          <w:szCs w:val="28"/>
        </w:rPr>
      </w:pPr>
      <w:r>
        <w:rPr>
          <w:sz w:val="28"/>
          <w:szCs w:val="28"/>
        </w:rPr>
        <w:t>2</w:t>
      </w:r>
      <w:r w:rsidRPr="00AD5D33">
        <w:rPr>
          <w:sz w:val="28"/>
          <w:szCs w:val="28"/>
        </w:rPr>
        <w:t>.</w:t>
      </w:r>
      <w:r>
        <w:rPr>
          <w:sz w:val="28"/>
          <w:szCs w:val="28"/>
        </w:rPr>
        <w:t>3</w:t>
      </w:r>
      <w:r w:rsidRPr="00AD5D33">
        <w:rPr>
          <w:sz w:val="28"/>
          <w:szCs w:val="28"/>
        </w:rPr>
        <w:t xml:space="preserve">. Расходы бюджета поселения на предоставление межбюджетных трансфертов и расходы бюджета муниципального района, осуществляемые за счет межбюджетных трансфертов, планируются и исполняются по </w:t>
      </w:r>
      <w:r>
        <w:rPr>
          <w:sz w:val="28"/>
          <w:szCs w:val="28"/>
        </w:rPr>
        <w:t>соответствующему разделу бюджетной классификации</w:t>
      </w:r>
    </w:p>
    <w:p w:rsidR="005B25EC" w:rsidRDefault="005B25EC" w:rsidP="005B25EC">
      <w:pPr>
        <w:shd w:val="clear" w:color="auto" w:fill="FFFFFF"/>
        <w:ind w:firstLine="708"/>
        <w:jc w:val="both"/>
        <w:rPr>
          <w:sz w:val="28"/>
          <w:szCs w:val="28"/>
        </w:rPr>
      </w:pPr>
      <w:r>
        <w:rPr>
          <w:sz w:val="28"/>
          <w:szCs w:val="28"/>
        </w:rPr>
        <w:t xml:space="preserve">2.4. </w:t>
      </w:r>
      <w:r w:rsidRPr="00AD5D33">
        <w:rPr>
          <w:sz w:val="28"/>
          <w:szCs w:val="28"/>
        </w:rPr>
        <w:t xml:space="preserve">Межбюджетные трансферты зачисляются в бюджет муниципального района по </w:t>
      </w:r>
      <w:r>
        <w:rPr>
          <w:sz w:val="28"/>
          <w:szCs w:val="28"/>
        </w:rPr>
        <w:t xml:space="preserve">соответствующему </w:t>
      </w:r>
      <w:r w:rsidRPr="00AD5D33">
        <w:rPr>
          <w:sz w:val="28"/>
          <w:szCs w:val="28"/>
        </w:rPr>
        <w:t>коду бюджетной классификации доходов</w:t>
      </w:r>
      <w:r>
        <w:rPr>
          <w:sz w:val="28"/>
          <w:szCs w:val="28"/>
        </w:rPr>
        <w:t>.</w:t>
      </w:r>
      <w:r w:rsidRPr="00AD5D33">
        <w:rPr>
          <w:sz w:val="28"/>
          <w:szCs w:val="28"/>
        </w:rPr>
        <w:t xml:space="preserve"> </w:t>
      </w:r>
    </w:p>
    <w:p w:rsidR="005B25EC" w:rsidRDefault="005B25EC" w:rsidP="005B25EC">
      <w:pPr>
        <w:keepNext/>
        <w:shd w:val="clear" w:color="auto" w:fill="FFFFFF"/>
        <w:spacing w:before="120"/>
        <w:ind w:left="709"/>
        <w:jc w:val="center"/>
        <w:rPr>
          <w:b/>
          <w:color w:val="000000"/>
          <w:spacing w:val="-2"/>
          <w:sz w:val="28"/>
          <w:szCs w:val="28"/>
        </w:rPr>
      </w:pPr>
      <w:r>
        <w:rPr>
          <w:b/>
          <w:color w:val="000000"/>
          <w:spacing w:val="-2"/>
          <w:sz w:val="28"/>
          <w:szCs w:val="28"/>
        </w:rPr>
        <w:t xml:space="preserve">3. </w:t>
      </w:r>
      <w:r w:rsidRPr="00F47F4C">
        <w:rPr>
          <w:b/>
          <w:color w:val="000000"/>
          <w:spacing w:val="-2"/>
          <w:sz w:val="28"/>
          <w:szCs w:val="28"/>
        </w:rPr>
        <w:t>Права и обязанности сторон</w:t>
      </w:r>
    </w:p>
    <w:p w:rsidR="005B25EC" w:rsidRPr="00392EB4" w:rsidRDefault="005B25EC" w:rsidP="005B25EC">
      <w:pPr>
        <w:shd w:val="clear" w:color="auto" w:fill="FFFFFF"/>
        <w:ind w:firstLine="720"/>
        <w:jc w:val="both"/>
        <w:rPr>
          <w:color w:val="000000"/>
          <w:sz w:val="28"/>
          <w:szCs w:val="28"/>
          <w:vertAlign w:val="superscript"/>
        </w:rPr>
      </w:pPr>
      <w:r>
        <w:rPr>
          <w:color w:val="000000"/>
          <w:sz w:val="28"/>
          <w:szCs w:val="28"/>
        </w:rPr>
        <w:t>3.1.Представительный орган муниципального района:</w:t>
      </w:r>
    </w:p>
    <w:p w:rsidR="005B25EC" w:rsidRPr="00F47F4C" w:rsidRDefault="005B25EC" w:rsidP="005B25EC">
      <w:pPr>
        <w:shd w:val="clear" w:color="auto" w:fill="FFFFFF"/>
        <w:ind w:firstLine="720"/>
        <w:jc w:val="both"/>
        <w:rPr>
          <w:color w:val="000000"/>
          <w:sz w:val="28"/>
          <w:szCs w:val="28"/>
        </w:rPr>
      </w:pPr>
      <w:r>
        <w:rPr>
          <w:color w:val="000000"/>
          <w:sz w:val="28"/>
          <w:szCs w:val="28"/>
        </w:rPr>
        <w:t xml:space="preserve">3.1.1 </w:t>
      </w:r>
      <w:r w:rsidRPr="00F47F4C">
        <w:rPr>
          <w:color w:val="000000"/>
          <w:sz w:val="28"/>
          <w:szCs w:val="28"/>
        </w:rPr>
        <w:t>устанавливает</w:t>
      </w:r>
      <w:r>
        <w:rPr>
          <w:color w:val="000000"/>
          <w:sz w:val="28"/>
          <w:szCs w:val="28"/>
        </w:rPr>
        <w:t xml:space="preserve"> </w:t>
      </w:r>
      <w:r w:rsidRPr="00F47F4C">
        <w:rPr>
          <w:color w:val="000000"/>
          <w:sz w:val="28"/>
          <w:szCs w:val="28"/>
        </w:rPr>
        <w:t>в</w:t>
      </w:r>
      <w:r>
        <w:rPr>
          <w:color w:val="000000"/>
          <w:sz w:val="28"/>
          <w:szCs w:val="28"/>
        </w:rPr>
        <w:t xml:space="preserve"> </w:t>
      </w:r>
      <w:r w:rsidRPr="00F47F4C">
        <w:rPr>
          <w:color w:val="000000"/>
          <w:sz w:val="28"/>
          <w:szCs w:val="28"/>
        </w:rPr>
        <w:t xml:space="preserve">муниципальных правовых актах полномочия </w:t>
      </w:r>
      <w:r w:rsidRPr="00490FDD">
        <w:rPr>
          <w:color w:val="000000"/>
          <w:sz w:val="28"/>
          <w:szCs w:val="28"/>
        </w:rPr>
        <w:t>контрольно-счетного органа района п</w:t>
      </w:r>
      <w:r w:rsidRPr="00F47F4C">
        <w:rPr>
          <w:color w:val="000000"/>
          <w:sz w:val="28"/>
          <w:szCs w:val="28"/>
        </w:rPr>
        <w:t>о осуществлению предусмотренных настоящим Соглашением полномочий;</w:t>
      </w:r>
    </w:p>
    <w:p w:rsidR="005B25EC" w:rsidRPr="00F47F4C" w:rsidRDefault="005B25EC" w:rsidP="005B25EC">
      <w:pPr>
        <w:shd w:val="clear" w:color="auto" w:fill="FFFFFF"/>
        <w:ind w:firstLine="720"/>
        <w:jc w:val="both"/>
        <w:rPr>
          <w:color w:val="000000"/>
          <w:sz w:val="28"/>
          <w:szCs w:val="28"/>
        </w:rPr>
      </w:pPr>
      <w:r>
        <w:rPr>
          <w:color w:val="000000"/>
          <w:sz w:val="28"/>
          <w:szCs w:val="28"/>
        </w:rPr>
        <w:t xml:space="preserve">3.1.2 </w:t>
      </w:r>
      <w:r w:rsidRPr="00F47F4C">
        <w:rPr>
          <w:color w:val="000000"/>
          <w:sz w:val="28"/>
          <w:szCs w:val="28"/>
        </w:rPr>
        <w:t>устанавливает штатную численность</w:t>
      </w:r>
      <w:r>
        <w:rPr>
          <w:color w:val="000000"/>
          <w:sz w:val="28"/>
          <w:szCs w:val="28"/>
        </w:rPr>
        <w:t xml:space="preserve"> </w:t>
      </w:r>
      <w:r w:rsidRPr="00C71BDF">
        <w:rPr>
          <w:color w:val="000000"/>
          <w:sz w:val="28"/>
          <w:szCs w:val="28"/>
        </w:rPr>
        <w:t>контрольно-счетного органа района</w:t>
      </w:r>
      <w:r w:rsidRPr="00F47F4C">
        <w:rPr>
          <w:color w:val="000000"/>
          <w:sz w:val="28"/>
          <w:szCs w:val="28"/>
        </w:rPr>
        <w:t xml:space="preserve"> с учетом необходимости осуществления предусмотренных настоящим Соглашением полномочий;</w:t>
      </w:r>
    </w:p>
    <w:p w:rsidR="005B25EC" w:rsidRPr="000E2BED" w:rsidRDefault="005B25EC" w:rsidP="005B25EC">
      <w:pPr>
        <w:shd w:val="clear" w:color="auto" w:fill="FFFFFF"/>
        <w:ind w:firstLine="720"/>
        <w:jc w:val="both"/>
        <w:rPr>
          <w:color w:val="000000"/>
          <w:sz w:val="28"/>
          <w:szCs w:val="28"/>
        </w:rPr>
      </w:pPr>
      <w:r>
        <w:rPr>
          <w:color w:val="000000"/>
          <w:sz w:val="28"/>
          <w:szCs w:val="28"/>
        </w:rPr>
        <w:t>3</w:t>
      </w:r>
      <w:r w:rsidRPr="000E2BED">
        <w:rPr>
          <w:color w:val="000000"/>
          <w:sz w:val="28"/>
          <w:szCs w:val="28"/>
        </w:rPr>
        <w:t>.1.3 может устанавливать случаи и порядок использования собственных материальных ресурсов и финансовых средств муниципального района для осуществления,  предусмотренных настоящим Соглашением полномочий;</w:t>
      </w:r>
    </w:p>
    <w:p w:rsidR="005B25EC" w:rsidRPr="00F47F4C" w:rsidRDefault="005B25EC" w:rsidP="005B25EC">
      <w:pPr>
        <w:shd w:val="clear" w:color="auto" w:fill="FFFFFF"/>
        <w:ind w:firstLine="720"/>
        <w:jc w:val="both"/>
        <w:rPr>
          <w:color w:val="000000"/>
          <w:sz w:val="28"/>
          <w:szCs w:val="28"/>
        </w:rPr>
      </w:pPr>
      <w:r>
        <w:rPr>
          <w:color w:val="000000"/>
          <w:sz w:val="28"/>
          <w:szCs w:val="28"/>
        </w:rPr>
        <w:t>3.1.4</w:t>
      </w:r>
      <w:r w:rsidRPr="00F47F4C">
        <w:rPr>
          <w:color w:val="000000"/>
          <w:sz w:val="28"/>
          <w:szCs w:val="28"/>
        </w:rPr>
        <w:t xml:space="preserve"> получа</w:t>
      </w:r>
      <w:r>
        <w:rPr>
          <w:color w:val="000000"/>
          <w:sz w:val="28"/>
          <w:szCs w:val="28"/>
        </w:rPr>
        <w:t>ет</w:t>
      </w:r>
      <w:r w:rsidRPr="00F47F4C">
        <w:rPr>
          <w:color w:val="000000"/>
          <w:sz w:val="28"/>
          <w:szCs w:val="28"/>
        </w:rPr>
        <w:t xml:space="preserve"> от </w:t>
      </w:r>
      <w:r w:rsidRPr="003D71BE">
        <w:rPr>
          <w:color w:val="000000"/>
          <w:sz w:val="28"/>
          <w:szCs w:val="28"/>
        </w:rPr>
        <w:t>контрольно-счетного органа района</w:t>
      </w:r>
      <w:r w:rsidRPr="00F47F4C">
        <w:rPr>
          <w:color w:val="000000"/>
          <w:sz w:val="28"/>
          <w:szCs w:val="28"/>
        </w:rPr>
        <w:t xml:space="preserve"> информацию об осуществлении предусмотренных настоящим Соглашением полномочий и </w:t>
      </w:r>
      <w:r w:rsidRPr="00F47F4C">
        <w:rPr>
          <w:color w:val="000000"/>
          <w:sz w:val="28"/>
          <w:szCs w:val="28"/>
        </w:rPr>
        <w:lastRenderedPageBreak/>
        <w:t>результатах проведенных контрольных и экспертно-аналитических мероприятиях.</w:t>
      </w:r>
    </w:p>
    <w:p w:rsidR="005B25EC" w:rsidRPr="00DE1EBC" w:rsidRDefault="005B25EC" w:rsidP="005B25EC">
      <w:pPr>
        <w:shd w:val="clear" w:color="auto" w:fill="FFFFFF"/>
        <w:ind w:left="900"/>
        <w:jc w:val="both"/>
        <w:rPr>
          <w:color w:val="000000"/>
          <w:sz w:val="28"/>
          <w:szCs w:val="28"/>
        </w:rPr>
      </w:pPr>
      <w:r>
        <w:rPr>
          <w:color w:val="000000"/>
          <w:sz w:val="28"/>
          <w:szCs w:val="28"/>
        </w:rPr>
        <w:t>3</w:t>
      </w:r>
      <w:r w:rsidRPr="00DE1EBC">
        <w:rPr>
          <w:color w:val="000000"/>
          <w:sz w:val="28"/>
          <w:szCs w:val="28"/>
        </w:rPr>
        <w:t>.2.</w:t>
      </w:r>
      <w:r>
        <w:rPr>
          <w:color w:val="000000"/>
          <w:sz w:val="28"/>
          <w:szCs w:val="28"/>
        </w:rPr>
        <w:t xml:space="preserve"> К</w:t>
      </w:r>
      <w:r w:rsidRPr="00DE1EBC">
        <w:rPr>
          <w:color w:val="000000"/>
          <w:sz w:val="28"/>
          <w:szCs w:val="28"/>
        </w:rPr>
        <w:t>онтрольно-счетн</w:t>
      </w:r>
      <w:r>
        <w:rPr>
          <w:color w:val="000000"/>
          <w:sz w:val="28"/>
          <w:szCs w:val="28"/>
        </w:rPr>
        <w:t>ый орган</w:t>
      </w:r>
      <w:r w:rsidRPr="00DE1EBC">
        <w:rPr>
          <w:color w:val="000000"/>
          <w:sz w:val="28"/>
          <w:szCs w:val="28"/>
        </w:rPr>
        <w:t xml:space="preserve">  района</w:t>
      </w:r>
      <w:r>
        <w:rPr>
          <w:color w:val="000000"/>
          <w:sz w:val="28"/>
          <w:szCs w:val="28"/>
        </w:rPr>
        <w:t>:</w:t>
      </w:r>
    </w:p>
    <w:p w:rsidR="005B25EC" w:rsidRDefault="005B25EC" w:rsidP="005B25EC">
      <w:pPr>
        <w:shd w:val="clear" w:color="auto" w:fill="FFFFFF"/>
        <w:ind w:firstLine="900"/>
        <w:jc w:val="both"/>
        <w:rPr>
          <w:color w:val="000000"/>
          <w:sz w:val="28"/>
          <w:szCs w:val="28"/>
        </w:rPr>
      </w:pPr>
      <w:r>
        <w:rPr>
          <w:color w:val="000000"/>
          <w:sz w:val="28"/>
          <w:szCs w:val="28"/>
        </w:rPr>
        <w:t>3.2.1</w:t>
      </w:r>
      <w:r w:rsidRPr="00F47F4C">
        <w:rPr>
          <w:color w:val="000000"/>
          <w:sz w:val="28"/>
          <w:szCs w:val="28"/>
        </w:rPr>
        <w:t xml:space="preserve"> включает в планы своей работы</w:t>
      </w:r>
      <w:r>
        <w:rPr>
          <w:color w:val="000000"/>
          <w:sz w:val="28"/>
          <w:szCs w:val="28"/>
        </w:rPr>
        <w:t>:</w:t>
      </w:r>
    </w:p>
    <w:p w:rsidR="005B25EC" w:rsidRPr="005B1DCF" w:rsidRDefault="005B25EC" w:rsidP="005B25EC">
      <w:pPr>
        <w:shd w:val="clear" w:color="auto" w:fill="FFFFFF"/>
        <w:ind w:firstLine="900"/>
        <w:jc w:val="both"/>
        <w:rPr>
          <w:sz w:val="28"/>
          <w:szCs w:val="28"/>
        </w:rPr>
      </w:pPr>
      <w:r w:rsidRPr="00F47F4C">
        <w:rPr>
          <w:color w:val="000000"/>
          <w:sz w:val="28"/>
          <w:szCs w:val="28"/>
        </w:rPr>
        <w:t xml:space="preserve">ежегодно </w:t>
      </w:r>
      <w:r>
        <w:rPr>
          <w:color w:val="000000"/>
          <w:sz w:val="28"/>
          <w:szCs w:val="28"/>
        </w:rPr>
        <w:t xml:space="preserve">- </w:t>
      </w:r>
      <w:r w:rsidRPr="00F47F4C">
        <w:rPr>
          <w:color w:val="000000"/>
          <w:sz w:val="28"/>
          <w:szCs w:val="28"/>
        </w:rPr>
        <w:t xml:space="preserve">внешнюю проверку годового отчета об исполнении бюджета поселения </w:t>
      </w:r>
    </w:p>
    <w:p w:rsidR="005B25EC" w:rsidRPr="00F47F4C" w:rsidRDefault="005B25EC" w:rsidP="005B25EC">
      <w:pPr>
        <w:shd w:val="clear" w:color="auto" w:fill="FFFFFF"/>
        <w:ind w:firstLine="900"/>
        <w:jc w:val="both"/>
        <w:rPr>
          <w:color w:val="000000"/>
          <w:sz w:val="28"/>
          <w:szCs w:val="28"/>
        </w:rPr>
      </w:pPr>
      <w:r>
        <w:rPr>
          <w:color w:val="000000"/>
          <w:sz w:val="28"/>
          <w:szCs w:val="28"/>
        </w:rPr>
        <w:t xml:space="preserve">3.2.2 </w:t>
      </w:r>
      <w:r w:rsidRPr="00F47F4C">
        <w:rPr>
          <w:color w:val="000000"/>
          <w:sz w:val="28"/>
          <w:szCs w:val="28"/>
        </w:rPr>
        <w:t xml:space="preserve">для подготовки к внешней проверке годового отчета об исполнении бюджета поселения имеет право в течение соответствующего года осуществлять </w:t>
      </w:r>
      <w:proofErr w:type="gramStart"/>
      <w:r w:rsidRPr="00F47F4C">
        <w:rPr>
          <w:color w:val="000000"/>
          <w:sz w:val="28"/>
          <w:szCs w:val="28"/>
        </w:rPr>
        <w:t>ко</w:t>
      </w:r>
      <w:r>
        <w:rPr>
          <w:color w:val="000000"/>
          <w:sz w:val="28"/>
          <w:szCs w:val="28"/>
        </w:rPr>
        <w:t xml:space="preserve">нтроль </w:t>
      </w:r>
      <w:r w:rsidRPr="00F47F4C">
        <w:rPr>
          <w:color w:val="000000"/>
          <w:sz w:val="28"/>
          <w:szCs w:val="28"/>
        </w:rPr>
        <w:t>за</w:t>
      </w:r>
      <w:proofErr w:type="gramEnd"/>
      <w:r w:rsidRPr="00F47F4C">
        <w:rPr>
          <w:color w:val="000000"/>
          <w:sz w:val="28"/>
          <w:szCs w:val="28"/>
        </w:rPr>
        <w:t xml:space="preserve"> исполнением бюджета поселения и использованием средств бюджета поселения;</w:t>
      </w:r>
    </w:p>
    <w:p w:rsidR="005B25EC" w:rsidRPr="00F47F4C" w:rsidRDefault="005B25EC" w:rsidP="005B25EC">
      <w:pPr>
        <w:shd w:val="clear" w:color="auto" w:fill="FFFFFF"/>
        <w:ind w:firstLine="900"/>
        <w:jc w:val="both"/>
        <w:rPr>
          <w:color w:val="000000"/>
          <w:sz w:val="28"/>
          <w:szCs w:val="28"/>
        </w:rPr>
      </w:pPr>
      <w:r>
        <w:rPr>
          <w:color w:val="000000"/>
          <w:sz w:val="28"/>
          <w:szCs w:val="28"/>
        </w:rPr>
        <w:t xml:space="preserve">3.2.3 </w:t>
      </w:r>
      <w:r w:rsidRPr="00F47F4C">
        <w:rPr>
          <w:color w:val="000000"/>
          <w:sz w:val="28"/>
          <w:szCs w:val="28"/>
        </w:rPr>
        <w:t>определяет формы, цели, задачи и исполнителей проводимых мероприятий, способы их проведения, проверяемые органы и организации в соответствии со своим регламентом и стандартами внешнего муниципального финансового контроля;</w:t>
      </w:r>
    </w:p>
    <w:p w:rsidR="005B25EC" w:rsidRDefault="005B25EC" w:rsidP="005B25EC">
      <w:pPr>
        <w:shd w:val="clear" w:color="auto" w:fill="FFFFFF"/>
        <w:ind w:firstLine="900"/>
        <w:jc w:val="both"/>
        <w:rPr>
          <w:color w:val="000000"/>
          <w:sz w:val="28"/>
          <w:szCs w:val="28"/>
        </w:rPr>
      </w:pPr>
      <w:r>
        <w:rPr>
          <w:color w:val="000000"/>
          <w:sz w:val="28"/>
          <w:szCs w:val="28"/>
        </w:rPr>
        <w:t xml:space="preserve">3.2.4 </w:t>
      </w:r>
      <w:r w:rsidRPr="00F47F4C">
        <w:rPr>
          <w:color w:val="000000"/>
          <w:sz w:val="28"/>
          <w:szCs w:val="28"/>
        </w:rPr>
        <w:t>направляет отчеты и заключения по результатам проведенных мероприяти</w:t>
      </w:r>
      <w:r>
        <w:rPr>
          <w:color w:val="000000"/>
          <w:sz w:val="28"/>
          <w:szCs w:val="28"/>
        </w:rPr>
        <w:t>й</w:t>
      </w:r>
      <w:r w:rsidRPr="00F47F4C">
        <w:rPr>
          <w:color w:val="000000"/>
          <w:sz w:val="28"/>
          <w:szCs w:val="28"/>
        </w:rPr>
        <w:t xml:space="preserve"> </w:t>
      </w:r>
      <w:r>
        <w:rPr>
          <w:color w:val="000000"/>
          <w:sz w:val="28"/>
          <w:szCs w:val="28"/>
        </w:rPr>
        <w:t>представительному органу поселения, вправе направлять указанные материалы иным органам местного самоуправления поселения;</w:t>
      </w:r>
    </w:p>
    <w:p w:rsidR="005B25EC" w:rsidRPr="00F47F4C" w:rsidRDefault="005B25EC" w:rsidP="005B25EC">
      <w:pPr>
        <w:shd w:val="clear" w:color="auto" w:fill="FFFFFF"/>
        <w:ind w:firstLine="900"/>
        <w:jc w:val="both"/>
        <w:rPr>
          <w:color w:val="000000"/>
          <w:sz w:val="28"/>
          <w:szCs w:val="28"/>
        </w:rPr>
      </w:pPr>
      <w:r>
        <w:rPr>
          <w:color w:val="000000"/>
          <w:sz w:val="28"/>
          <w:szCs w:val="28"/>
        </w:rPr>
        <w:t xml:space="preserve">3.2.5 </w:t>
      </w:r>
      <w:r w:rsidRPr="00F47F4C">
        <w:rPr>
          <w:color w:val="000000"/>
          <w:sz w:val="28"/>
          <w:szCs w:val="28"/>
        </w:rPr>
        <w:t>размещает информацию о проведенных мероприятиях на официальном сайте</w:t>
      </w:r>
      <w:r>
        <w:rPr>
          <w:color w:val="000000"/>
          <w:sz w:val="28"/>
          <w:szCs w:val="28"/>
        </w:rPr>
        <w:t xml:space="preserve"> Дергачевского муниципального района</w:t>
      </w:r>
      <w:r w:rsidRPr="00F47F4C">
        <w:rPr>
          <w:color w:val="000000"/>
          <w:sz w:val="28"/>
          <w:szCs w:val="28"/>
        </w:rPr>
        <w:t xml:space="preserve"> в сети «Интернет»;</w:t>
      </w:r>
    </w:p>
    <w:p w:rsidR="005B25EC" w:rsidRPr="00F47F4C" w:rsidRDefault="005B25EC" w:rsidP="005B25EC">
      <w:pPr>
        <w:shd w:val="clear" w:color="auto" w:fill="FFFFFF"/>
        <w:ind w:firstLine="900"/>
        <w:jc w:val="both"/>
        <w:rPr>
          <w:color w:val="000000"/>
          <w:sz w:val="28"/>
          <w:szCs w:val="28"/>
        </w:rPr>
      </w:pPr>
      <w:r>
        <w:rPr>
          <w:color w:val="000000"/>
          <w:sz w:val="28"/>
          <w:szCs w:val="28"/>
        </w:rPr>
        <w:t xml:space="preserve">3.2.6 </w:t>
      </w:r>
      <w:r w:rsidRPr="00F47F4C">
        <w:rPr>
          <w:color w:val="000000"/>
          <w:sz w:val="28"/>
          <w:szCs w:val="28"/>
        </w:rPr>
        <w:t>направляет представления и предписания администрации поселения, другим проверяемым органам и организациям, принимает другие предусмотренные законодательством меры по устранению и предотвращению выявляемых нарушений;</w:t>
      </w:r>
    </w:p>
    <w:p w:rsidR="005B25EC" w:rsidRDefault="005B25EC" w:rsidP="005B25EC">
      <w:pPr>
        <w:shd w:val="clear" w:color="auto" w:fill="FFFFFF"/>
        <w:ind w:firstLine="900"/>
        <w:jc w:val="both"/>
        <w:rPr>
          <w:color w:val="000000"/>
          <w:sz w:val="28"/>
          <w:szCs w:val="28"/>
        </w:rPr>
      </w:pPr>
      <w:r>
        <w:rPr>
          <w:color w:val="000000"/>
          <w:sz w:val="28"/>
          <w:szCs w:val="28"/>
        </w:rPr>
        <w:t xml:space="preserve">3.2.7 </w:t>
      </w:r>
      <w:r w:rsidRPr="00F47F4C">
        <w:rPr>
          <w:color w:val="000000"/>
          <w:sz w:val="28"/>
          <w:szCs w:val="28"/>
        </w:rPr>
        <w:t xml:space="preserve">при выявлении возможностей по совершенствованию бюджетного процесса, системы управления и распоряжения имуществом, находящимся в собственности поселения, </w:t>
      </w:r>
      <w:r>
        <w:rPr>
          <w:color w:val="000000"/>
          <w:sz w:val="28"/>
          <w:szCs w:val="28"/>
        </w:rPr>
        <w:t xml:space="preserve">вправе </w:t>
      </w:r>
      <w:r w:rsidRPr="00F47F4C">
        <w:rPr>
          <w:color w:val="000000"/>
          <w:sz w:val="28"/>
          <w:szCs w:val="28"/>
        </w:rPr>
        <w:t>направля</w:t>
      </w:r>
      <w:r>
        <w:rPr>
          <w:color w:val="000000"/>
          <w:sz w:val="28"/>
          <w:szCs w:val="28"/>
        </w:rPr>
        <w:t>ть органам местного самоуправления поселения</w:t>
      </w:r>
      <w:r w:rsidRPr="00F47F4C">
        <w:rPr>
          <w:color w:val="000000"/>
          <w:sz w:val="28"/>
          <w:szCs w:val="28"/>
        </w:rPr>
        <w:t xml:space="preserve"> соответствующие предложения;</w:t>
      </w:r>
    </w:p>
    <w:p w:rsidR="005B25EC" w:rsidRPr="00F47F4C" w:rsidRDefault="005B25EC" w:rsidP="005B25EC">
      <w:pPr>
        <w:shd w:val="clear" w:color="auto" w:fill="FFFFFF"/>
        <w:ind w:firstLine="900"/>
        <w:jc w:val="both"/>
        <w:rPr>
          <w:color w:val="000000"/>
          <w:sz w:val="28"/>
          <w:szCs w:val="28"/>
        </w:rPr>
      </w:pPr>
      <w:r>
        <w:rPr>
          <w:color w:val="000000"/>
          <w:sz w:val="28"/>
          <w:szCs w:val="28"/>
        </w:rPr>
        <w:t xml:space="preserve">3.2.8 </w:t>
      </w:r>
      <w:r w:rsidRPr="00F47F4C">
        <w:rPr>
          <w:color w:val="000000"/>
          <w:sz w:val="28"/>
          <w:szCs w:val="28"/>
        </w:rPr>
        <w:t xml:space="preserve">в случае возникновения препятствий для осуществления предусмотренных настоящим Соглашением полномочий может обращаться в </w:t>
      </w:r>
      <w:r>
        <w:rPr>
          <w:color w:val="000000"/>
          <w:sz w:val="28"/>
          <w:szCs w:val="28"/>
        </w:rPr>
        <w:t>представительный орган поселения</w:t>
      </w:r>
      <w:r w:rsidRPr="00BD4174">
        <w:rPr>
          <w:color w:val="000000"/>
          <w:sz w:val="28"/>
          <w:szCs w:val="28"/>
        </w:rPr>
        <w:t xml:space="preserve"> </w:t>
      </w:r>
      <w:r>
        <w:rPr>
          <w:color w:val="000000"/>
          <w:sz w:val="28"/>
          <w:szCs w:val="28"/>
        </w:rPr>
        <w:t xml:space="preserve"> с </w:t>
      </w:r>
      <w:r w:rsidRPr="00F47F4C">
        <w:rPr>
          <w:color w:val="000000"/>
          <w:sz w:val="28"/>
          <w:szCs w:val="28"/>
        </w:rPr>
        <w:t>предложениями по их устранению;</w:t>
      </w:r>
    </w:p>
    <w:p w:rsidR="005B25EC" w:rsidRPr="00F47F4C" w:rsidRDefault="005B25EC" w:rsidP="005B25EC">
      <w:pPr>
        <w:shd w:val="clear" w:color="auto" w:fill="FFFFFF"/>
        <w:ind w:firstLine="900"/>
        <w:jc w:val="both"/>
        <w:rPr>
          <w:color w:val="000000"/>
          <w:sz w:val="28"/>
          <w:szCs w:val="28"/>
        </w:rPr>
      </w:pPr>
      <w:r>
        <w:rPr>
          <w:color w:val="000000"/>
          <w:sz w:val="28"/>
          <w:szCs w:val="28"/>
        </w:rPr>
        <w:t xml:space="preserve">3.2.9 </w:t>
      </w:r>
      <w:r w:rsidRPr="00F47F4C">
        <w:rPr>
          <w:color w:val="000000"/>
          <w:sz w:val="28"/>
          <w:szCs w:val="28"/>
        </w:rPr>
        <w:t>обеспечивает использование сре</w:t>
      </w:r>
      <w:proofErr w:type="gramStart"/>
      <w:r w:rsidRPr="00F47F4C">
        <w:rPr>
          <w:color w:val="000000"/>
          <w:sz w:val="28"/>
          <w:szCs w:val="28"/>
        </w:rPr>
        <w:t>дств пр</w:t>
      </w:r>
      <w:proofErr w:type="gramEnd"/>
      <w:r w:rsidRPr="00F47F4C">
        <w:rPr>
          <w:color w:val="000000"/>
          <w:sz w:val="28"/>
          <w:szCs w:val="28"/>
        </w:rPr>
        <w:t>едусмотренных настоящим Соглашением межбюджетных трансфертов исключительно на оплату труда своих работников с начислениями и материально-техническое обеспечение своей деятельности;</w:t>
      </w:r>
    </w:p>
    <w:p w:rsidR="005B25EC" w:rsidRPr="00F47F4C" w:rsidRDefault="005B25EC" w:rsidP="005B25EC">
      <w:pPr>
        <w:shd w:val="clear" w:color="auto" w:fill="FFFFFF"/>
        <w:ind w:firstLine="900"/>
        <w:jc w:val="both"/>
        <w:rPr>
          <w:color w:val="000000"/>
          <w:sz w:val="28"/>
          <w:szCs w:val="28"/>
        </w:rPr>
      </w:pPr>
      <w:r>
        <w:rPr>
          <w:color w:val="000000"/>
          <w:sz w:val="28"/>
          <w:szCs w:val="28"/>
        </w:rPr>
        <w:t xml:space="preserve">3.2.10 </w:t>
      </w:r>
      <w:r w:rsidRPr="00F47F4C">
        <w:rPr>
          <w:color w:val="000000"/>
          <w:sz w:val="28"/>
          <w:szCs w:val="28"/>
        </w:rPr>
        <w:t>имеет право использовать средства предусмотренных настоящим Соглашением межбюджетных трансфертов на компенсацию расходов, осуществленных до поступления межбюджетных трансфертов в бюджет муниципального района;</w:t>
      </w:r>
    </w:p>
    <w:p w:rsidR="005B25EC" w:rsidRPr="00F47F4C" w:rsidRDefault="005B25EC" w:rsidP="005B25EC">
      <w:pPr>
        <w:shd w:val="clear" w:color="auto" w:fill="FFFFFF"/>
        <w:ind w:firstLine="900"/>
        <w:jc w:val="both"/>
        <w:rPr>
          <w:color w:val="000000"/>
          <w:sz w:val="28"/>
          <w:szCs w:val="28"/>
        </w:rPr>
      </w:pPr>
      <w:r>
        <w:rPr>
          <w:color w:val="000000"/>
          <w:sz w:val="28"/>
          <w:szCs w:val="28"/>
        </w:rPr>
        <w:t xml:space="preserve">3.2.11 </w:t>
      </w:r>
      <w:r w:rsidRPr="00F47F4C">
        <w:rPr>
          <w:color w:val="000000"/>
          <w:sz w:val="28"/>
          <w:szCs w:val="28"/>
        </w:rPr>
        <w:t xml:space="preserve">обеспечивает предоставление </w:t>
      </w:r>
      <w:r>
        <w:rPr>
          <w:color w:val="000000"/>
          <w:sz w:val="28"/>
          <w:szCs w:val="28"/>
        </w:rPr>
        <w:t xml:space="preserve">представительному органу поселения, </w:t>
      </w:r>
      <w:r w:rsidRPr="00F47F4C">
        <w:rPr>
          <w:color w:val="000000"/>
          <w:sz w:val="28"/>
          <w:szCs w:val="28"/>
        </w:rPr>
        <w:t>ежегодных отчетов об использовании предусмотренных настоящим Соглашением межбюджетных трансфертов в срок до 20 числа месяца, следующего за отчетным периодом;</w:t>
      </w:r>
    </w:p>
    <w:p w:rsidR="005B25EC" w:rsidRPr="00F47F4C" w:rsidRDefault="005B25EC" w:rsidP="005B25EC">
      <w:pPr>
        <w:shd w:val="clear" w:color="auto" w:fill="FFFFFF"/>
        <w:ind w:firstLine="900"/>
        <w:jc w:val="both"/>
        <w:rPr>
          <w:color w:val="000000"/>
          <w:sz w:val="28"/>
          <w:szCs w:val="28"/>
        </w:rPr>
      </w:pPr>
      <w:r>
        <w:rPr>
          <w:color w:val="000000"/>
          <w:sz w:val="28"/>
          <w:szCs w:val="28"/>
        </w:rPr>
        <w:t xml:space="preserve">3.2.12 </w:t>
      </w:r>
      <w:r w:rsidRPr="00F47F4C">
        <w:rPr>
          <w:color w:val="000000"/>
          <w:sz w:val="28"/>
          <w:szCs w:val="28"/>
        </w:rPr>
        <w:t xml:space="preserve">имеет право приостановить осуществление предусмотренных настоящим Соглашением полномочий в случае невыполнения </w:t>
      </w:r>
      <w:r>
        <w:rPr>
          <w:color w:val="000000"/>
          <w:sz w:val="28"/>
          <w:szCs w:val="28"/>
        </w:rPr>
        <w:t xml:space="preserve">настоящего </w:t>
      </w:r>
      <w:r>
        <w:rPr>
          <w:color w:val="000000"/>
          <w:sz w:val="28"/>
          <w:szCs w:val="28"/>
        </w:rPr>
        <w:lastRenderedPageBreak/>
        <w:t>Соглашения в части</w:t>
      </w:r>
      <w:r w:rsidRPr="00F47F4C">
        <w:rPr>
          <w:color w:val="000000"/>
          <w:sz w:val="28"/>
          <w:szCs w:val="28"/>
        </w:rPr>
        <w:t xml:space="preserve"> обеспечени</w:t>
      </w:r>
      <w:r>
        <w:rPr>
          <w:color w:val="000000"/>
          <w:sz w:val="28"/>
          <w:szCs w:val="28"/>
        </w:rPr>
        <w:t xml:space="preserve">я </w:t>
      </w:r>
      <w:r w:rsidRPr="00F47F4C">
        <w:rPr>
          <w:color w:val="000000"/>
          <w:sz w:val="28"/>
          <w:szCs w:val="28"/>
        </w:rPr>
        <w:t>перечисления межбюджетных трансфертов в бюджет муниципального района.</w:t>
      </w:r>
    </w:p>
    <w:p w:rsidR="005B25EC" w:rsidRDefault="005B25EC" w:rsidP="005B25EC">
      <w:pPr>
        <w:shd w:val="clear" w:color="auto" w:fill="FFFFFF"/>
        <w:ind w:firstLine="900"/>
        <w:jc w:val="both"/>
        <w:rPr>
          <w:color w:val="000000"/>
          <w:sz w:val="28"/>
          <w:szCs w:val="28"/>
        </w:rPr>
      </w:pPr>
      <w:r>
        <w:rPr>
          <w:color w:val="000000"/>
          <w:sz w:val="28"/>
          <w:szCs w:val="28"/>
        </w:rPr>
        <w:t>3.3. Представительный орган поселения:</w:t>
      </w:r>
    </w:p>
    <w:p w:rsidR="005B25EC" w:rsidRPr="00F47F4C" w:rsidRDefault="005B25EC" w:rsidP="005B25EC">
      <w:pPr>
        <w:shd w:val="clear" w:color="auto" w:fill="FFFFFF"/>
        <w:ind w:firstLine="900"/>
        <w:jc w:val="both"/>
        <w:rPr>
          <w:color w:val="000000"/>
          <w:sz w:val="28"/>
          <w:szCs w:val="28"/>
        </w:rPr>
      </w:pPr>
      <w:r>
        <w:rPr>
          <w:color w:val="000000"/>
          <w:sz w:val="28"/>
          <w:szCs w:val="28"/>
        </w:rPr>
        <w:t xml:space="preserve">3.3.1 </w:t>
      </w:r>
      <w:r w:rsidRPr="00F47F4C">
        <w:rPr>
          <w:color w:val="000000"/>
          <w:sz w:val="28"/>
          <w:szCs w:val="28"/>
        </w:rPr>
        <w:t>утверждает в решении о бюджете поселения межбюджетные трансферты бюджету муниципального района на осуществление переданных полномочий в объеме, определенном в соответствии с предусмотренным настоящим Соглашением порядком, и обеспечивает их перечисление в бюджет муниципального района;</w:t>
      </w:r>
    </w:p>
    <w:p w:rsidR="005B25EC" w:rsidRPr="00F47F4C" w:rsidRDefault="005B25EC" w:rsidP="005B25EC">
      <w:pPr>
        <w:shd w:val="clear" w:color="auto" w:fill="FFFFFF"/>
        <w:ind w:firstLine="900"/>
        <w:jc w:val="both"/>
        <w:rPr>
          <w:color w:val="000000"/>
          <w:sz w:val="28"/>
          <w:szCs w:val="28"/>
        </w:rPr>
      </w:pPr>
      <w:r>
        <w:rPr>
          <w:color w:val="000000"/>
          <w:sz w:val="28"/>
          <w:szCs w:val="28"/>
        </w:rPr>
        <w:t xml:space="preserve">3.3.2 </w:t>
      </w:r>
      <w:r w:rsidRPr="00F47F4C">
        <w:rPr>
          <w:color w:val="000000"/>
          <w:sz w:val="28"/>
          <w:szCs w:val="28"/>
        </w:rPr>
        <w:t xml:space="preserve">рассматривает отчеты и заключения, а также предложения </w:t>
      </w:r>
      <w:r w:rsidRPr="007104ED">
        <w:rPr>
          <w:color w:val="000000"/>
          <w:sz w:val="28"/>
          <w:szCs w:val="28"/>
        </w:rPr>
        <w:t>контрольно-счетного органа района</w:t>
      </w:r>
      <w:r w:rsidRPr="00F47F4C">
        <w:rPr>
          <w:color w:val="000000"/>
          <w:sz w:val="28"/>
          <w:szCs w:val="28"/>
        </w:rPr>
        <w:t xml:space="preserve"> по результатам проведения контрольных и экспертно-аналитических мероприятий;</w:t>
      </w:r>
    </w:p>
    <w:p w:rsidR="005B25EC" w:rsidRPr="00F47F4C" w:rsidRDefault="005B25EC" w:rsidP="005B25EC">
      <w:pPr>
        <w:shd w:val="clear" w:color="auto" w:fill="FFFFFF"/>
        <w:ind w:firstLine="900"/>
        <w:jc w:val="both"/>
        <w:rPr>
          <w:color w:val="000000"/>
          <w:sz w:val="28"/>
          <w:szCs w:val="28"/>
        </w:rPr>
      </w:pPr>
      <w:r>
        <w:rPr>
          <w:color w:val="000000"/>
          <w:sz w:val="28"/>
          <w:szCs w:val="28"/>
        </w:rPr>
        <w:t xml:space="preserve">3.3.3 </w:t>
      </w:r>
      <w:r w:rsidRPr="00F47F4C">
        <w:rPr>
          <w:color w:val="000000"/>
          <w:sz w:val="28"/>
          <w:szCs w:val="28"/>
        </w:rPr>
        <w:t xml:space="preserve">имеет право опубликовывать информацию о проведенных мероприятиях в средствах массовой информации, направлять отчеты и заключения </w:t>
      </w:r>
      <w:r w:rsidRPr="007104ED">
        <w:rPr>
          <w:color w:val="000000"/>
          <w:sz w:val="28"/>
          <w:szCs w:val="28"/>
        </w:rPr>
        <w:t>контрольно-счетного органа района</w:t>
      </w:r>
      <w:r>
        <w:rPr>
          <w:color w:val="000000"/>
          <w:sz w:val="28"/>
          <w:szCs w:val="28"/>
        </w:rPr>
        <w:t xml:space="preserve"> третьим лицам</w:t>
      </w:r>
      <w:r w:rsidRPr="007104ED">
        <w:rPr>
          <w:color w:val="000000"/>
          <w:sz w:val="28"/>
          <w:szCs w:val="28"/>
        </w:rPr>
        <w:t>;</w:t>
      </w:r>
    </w:p>
    <w:p w:rsidR="005B25EC" w:rsidRPr="00F47F4C" w:rsidRDefault="005B25EC" w:rsidP="005B25EC">
      <w:pPr>
        <w:shd w:val="clear" w:color="auto" w:fill="FFFFFF"/>
        <w:ind w:firstLine="900"/>
        <w:jc w:val="both"/>
        <w:rPr>
          <w:color w:val="000000"/>
          <w:sz w:val="28"/>
          <w:szCs w:val="28"/>
        </w:rPr>
      </w:pPr>
      <w:r>
        <w:rPr>
          <w:color w:val="000000"/>
          <w:sz w:val="28"/>
          <w:szCs w:val="28"/>
        </w:rPr>
        <w:t xml:space="preserve">3.3.4 </w:t>
      </w:r>
      <w:r w:rsidRPr="00F47F4C">
        <w:rPr>
          <w:color w:val="000000"/>
          <w:sz w:val="28"/>
          <w:szCs w:val="28"/>
        </w:rPr>
        <w:t xml:space="preserve">рассматривает обращения </w:t>
      </w:r>
      <w:r w:rsidRPr="007104ED">
        <w:rPr>
          <w:color w:val="000000"/>
          <w:sz w:val="28"/>
          <w:szCs w:val="28"/>
        </w:rPr>
        <w:t>контрольно-счетного органа района</w:t>
      </w:r>
      <w:r w:rsidRPr="00F47F4C">
        <w:rPr>
          <w:color w:val="000000"/>
          <w:sz w:val="28"/>
          <w:szCs w:val="28"/>
        </w:rPr>
        <w:t xml:space="preserve"> по поводу устранения препятствий для выполнения предусмотренных настоящим Соглашением полномочий, принимает необходимые для их устранения муниципальные правовые акты;</w:t>
      </w:r>
    </w:p>
    <w:p w:rsidR="005B25EC" w:rsidRPr="00F47F4C" w:rsidRDefault="005B25EC" w:rsidP="005B25EC">
      <w:pPr>
        <w:shd w:val="clear" w:color="auto" w:fill="FFFFFF"/>
        <w:ind w:firstLine="900"/>
        <w:jc w:val="both"/>
        <w:rPr>
          <w:color w:val="000000"/>
          <w:sz w:val="28"/>
          <w:szCs w:val="28"/>
        </w:rPr>
      </w:pPr>
      <w:r>
        <w:rPr>
          <w:color w:val="000000"/>
          <w:sz w:val="28"/>
          <w:szCs w:val="28"/>
        </w:rPr>
        <w:t xml:space="preserve">3.3.5 </w:t>
      </w:r>
      <w:r w:rsidRPr="00F47F4C">
        <w:rPr>
          <w:color w:val="000000"/>
          <w:sz w:val="28"/>
          <w:szCs w:val="28"/>
        </w:rPr>
        <w:t>получает отчеты об использовании предусмотренных настоящим Соглашением межбюджетных трансфертов и информацию об осуществлении предусмотренных настоящим Соглашением полномочий</w:t>
      </w:r>
      <w:r>
        <w:rPr>
          <w:color w:val="000000"/>
          <w:sz w:val="28"/>
          <w:szCs w:val="28"/>
        </w:rPr>
        <w:t>;</w:t>
      </w:r>
    </w:p>
    <w:p w:rsidR="005B25EC" w:rsidRPr="00D94CAA" w:rsidRDefault="005B25EC" w:rsidP="005B25EC">
      <w:pPr>
        <w:shd w:val="clear" w:color="auto" w:fill="FFFFFF"/>
        <w:ind w:firstLine="900"/>
        <w:jc w:val="both"/>
        <w:rPr>
          <w:color w:val="000000"/>
          <w:sz w:val="28"/>
          <w:szCs w:val="28"/>
        </w:rPr>
      </w:pPr>
      <w:r>
        <w:rPr>
          <w:color w:val="000000"/>
          <w:sz w:val="28"/>
          <w:szCs w:val="28"/>
        </w:rPr>
        <w:t xml:space="preserve">3.3.6 </w:t>
      </w:r>
      <w:r w:rsidRPr="00D94CAA">
        <w:rPr>
          <w:color w:val="000000"/>
          <w:sz w:val="28"/>
          <w:szCs w:val="28"/>
        </w:rPr>
        <w:t>имеет право приостановить перечисление предусмотренных настоящим Соглашением межбюджетных трансфертов в случае невыполнения  контрольно-счетн</w:t>
      </w:r>
      <w:r>
        <w:rPr>
          <w:color w:val="000000"/>
          <w:sz w:val="28"/>
          <w:szCs w:val="28"/>
        </w:rPr>
        <w:t>ым</w:t>
      </w:r>
      <w:r w:rsidRPr="00D94CAA">
        <w:rPr>
          <w:color w:val="000000"/>
          <w:sz w:val="28"/>
          <w:szCs w:val="28"/>
        </w:rPr>
        <w:t xml:space="preserve"> орган</w:t>
      </w:r>
      <w:r>
        <w:rPr>
          <w:color w:val="000000"/>
          <w:sz w:val="28"/>
          <w:szCs w:val="28"/>
        </w:rPr>
        <w:t>ом</w:t>
      </w:r>
      <w:r w:rsidRPr="00D94CAA">
        <w:rPr>
          <w:color w:val="000000"/>
          <w:sz w:val="28"/>
          <w:szCs w:val="28"/>
        </w:rPr>
        <w:t xml:space="preserve"> района своих обязательств.</w:t>
      </w:r>
    </w:p>
    <w:p w:rsidR="005B25EC" w:rsidRDefault="005B25EC" w:rsidP="005B25EC">
      <w:pPr>
        <w:shd w:val="clear" w:color="auto" w:fill="FFFFFF"/>
        <w:ind w:firstLine="900"/>
        <w:jc w:val="both"/>
        <w:rPr>
          <w:color w:val="000000"/>
          <w:sz w:val="28"/>
          <w:szCs w:val="28"/>
        </w:rPr>
      </w:pPr>
      <w:r>
        <w:rPr>
          <w:color w:val="000000"/>
          <w:sz w:val="28"/>
          <w:szCs w:val="28"/>
        </w:rPr>
        <w:t xml:space="preserve">3.4. </w:t>
      </w:r>
      <w:r w:rsidRPr="00F47F4C">
        <w:rPr>
          <w:color w:val="000000"/>
          <w:sz w:val="28"/>
          <w:szCs w:val="28"/>
        </w:rPr>
        <w:t>Стороны имеют право принимать иные меры, необходимые для реализации настоящего Соглашения.</w:t>
      </w:r>
    </w:p>
    <w:p w:rsidR="005B25EC" w:rsidRPr="005D1156" w:rsidRDefault="005B25EC" w:rsidP="005B25EC">
      <w:pPr>
        <w:shd w:val="clear" w:color="auto" w:fill="FFFFFF"/>
        <w:ind w:firstLine="900"/>
        <w:jc w:val="both"/>
        <w:rPr>
          <w:color w:val="000000"/>
          <w:sz w:val="28"/>
          <w:szCs w:val="28"/>
        </w:rPr>
      </w:pPr>
    </w:p>
    <w:p w:rsidR="005B25EC" w:rsidRPr="005D1156" w:rsidRDefault="005B25EC" w:rsidP="005B25EC">
      <w:pPr>
        <w:pStyle w:val="a7"/>
        <w:jc w:val="center"/>
        <w:rPr>
          <w:b/>
          <w:sz w:val="28"/>
          <w:szCs w:val="28"/>
        </w:rPr>
      </w:pPr>
      <w:r>
        <w:rPr>
          <w:b/>
          <w:sz w:val="28"/>
          <w:szCs w:val="28"/>
        </w:rPr>
        <w:t>4</w:t>
      </w:r>
      <w:r w:rsidRPr="005D1156">
        <w:rPr>
          <w:b/>
          <w:sz w:val="28"/>
          <w:szCs w:val="28"/>
        </w:rPr>
        <w:t>. В целях реализации пункта 1 настоящего Соглашения Стороны обязуются:</w:t>
      </w:r>
    </w:p>
    <w:p w:rsidR="005B25EC" w:rsidRPr="005D1156" w:rsidRDefault="005B25EC" w:rsidP="005B25EC">
      <w:pPr>
        <w:pStyle w:val="a7"/>
        <w:ind w:firstLine="708"/>
        <w:jc w:val="both"/>
        <w:rPr>
          <w:sz w:val="28"/>
          <w:szCs w:val="28"/>
        </w:rPr>
      </w:pPr>
      <w:r>
        <w:rPr>
          <w:sz w:val="28"/>
          <w:szCs w:val="28"/>
        </w:rPr>
        <w:t>4</w:t>
      </w:r>
      <w:r w:rsidRPr="005D1156">
        <w:rPr>
          <w:sz w:val="28"/>
          <w:szCs w:val="28"/>
        </w:rPr>
        <w:t xml:space="preserve">.1 </w:t>
      </w:r>
      <w:r w:rsidRPr="005D1156">
        <w:rPr>
          <w:b/>
          <w:sz w:val="28"/>
          <w:szCs w:val="28"/>
        </w:rPr>
        <w:t xml:space="preserve">«Поселение» </w:t>
      </w:r>
      <w:r w:rsidRPr="005D1156">
        <w:rPr>
          <w:sz w:val="28"/>
          <w:szCs w:val="28"/>
        </w:rPr>
        <w:t xml:space="preserve"> </w:t>
      </w:r>
    </w:p>
    <w:p w:rsidR="005B25EC" w:rsidRPr="005D1156" w:rsidRDefault="005B25EC" w:rsidP="005B25EC">
      <w:pPr>
        <w:pStyle w:val="a7"/>
        <w:jc w:val="both"/>
        <w:rPr>
          <w:b/>
          <w:sz w:val="28"/>
          <w:szCs w:val="28"/>
        </w:rPr>
      </w:pPr>
      <w:r>
        <w:rPr>
          <w:sz w:val="28"/>
          <w:szCs w:val="28"/>
        </w:rPr>
        <w:t>4.1.1</w:t>
      </w:r>
      <w:proofErr w:type="gramStart"/>
      <w:r>
        <w:rPr>
          <w:sz w:val="28"/>
          <w:szCs w:val="28"/>
        </w:rPr>
        <w:t xml:space="preserve"> </w:t>
      </w:r>
      <w:r w:rsidRPr="005D1156">
        <w:rPr>
          <w:sz w:val="28"/>
          <w:szCs w:val="28"/>
        </w:rPr>
        <w:t>П</w:t>
      </w:r>
      <w:proofErr w:type="gramEnd"/>
      <w:r w:rsidRPr="005D1156">
        <w:rPr>
          <w:sz w:val="28"/>
          <w:szCs w:val="28"/>
        </w:rPr>
        <w:t>еречисляет межбюджетные трансферты передаваемые бюджету Дергачевского муниципального</w:t>
      </w:r>
      <w:r>
        <w:rPr>
          <w:sz w:val="28"/>
          <w:szCs w:val="28"/>
        </w:rPr>
        <w:t xml:space="preserve"> района из бюджета Октябрьского </w:t>
      </w:r>
      <w:r w:rsidRPr="005D1156">
        <w:rPr>
          <w:sz w:val="28"/>
          <w:szCs w:val="28"/>
        </w:rPr>
        <w:t>муниципального образования  на осуществления</w:t>
      </w:r>
      <w:r>
        <w:rPr>
          <w:sz w:val="28"/>
          <w:szCs w:val="28"/>
        </w:rPr>
        <w:t xml:space="preserve"> </w:t>
      </w:r>
      <w:r w:rsidRPr="005D1156">
        <w:rPr>
          <w:sz w:val="28"/>
          <w:szCs w:val="28"/>
        </w:rPr>
        <w:t xml:space="preserve">и полномочия по решению вопроса указанного в п. 1 </w:t>
      </w:r>
      <w:r>
        <w:rPr>
          <w:b/>
          <w:sz w:val="28"/>
          <w:szCs w:val="28"/>
        </w:rPr>
        <w:t xml:space="preserve">– </w:t>
      </w:r>
      <w:r>
        <w:rPr>
          <w:sz w:val="28"/>
          <w:szCs w:val="28"/>
        </w:rPr>
        <w:t xml:space="preserve">1500 </w:t>
      </w:r>
      <w:r w:rsidRPr="00B4787C">
        <w:rPr>
          <w:sz w:val="28"/>
          <w:szCs w:val="28"/>
        </w:rPr>
        <w:t>руб.</w:t>
      </w:r>
    </w:p>
    <w:p w:rsidR="005B25EC" w:rsidRPr="005D1156" w:rsidRDefault="005B25EC" w:rsidP="005B25EC">
      <w:pPr>
        <w:pStyle w:val="a7"/>
        <w:jc w:val="both"/>
        <w:rPr>
          <w:sz w:val="28"/>
          <w:szCs w:val="28"/>
        </w:rPr>
      </w:pPr>
      <w:r>
        <w:rPr>
          <w:sz w:val="28"/>
          <w:szCs w:val="28"/>
        </w:rPr>
        <w:t>4</w:t>
      </w:r>
      <w:r w:rsidRPr="005D1156">
        <w:rPr>
          <w:sz w:val="28"/>
          <w:szCs w:val="28"/>
        </w:rPr>
        <w:t xml:space="preserve">.1.2. Представляет </w:t>
      </w:r>
      <w:proofErr w:type="spellStart"/>
      <w:r w:rsidRPr="005D1156">
        <w:rPr>
          <w:sz w:val="28"/>
          <w:szCs w:val="28"/>
        </w:rPr>
        <w:t>контрольно</w:t>
      </w:r>
      <w:proofErr w:type="spellEnd"/>
      <w:r w:rsidRPr="005D1156">
        <w:rPr>
          <w:sz w:val="28"/>
          <w:szCs w:val="28"/>
        </w:rPr>
        <w:t xml:space="preserve"> </w:t>
      </w:r>
      <w:proofErr w:type="gramStart"/>
      <w:r w:rsidRPr="005D1156">
        <w:rPr>
          <w:sz w:val="28"/>
          <w:szCs w:val="28"/>
        </w:rPr>
        <w:t>–с</w:t>
      </w:r>
      <w:proofErr w:type="gramEnd"/>
      <w:r w:rsidRPr="005D1156">
        <w:rPr>
          <w:sz w:val="28"/>
          <w:szCs w:val="28"/>
        </w:rPr>
        <w:t xml:space="preserve">четному органу Дергачевского муниципального района </w:t>
      </w:r>
      <w:r w:rsidRPr="005D1156">
        <w:rPr>
          <w:b/>
          <w:sz w:val="28"/>
          <w:szCs w:val="28"/>
        </w:rPr>
        <w:t xml:space="preserve"> </w:t>
      </w:r>
      <w:r w:rsidRPr="005D1156">
        <w:rPr>
          <w:sz w:val="28"/>
          <w:szCs w:val="28"/>
        </w:rPr>
        <w:t>необходимую документацию и информацию относящуюся к предмету настоящего Соглашения.</w:t>
      </w:r>
    </w:p>
    <w:p w:rsidR="005B25EC" w:rsidRPr="005D1156" w:rsidRDefault="005B25EC" w:rsidP="005B25EC">
      <w:pPr>
        <w:pStyle w:val="a7"/>
        <w:jc w:val="both"/>
        <w:rPr>
          <w:sz w:val="28"/>
          <w:szCs w:val="28"/>
        </w:rPr>
      </w:pPr>
      <w:r>
        <w:rPr>
          <w:sz w:val="28"/>
          <w:szCs w:val="28"/>
        </w:rPr>
        <w:t>4</w:t>
      </w:r>
      <w:r w:rsidRPr="005D1156">
        <w:rPr>
          <w:sz w:val="28"/>
          <w:szCs w:val="28"/>
        </w:rPr>
        <w:t>.2 Контрольно-счетный орган Дергачевского муниципального района в соответствии с настоящим Соглашением осуществляет переданное полномочие согласно п. 1 в соответствии с требованиями действующего законодательства;</w:t>
      </w:r>
    </w:p>
    <w:p w:rsidR="005B25EC" w:rsidRPr="005D1156" w:rsidRDefault="005B25EC" w:rsidP="005B25EC">
      <w:pPr>
        <w:pStyle w:val="a7"/>
        <w:jc w:val="both"/>
        <w:rPr>
          <w:sz w:val="28"/>
          <w:szCs w:val="28"/>
        </w:rPr>
      </w:pPr>
      <w:r>
        <w:rPr>
          <w:sz w:val="28"/>
          <w:szCs w:val="28"/>
        </w:rPr>
        <w:t>4</w:t>
      </w:r>
      <w:r w:rsidRPr="005D1156">
        <w:rPr>
          <w:sz w:val="28"/>
          <w:szCs w:val="28"/>
        </w:rPr>
        <w:t>.2.2. Направляет поступившие финансовые средства (трансферты) в полном объеме на осуществление переданного полномочия, указанного в</w:t>
      </w:r>
      <w:r w:rsidRPr="005D1156">
        <w:rPr>
          <w:b/>
          <w:sz w:val="28"/>
          <w:szCs w:val="28"/>
        </w:rPr>
        <w:t xml:space="preserve"> </w:t>
      </w:r>
      <w:r w:rsidRPr="00122FA8">
        <w:rPr>
          <w:sz w:val="28"/>
          <w:szCs w:val="28"/>
        </w:rPr>
        <w:t>п. 1</w:t>
      </w:r>
      <w:r w:rsidRPr="005D1156">
        <w:rPr>
          <w:b/>
          <w:sz w:val="28"/>
          <w:szCs w:val="28"/>
        </w:rPr>
        <w:t xml:space="preserve"> </w:t>
      </w:r>
      <w:r w:rsidRPr="005D1156">
        <w:rPr>
          <w:sz w:val="28"/>
          <w:szCs w:val="28"/>
        </w:rPr>
        <w:t>обеспечивая их целевое использование:</w:t>
      </w:r>
    </w:p>
    <w:p w:rsidR="005B25EC" w:rsidRDefault="005B25EC" w:rsidP="005B25EC">
      <w:pPr>
        <w:pStyle w:val="a7"/>
        <w:jc w:val="center"/>
        <w:rPr>
          <w:b/>
          <w:sz w:val="28"/>
          <w:szCs w:val="28"/>
        </w:rPr>
      </w:pPr>
    </w:p>
    <w:p w:rsidR="005B25EC" w:rsidRPr="005D1156" w:rsidRDefault="005B25EC" w:rsidP="005B25EC">
      <w:pPr>
        <w:pStyle w:val="a7"/>
        <w:jc w:val="center"/>
        <w:rPr>
          <w:b/>
          <w:sz w:val="28"/>
          <w:szCs w:val="28"/>
        </w:rPr>
      </w:pPr>
      <w:r>
        <w:rPr>
          <w:b/>
          <w:sz w:val="28"/>
          <w:szCs w:val="28"/>
        </w:rPr>
        <w:lastRenderedPageBreak/>
        <w:t>5</w:t>
      </w:r>
      <w:r w:rsidRPr="005D1156">
        <w:rPr>
          <w:b/>
          <w:sz w:val="28"/>
          <w:szCs w:val="28"/>
        </w:rPr>
        <w:t>. Срок действия Соглашения</w:t>
      </w:r>
    </w:p>
    <w:p w:rsidR="005B25EC" w:rsidRPr="005D1156" w:rsidRDefault="005B25EC" w:rsidP="005B25EC">
      <w:pPr>
        <w:pStyle w:val="a7"/>
        <w:ind w:firstLine="708"/>
        <w:jc w:val="both"/>
        <w:rPr>
          <w:sz w:val="28"/>
          <w:szCs w:val="28"/>
        </w:rPr>
      </w:pPr>
      <w:r>
        <w:rPr>
          <w:sz w:val="28"/>
          <w:szCs w:val="28"/>
        </w:rPr>
        <w:t xml:space="preserve">5.1. </w:t>
      </w:r>
      <w:r w:rsidRPr="005D1156">
        <w:rPr>
          <w:sz w:val="28"/>
          <w:szCs w:val="28"/>
        </w:rPr>
        <w:t>Настоящее Согла</w:t>
      </w:r>
      <w:r>
        <w:rPr>
          <w:sz w:val="28"/>
          <w:szCs w:val="28"/>
        </w:rPr>
        <w:t>шение вступает в силу с момента обнародования решения по передаче полномочий согласно п.1</w:t>
      </w:r>
      <w:r w:rsidRPr="005D1156">
        <w:rPr>
          <w:sz w:val="28"/>
          <w:szCs w:val="28"/>
        </w:rPr>
        <w:t xml:space="preserve">  и действует по 31 декабря 20</w:t>
      </w:r>
      <w:r>
        <w:rPr>
          <w:sz w:val="28"/>
          <w:szCs w:val="28"/>
        </w:rPr>
        <w:t>26</w:t>
      </w:r>
      <w:r w:rsidRPr="005D1156">
        <w:rPr>
          <w:sz w:val="28"/>
          <w:szCs w:val="28"/>
        </w:rPr>
        <w:t xml:space="preserve"> года.</w:t>
      </w:r>
    </w:p>
    <w:p w:rsidR="005B25EC" w:rsidRPr="00F47F4C" w:rsidRDefault="005B25EC" w:rsidP="005B25EC">
      <w:pPr>
        <w:shd w:val="clear" w:color="auto" w:fill="FFFFFF"/>
        <w:ind w:firstLine="708"/>
        <w:jc w:val="both"/>
        <w:rPr>
          <w:color w:val="000000"/>
          <w:sz w:val="28"/>
          <w:szCs w:val="28"/>
        </w:rPr>
      </w:pPr>
      <w:r>
        <w:rPr>
          <w:color w:val="000000"/>
          <w:sz w:val="28"/>
          <w:szCs w:val="28"/>
        </w:rPr>
        <w:t xml:space="preserve">5.2. </w:t>
      </w:r>
      <w:r w:rsidRPr="00F47F4C">
        <w:rPr>
          <w:color w:val="000000"/>
          <w:sz w:val="28"/>
          <w:szCs w:val="28"/>
        </w:rPr>
        <w:t xml:space="preserve">При отсутствии письменного обращения какой-либо из сторон о прекращении действия Соглашения, направленного до истечения срока действия Соглашения, Соглашение считается пролонгированным на срок </w:t>
      </w:r>
      <w:r>
        <w:rPr>
          <w:color w:val="000000"/>
          <w:sz w:val="28"/>
          <w:szCs w:val="28"/>
        </w:rPr>
        <w:t xml:space="preserve">один </w:t>
      </w:r>
      <w:r w:rsidRPr="00F47F4C">
        <w:rPr>
          <w:color w:val="000000"/>
          <w:sz w:val="28"/>
          <w:szCs w:val="28"/>
        </w:rPr>
        <w:t>год.</w:t>
      </w:r>
    </w:p>
    <w:p w:rsidR="005B25EC" w:rsidRDefault="005B25EC" w:rsidP="005B25EC">
      <w:pPr>
        <w:pStyle w:val="a7"/>
        <w:jc w:val="both"/>
        <w:rPr>
          <w:sz w:val="28"/>
          <w:szCs w:val="28"/>
        </w:rPr>
      </w:pPr>
      <w:r>
        <w:rPr>
          <w:sz w:val="28"/>
          <w:szCs w:val="28"/>
        </w:rPr>
        <w:t xml:space="preserve">          5.3. </w:t>
      </w:r>
      <w:r w:rsidRPr="00F47F4C">
        <w:rPr>
          <w:sz w:val="28"/>
          <w:szCs w:val="28"/>
        </w:rPr>
        <w:t xml:space="preserve">В случае если решением </w:t>
      </w:r>
      <w:r>
        <w:rPr>
          <w:sz w:val="28"/>
          <w:szCs w:val="28"/>
        </w:rPr>
        <w:t xml:space="preserve">представительного органа поселения </w:t>
      </w:r>
      <w:r w:rsidRPr="00F47F4C">
        <w:rPr>
          <w:sz w:val="28"/>
          <w:szCs w:val="28"/>
        </w:rPr>
        <w:t>о бюджете поселения не будут утверждены межбюджетные трансферты бюджету муниципального района, предусмотренные настоящим Соглашением, действие Соглашения приостанавливается до момента утверждения соответствующих межбюджетных трансфертов</w:t>
      </w:r>
    </w:p>
    <w:p w:rsidR="005B25EC" w:rsidRDefault="005B25EC" w:rsidP="005B25EC">
      <w:pPr>
        <w:pStyle w:val="a7"/>
        <w:jc w:val="center"/>
        <w:rPr>
          <w:b/>
          <w:sz w:val="28"/>
          <w:szCs w:val="28"/>
        </w:rPr>
      </w:pPr>
    </w:p>
    <w:p w:rsidR="005B25EC" w:rsidRPr="005D1156" w:rsidRDefault="005B25EC" w:rsidP="005B25EC">
      <w:pPr>
        <w:pStyle w:val="a7"/>
        <w:jc w:val="center"/>
        <w:rPr>
          <w:b/>
          <w:sz w:val="28"/>
          <w:szCs w:val="28"/>
        </w:rPr>
      </w:pPr>
      <w:r>
        <w:rPr>
          <w:b/>
          <w:sz w:val="28"/>
          <w:szCs w:val="28"/>
        </w:rPr>
        <w:t>6</w:t>
      </w:r>
      <w:r w:rsidRPr="005D1156">
        <w:rPr>
          <w:b/>
          <w:sz w:val="28"/>
          <w:szCs w:val="28"/>
        </w:rPr>
        <w:t>.Ответственность сторон</w:t>
      </w:r>
    </w:p>
    <w:p w:rsidR="005B25EC" w:rsidRPr="005D1156" w:rsidRDefault="005B25EC" w:rsidP="005B25EC">
      <w:pPr>
        <w:pStyle w:val="a7"/>
        <w:jc w:val="both"/>
        <w:rPr>
          <w:b/>
          <w:sz w:val="28"/>
          <w:szCs w:val="28"/>
        </w:rPr>
      </w:pPr>
      <w:r>
        <w:rPr>
          <w:sz w:val="28"/>
          <w:szCs w:val="28"/>
        </w:rPr>
        <w:t xml:space="preserve">          6</w:t>
      </w:r>
      <w:r w:rsidRPr="005D1156">
        <w:rPr>
          <w:sz w:val="28"/>
          <w:szCs w:val="28"/>
        </w:rPr>
        <w:t>.1.Каждая из Сторон несет ответственность за исполнение условий настоящего Соглашения  в соответствии с законодательством Российской Федерации.</w:t>
      </w:r>
    </w:p>
    <w:p w:rsidR="005B25EC" w:rsidRPr="005D1156" w:rsidRDefault="005B25EC" w:rsidP="005B25EC">
      <w:pPr>
        <w:pStyle w:val="a7"/>
        <w:jc w:val="center"/>
        <w:rPr>
          <w:b/>
          <w:sz w:val="28"/>
          <w:szCs w:val="28"/>
        </w:rPr>
      </w:pPr>
      <w:r>
        <w:rPr>
          <w:b/>
          <w:sz w:val="28"/>
          <w:szCs w:val="28"/>
        </w:rPr>
        <w:t>7</w:t>
      </w:r>
      <w:r w:rsidRPr="005D1156">
        <w:rPr>
          <w:b/>
          <w:sz w:val="28"/>
          <w:szCs w:val="28"/>
        </w:rPr>
        <w:t>. Порядок расторжения Соглашения</w:t>
      </w:r>
    </w:p>
    <w:p w:rsidR="005B25EC" w:rsidRPr="005D1156" w:rsidRDefault="005B25EC" w:rsidP="005B25EC">
      <w:pPr>
        <w:pStyle w:val="a7"/>
        <w:jc w:val="both"/>
        <w:rPr>
          <w:sz w:val="28"/>
          <w:szCs w:val="28"/>
        </w:rPr>
      </w:pPr>
      <w:r>
        <w:rPr>
          <w:sz w:val="28"/>
          <w:szCs w:val="28"/>
        </w:rPr>
        <w:t xml:space="preserve">          7</w:t>
      </w:r>
      <w:r w:rsidRPr="005D1156">
        <w:rPr>
          <w:sz w:val="28"/>
          <w:szCs w:val="28"/>
        </w:rPr>
        <w:t>.1.Каждая из Сторон вправе  расторгнуть Соглашение, письменно уведомив другую Сторону за 30 дней до дня расторжения и указав причины досрочного расторжения Соглашения.</w:t>
      </w:r>
    </w:p>
    <w:p w:rsidR="005B25EC" w:rsidRPr="005D1156" w:rsidRDefault="005B25EC" w:rsidP="005B25EC">
      <w:pPr>
        <w:pStyle w:val="a7"/>
        <w:jc w:val="both"/>
        <w:rPr>
          <w:sz w:val="28"/>
          <w:szCs w:val="28"/>
        </w:rPr>
      </w:pPr>
      <w:r>
        <w:rPr>
          <w:sz w:val="28"/>
          <w:szCs w:val="28"/>
        </w:rPr>
        <w:t xml:space="preserve">          7</w:t>
      </w:r>
      <w:r w:rsidRPr="005D1156">
        <w:rPr>
          <w:sz w:val="28"/>
          <w:szCs w:val="28"/>
        </w:rPr>
        <w:t>.</w:t>
      </w:r>
      <w:r>
        <w:rPr>
          <w:sz w:val="28"/>
          <w:szCs w:val="28"/>
        </w:rPr>
        <w:t>2</w:t>
      </w:r>
      <w:r w:rsidRPr="005D1156">
        <w:rPr>
          <w:sz w:val="28"/>
          <w:szCs w:val="28"/>
        </w:rPr>
        <w:t>.По взаимному согласию Сторон или в соответствии с требованиями действующего законодательства в настоящее Соглашение в письменной форме могут быть внесены изменения и (или) дополнения, являющиеся неотъемлемой частью настоящего Соглашения с даты их подписания Сторонами.</w:t>
      </w:r>
    </w:p>
    <w:p w:rsidR="005B25EC" w:rsidRDefault="005B25EC" w:rsidP="005B25EC">
      <w:pPr>
        <w:pStyle w:val="a7"/>
        <w:jc w:val="both"/>
        <w:rPr>
          <w:sz w:val="28"/>
          <w:szCs w:val="28"/>
        </w:rPr>
      </w:pPr>
      <w:r>
        <w:rPr>
          <w:sz w:val="28"/>
          <w:szCs w:val="28"/>
        </w:rPr>
        <w:t xml:space="preserve">          7</w:t>
      </w:r>
      <w:r w:rsidRPr="005D1156">
        <w:rPr>
          <w:sz w:val="28"/>
          <w:szCs w:val="28"/>
        </w:rPr>
        <w:t>.</w:t>
      </w:r>
      <w:r>
        <w:rPr>
          <w:sz w:val="28"/>
          <w:szCs w:val="28"/>
        </w:rPr>
        <w:t>3</w:t>
      </w:r>
      <w:r w:rsidRPr="005D1156">
        <w:rPr>
          <w:sz w:val="28"/>
          <w:szCs w:val="28"/>
        </w:rPr>
        <w:t>.Неурегулированные Сторонами споры и разногласия, возникающие при исполнении настоящего Соглашения, подлежат рассмотрению в порядке, предусмотренном действующим законодательством.</w:t>
      </w:r>
    </w:p>
    <w:p w:rsidR="005B25EC" w:rsidRDefault="005B25EC" w:rsidP="005B25EC">
      <w:pPr>
        <w:pStyle w:val="a7"/>
        <w:jc w:val="both"/>
        <w:rPr>
          <w:sz w:val="28"/>
          <w:szCs w:val="28"/>
        </w:rPr>
      </w:pPr>
    </w:p>
    <w:p w:rsidR="005B25EC" w:rsidRPr="005D1156" w:rsidRDefault="005B25EC" w:rsidP="005B25EC">
      <w:pPr>
        <w:pStyle w:val="a7"/>
        <w:jc w:val="both"/>
        <w:rPr>
          <w:sz w:val="28"/>
          <w:szCs w:val="28"/>
        </w:rPr>
      </w:pPr>
    </w:p>
    <w:p w:rsidR="005B25EC" w:rsidRPr="005D1156" w:rsidRDefault="005B25EC" w:rsidP="005B25EC">
      <w:pPr>
        <w:pStyle w:val="a7"/>
        <w:jc w:val="both"/>
        <w:rPr>
          <w:sz w:val="28"/>
          <w:szCs w:val="28"/>
        </w:rPr>
      </w:pPr>
      <w:r>
        <w:rPr>
          <w:sz w:val="28"/>
          <w:szCs w:val="28"/>
        </w:rPr>
        <w:t xml:space="preserve">          7</w:t>
      </w:r>
      <w:r w:rsidRPr="005D1156">
        <w:rPr>
          <w:sz w:val="28"/>
          <w:szCs w:val="28"/>
        </w:rPr>
        <w:t>.</w:t>
      </w:r>
      <w:r>
        <w:rPr>
          <w:sz w:val="28"/>
          <w:szCs w:val="28"/>
        </w:rPr>
        <w:t>4</w:t>
      </w:r>
      <w:r w:rsidRPr="005D1156">
        <w:rPr>
          <w:sz w:val="28"/>
          <w:szCs w:val="28"/>
        </w:rPr>
        <w:t>. Нас</w:t>
      </w:r>
      <w:r>
        <w:rPr>
          <w:sz w:val="28"/>
          <w:szCs w:val="28"/>
        </w:rPr>
        <w:t>тоящее Соглашение составлено в 3</w:t>
      </w:r>
      <w:r w:rsidRPr="005D1156">
        <w:rPr>
          <w:sz w:val="28"/>
          <w:szCs w:val="28"/>
        </w:rPr>
        <w:t xml:space="preserve"> (</w:t>
      </w:r>
      <w:r>
        <w:rPr>
          <w:sz w:val="28"/>
          <w:szCs w:val="28"/>
        </w:rPr>
        <w:t>трех</w:t>
      </w:r>
      <w:r w:rsidRPr="005D1156">
        <w:rPr>
          <w:sz w:val="28"/>
          <w:szCs w:val="28"/>
        </w:rPr>
        <w:t>) экземплярах, по одному экземпляру для каждой из Сторон, имеющих равную юридическую силу.</w:t>
      </w:r>
    </w:p>
    <w:p w:rsidR="005B25EC" w:rsidRPr="005D1156" w:rsidRDefault="005B25EC" w:rsidP="005B25EC">
      <w:pPr>
        <w:pStyle w:val="a7"/>
        <w:jc w:val="center"/>
        <w:rPr>
          <w:b/>
          <w:sz w:val="28"/>
          <w:szCs w:val="28"/>
        </w:rPr>
      </w:pPr>
      <w:r>
        <w:rPr>
          <w:b/>
          <w:sz w:val="28"/>
          <w:szCs w:val="28"/>
        </w:rPr>
        <w:t>8</w:t>
      </w:r>
      <w:r w:rsidRPr="005D1156">
        <w:rPr>
          <w:b/>
          <w:sz w:val="28"/>
          <w:szCs w:val="28"/>
        </w:rPr>
        <w:t xml:space="preserve">.Финансовые санкции за </w:t>
      </w:r>
      <w:proofErr w:type="gramStart"/>
      <w:r w:rsidRPr="005D1156">
        <w:rPr>
          <w:b/>
          <w:sz w:val="28"/>
          <w:szCs w:val="28"/>
        </w:rPr>
        <w:t>не исполнение</w:t>
      </w:r>
      <w:proofErr w:type="gramEnd"/>
      <w:r w:rsidRPr="005D1156">
        <w:rPr>
          <w:b/>
          <w:sz w:val="28"/>
          <w:szCs w:val="28"/>
        </w:rPr>
        <w:t xml:space="preserve"> Соглашения</w:t>
      </w:r>
    </w:p>
    <w:p w:rsidR="005B25EC" w:rsidRPr="005D1156" w:rsidRDefault="005B25EC" w:rsidP="005B25EC">
      <w:pPr>
        <w:pStyle w:val="a7"/>
        <w:jc w:val="both"/>
        <w:rPr>
          <w:sz w:val="28"/>
          <w:szCs w:val="28"/>
        </w:rPr>
      </w:pPr>
      <w:r>
        <w:rPr>
          <w:sz w:val="28"/>
          <w:szCs w:val="28"/>
        </w:rPr>
        <w:t xml:space="preserve">         8</w:t>
      </w:r>
      <w:r w:rsidRPr="005D1156">
        <w:rPr>
          <w:sz w:val="28"/>
          <w:szCs w:val="28"/>
        </w:rPr>
        <w:t>.1.В случае нарушения  «</w:t>
      </w:r>
      <w:r w:rsidRPr="005D1156">
        <w:rPr>
          <w:b/>
          <w:sz w:val="28"/>
          <w:szCs w:val="28"/>
        </w:rPr>
        <w:t>Поселением</w:t>
      </w:r>
      <w:r w:rsidRPr="005D1156">
        <w:rPr>
          <w:sz w:val="28"/>
          <w:szCs w:val="28"/>
        </w:rPr>
        <w:t>» срока перечисления межбюджетных трансфертов, «</w:t>
      </w:r>
      <w:r w:rsidRPr="005D1156">
        <w:rPr>
          <w:b/>
          <w:sz w:val="28"/>
          <w:szCs w:val="28"/>
        </w:rPr>
        <w:t>Поселению</w:t>
      </w:r>
      <w:r w:rsidRPr="005D1156">
        <w:rPr>
          <w:sz w:val="28"/>
          <w:szCs w:val="28"/>
        </w:rPr>
        <w:t>» начисляются пени в размере 0,01% за каждый день просрочки исполнения обязательства по перечислению межбюджетных трансфертов.</w:t>
      </w:r>
    </w:p>
    <w:p w:rsidR="005B25EC" w:rsidRPr="005D1156" w:rsidRDefault="005B25EC" w:rsidP="005B25EC">
      <w:pPr>
        <w:pStyle w:val="a7"/>
        <w:jc w:val="both"/>
        <w:rPr>
          <w:sz w:val="28"/>
          <w:szCs w:val="28"/>
        </w:rPr>
      </w:pPr>
      <w:r>
        <w:rPr>
          <w:sz w:val="28"/>
          <w:szCs w:val="28"/>
        </w:rPr>
        <w:t xml:space="preserve">          8</w:t>
      </w:r>
      <w:r w:rsidRPr="005D1156">
        <w:rPr>
          <w:sz w:val="28"/>
          <w:szCs w:val="28"/>
        </w:rPr>
        <w:t xml:space="preserve">.2. В случае ненадлежащего исполнения принятых полномочий </w:t>
      </w:r>
      <w:proofErr w:type="spellStart"/>
      <w:r w:rsidRPr="005D1156">
        <w:rPr>
          <w:sz w:val="28"/>
          <w:szCs w:val="28"/>
        </w:rPr>
        <w:t>контрольно</w:t>
      </w:r>
      <w:proofErr w:type="spellEnd"/>
      <w:r w:rsidRPr="005D1156">
        <w:rPr>
          <w:sz w:val="28"/>
          <w:szCs w:val="28"/>
        </w:rPr>
        <w:t xml:space="preserve"> –счетным органом Дергачевского муниципального района влечет за собой возврат перечисленных межбюджетных т</w:t>
      </w:r>
      <w:r>
        <w:rPr>
          <w:sz w:val="28"/>
          <w:szCs w:val="28"/>
        </w:rPr>
        <w:t xml:space="preserve">рансфертов в бюджет Октябрьского </w:t>
      </w:r>
      <w:r w:rsidRPr="005D1156">
        <w:rPr>
          <w:sz w:val="28"/>
          <w:szCs w:val="28"/>
        </w:rPr>
        <w:t>муниципального образования, за вычетом фактических расходов, подтвержденных документально, в срок в течени</w:t>
      </w:r>
      <w:proofErr w:type="gramStart"/>
      <w:r w:rsidRPr="005D1156">
        <w:rPr>
          <w:sz w:val="28"/>
          <w:szCs w:val="28"/>
        </w:rPr>
        <w:t>и</w:t>
      </w:r>
      <w:proofErr w:type="gramEnd"/>
      <w:r w:rsidRPr="005D1156">
        <w:rPr>
          <w:sz w:val="28"/>
          <w:szCs w:val="28"/>
        </w:rPr>
        <w:t xml:space="preserve"> 1 месяца с </w:t>
      </w:r>
      <w:r w:rsidRPr="005D1156">
        <w:rPr>
          <w:sz w:val="28"/>
          <w:szCs w:val="28"/>
        </w:rPr>
        <w:lastRenderedPageBreak/>
        <w:t>момента подписания Соглашения, а также уплату неустойки в размере 0,01% от суммы межбюджетных трансфертов за отчетный год, выделяемых из бюджета поселения на осуществление указанных полномочий.</w:t>
      </w:r>
    </w:p>
    <w:p w:rsidR="005B25EC" w:rsidRPr="005D1156" w:rsidRDefault="005B25EC" w:rsidP="005B25EC">
      <w:pPr>
        <w:pStyle w:val="a7"/>
        <w:jc w:val="both"/>
        <w:rPr>
          <w:sz w:val="28"/>
          <w:szCs w:val="28"/>
        </w:rPr>
      </w:pPr>
      <w:r>
        <w:rPr>
          <w:sz w:val="28"/>
          <w:szCs w:val="28"/>
        </w:rPr>
        <w:t>8</w:t>
      </w:r>
      <w:r w:rsidRPr="005D1156">
        <w:rPr>
          <w:sz w:val="28"/>
          <w:szCs w:val="28"/>
        </w:rPr>
        <w:t>.3 Ущерб причиненный неисполнением или ненадлежащим исполнением настоящего Соглашения одной из сторон другой стороне, полностью компенсируется виновной стороной. «Сторона», не исполнившая или ненадлежащим образом исполнившая свои обязанности освобождается от ответственности, если докажет, что неисполнение или ненадлежащее исполнение произошло в результате обстоятельств непреодолимой силы или действий другой стороны.</w:t>
      </w:r>
    </w:p>
    <w:p w:rsidR="005B25EC" w:rsidRPr="00F47F4C" w:rsidRDefault="005B25EC" w:rsidP="005B25EC">
      <w:pPr>
        <w:shd w:val="clear" w:color="auto" w:fill="FFFFFF"/>
        <w:ind w:firstLine="709"/>
        <w:jc w:val="both"/>
        <w:rPr>
          <w:color w:val="000000"/>
          <w:sz w:val="28"/>
          <w:szCs w:val="28"/>
        </w:rPr>
      </w:pPr>
    </w:p>
    <w:tbl>
      <w:tblPr>
        <w:tblW w:w="10188" w:type="dxa"/>
        <w:tblLook w:val="01E0" w:firstRow="1" w:lastRow="1" w:firstColumn="1" w:lastColumn="1" w:noHBand="0" w:noVBand="0"/>
      </w:tblPr>
      <w:tblGrid>
        <w:gridCol w:w="4927"/>
        <w:gridCol w:w="5261"/>
      </w:tblGrid>
      <w:tr w:rsidR="005B25EC" w:rsidRPr="00F47F4C" w:rsidTr="00F24526">
        <w:tc>
          <w:tcPr>
            <w:tcW w:w="4927" w:type="dxa"/>
          </w:tcPr>
          <w:p w:rsidR="005B25EC" w:rsidRPr="00742EC6" w:rsidRDefault="005B25EC" w:rsidP="00F24526">
            <w:pPr>
              <w:ind w:right="284"/>
              <w:rPr>
                <w:color w:val="000000"/>
              </w:rPr>
            </w:pPr>
            <w:r>
              <w:rPr>
                <w:color w:val="000000"/>
                <w:sz w:val="28"/>
                <w:szCs w:val="28"/>
              </w:rPr>
              <w:t>Глава Дергачевского муниципального района</w:t>
            </w:r>
          </w:p>
          <w:p w:rsidR="005B25EC" w:rsidRPr="00F47F4C" w:rsidRDefault="005B25EC" w:rsidP="00F24526">
            <w:pPr>
              <w:ind w:right="284"/>
              <w:rPr>
                <w:color w:val="000000"/>
                <w:sz w:val="28"/>
                <w:szCs w:val="28"/>
              </w:rPr>
            </w:pPr>
          </w:p>
          <w:p w:rsidR="005B25EC" w:rsidRPr="00F47F4C" w:rsidRDefault="005B25EC" w:rsidP="00F24526">
            <w:pPr>
              <w:ind w:right="284"/>
              <w:rPr>
                <w:color w:val="000000"/>
                <w:sz w:val="28"/>
                <w:szCs w:val="28"/>
              </w:rPr>
            </w:pPr>
            <w:r>
              <w:rPr>
                <w:color w:val="000000"/>
                <w:sz w:val="28"/>
                <w:szCs w:val="28"/>
              </w:rPr>
              <w:t>_________________</w:t>
            </w:r>
            <w:proofErr w:type="spellStart"/>
            <w:r w:rsidRPr="00073FF6">
              <w:rPr>
                <w:color w:val="000000"/>
                <w:sz w:val="28"/>
                <w:szCs w:val="28"/>
                <w:u w:val="single"/>
              </w:rPr>
              <w:t>Мурзаков</w:t>
            </w:r>
            <w:proofErr w:type="spellEnd"/>
            <w:r w:rsidRPr="00073FF6">
              <w:rPr>
                <w:color w:val="000000"/>
                <w:sz w:val="28"/>
                <w:szCs w:val="28"/>
                <w:u w:val="single"/>
              </w:rPr>
              <w:t xml:space="preserve"> С.Н</w:t>
            </w:r>
          </w:p>
          <w:p w:rsidR="005B25EC" w:rsidRDefault="005B25EC" w:rsidP="00F24526">
            <w:pPr>
              <w:ind w:right="284"/>
              <w:rPr>
                <w:color w:val="000000"/>
              </w:rPr>
            </w:pPr>
            <w:r>
              <w:rPr>
                <w:color w:val="000000"/>
              </w:rPr>
              <w:t>_________________</w:t>
            </w:r>
          </w:p>
          <w:p w:rsidR="005B25EC" w:rsidRPr="00742EC6" w:rsidRDefault="005B25EC" w:rsidP="00F24526">
            <w:pPr>
              <w:ind w:right="284"/>
              <w:rPr>
                <w:color w:val="000000"/>
              </w:rPr>
            </w:pPr>
            <w:r w:rsidRPr="00742EC6">
              <w:rPr>
                <w:color w:val="000000"/>
              </w:rPr>
              <w:t>(Дата подписания)</w:t>
            </w:r>
          </w:p>
          <w:p w:rsidR="005B25EC" w:rsidRPr="00F47F4C" w:rsidRDefault="005B25EC" w:rsidP="00F24526">
            <w:pPr>
              <w:ind w:right="284"/>
              <w:rPr>
                <w:color w:val="000000"/>
                <w:sz w:val="28"/>
                <w:szCs w:val="28"/>
              </w:rPr>
            </w:pPr>
          </w:p>
        </w:tc>
        <w:tc>
          <w:tcPr>
            <w:tcW w:w="5261" w:type="dxa"/>
          </w:tcPr>
          <w:p w:rsidR="005B25EC" w:rsidRDefault="005B25EC" w:rsidP="00F24526">
            <w:pPr>
              <w:ind w:right="284"/>
              <w:rPr>
                <w:color w:val="000000"/>
                <w:sz w:val="28"/>
                <w:szCs w:val="28"/>
              </w:rPr>
            </w:pPr>
            <w:r>
              <w:rPr>
                <w:color w:val="000000"/>
                <w:sz w:val="28"/>
                <w:szCs w:val="28"/>
              </w:rPr>
              <w:t xml:space="preserve">Глава </w:t>
            </w:r>
            <w:proofErr w:type="gramStart"/>
            <w:r>
              <w:rPr>
                <w:color w:val="000000"/>
                <w:sz w:val="28"/>
                <w:szCs w:val="28"/>
              </w:rPr>
              <w:t>Октябрьского</w:t>
            </w:r>
            <w:proofErr w:type="gramEnd"/>
            <w:r>
              <w:rPr>
                <w:color w:val="000000"/>
                <w:sz w:val="28"/>
                <w:szCs w:val="28"/>
              </w:rPr>
              <w:t xml:space="preserve"> </w:t>
            </w:r>
          </w:p>
          <w:p w:rsidR="005B25EC" w:rsidRPr="00742EC6" w:rsidRDefault="005B25EC" w:rsidP="00F24526">
            <w:pPr>
              <w:ind w:right="284"/>
              <w:rPr>
                <w:color w:val="000000"/>
              </w:rPr>
            </w:pPr>
            <w:r>
              <w:rPr>
                <w:color w:val="000000"/>
                <w:sz w:val="28"/>
                <w:szCs w:val="28"/>
              </w:rPr>
              <w:t>муниципального образования</w:t>
            </w:r>
            <w:r w:rsidRPr="00742EC6">
              <w:rPr>
                <w:color w:val="000000"/>
              </w:rPr>
              <w:t xml:space="preserve"> </w:t>
            </w:r>
          </w:p>
          <w:p w:rsidR="005B25EC" w:rsidRPr="00F47F4C" w:rsidRDefault="005B25EC" w:rsidP="00F24526">
            <w:pPr>
              <w:ind w:right="284"/>
              <w:rPr>
                <w:color w:val="000000"/>
                <w:sz w:val="28"/>
                <w:szCs w:val="28"/>
              </w:rPr>
            </w:pPr>
          </w:p>
          <w:p w:rsidR="005B25EC" w:rsidRPr="00F47F4C" w:rsidRDefault="005B25EC" w:rsidP="00F24526">
            <w:pPr>
              <w:ind w:right="284"/>
              <w:rPr>
                <w:color w:val="000000"/>
                <w:sz w:val="28"/>
                <w:szCs w:val="28"/>
              </w:rPr>
            </w:pPr>
            <w:r>
              <w:rPr>
                <w:color w:val="000000"/>
                <w:sz w:val="28"/>
                <w:szCs w:val="28"/>
              </w:rPr>
              <w:t>_______________</w:t>
            </w:r>
            <w:proofErr w:type="spellStart"/>
            <w:r>
              <w:rPr>
                <w:color w:val="000000"/>
                <w:sz w:val="28"/>
                <w:szCs w:val="28"/>
                <w:u w:val="single"/>
              </w:rPr>
              <w:t>Джакияева</w:t>
            </w:r>
            <w:proofErr w:type="spellEnd"/>
            <w:r>
              <w:rPr>
                <w:color w:val="000000"/>
                <w:sz w:val="28"/>
                <w:szCs w:val="28"/>
                <w:u w:val="single"/>
              </w:rPr>
              <w:t xml:space="preserve"> К.К.</w:t>
            </w:r>
          </w:p>
          <w:p w:rsidR="005B25EC" w:rsidRDefault="005B25EC" w:rsidP="00F24526">
            <w:pPr>
              <w:ind w:right="284"/>
              <w:rPr>
                <w:color w:val="000000"/>
              </w:rPr>
            </w:pPr>
            <w:r>
              <w:rPr>
                <w:color w:val="000000"/>
              </w:rPr>
              <w:t>_______________</w:t>
            </w:r>
          </w:p>
          <w:p w:rsidR="005B25EC" w:rsidRPr="00742EC6" w:rsidRDefault="005B25EC" w:rsidP="00F24526">
            <w:pPr>
              <w:ind w:right="284"/>
              <w:rPr>
                <w:color w:val="000000"/>
              </w:rPr>
            </w:pPr>
            <w:r w:rsidRPr="00742EC6">
              <w:rPr>
                <w:color w:val="000000"/>
              </w:rPr>
              <w:t>(Дата подписания)</w:t>
            </w:r>
          </w:p>
          <w:p w:rsidR="005B25EC" w:rsidRPr="00F47F4C" w:rsidRDefault="005B25EC" w:rsidP="00F24526">
            <w:pPr>
              <w:ind w:right="284"/>
              <w:rPr>
                <w:color w:val="000000"/>
                <w:sz w:val="28"/>
                <w:szCs w:val="28"/>
              </w:rPr>
            </w:pPr>
          </w:p>
          <w:p w:rsidR="005B25EC" w:rsidRPr="00F47F4C" w:rsidRDefault="005B25EC" w:rsidP="00F24526">
            <w:pPr>
              <w:ind w:right="284"/>
              <w:rPr>
                <w:color w:val="000000"/>
                <w:sz w:val="28"/>
                <w:szCs w:val="28"/>
              </w:rPr>
            </w:pPr>
          </w:p>
        </w:tc>
      </w:tr>
      <w:tr w:rsidR="005B25EC" w:rsidRPr="00F47F4C" w:rsidTr="00F24526">
        <w:tc>
          <w:tcPr>
            <w:tcW w:w="4927" w:type="dxa"/>
          </w:tcPr>
          <w:p w:rsidR="005B25EC" w:rsidRPr="00742EC6" w:rsidRDefault="005B25EC" w:rsidP="00F24526">
            <w:pPr>
              <w:ind w:right="284"/>
              <w:rPr>
                <w:color w:val="000000"/>
              </w:rPr>
            </w:pPr>
            <w:r w:rsidRPr="00F47F4C">
              <w:rPr>
                <w:color w:val="000000"/>
                <w:sz w:val="28"/>
                <w:szCs w:val="28"/>
              </w:rPr>
              <w:t xml:space="preserve">Председатель </w:t>
            </w:r>
            <w:r>
              <w:rPr>
                <w:color w:val="000000"/>
                <w:sz w:val="28"/>
                <w:szCs w:val="28"/>
              </w:rPr>
              <w:t>Контрольно-счетного органа  Дергачевского муниципального района</w:t>
            </w:r>
            <w:r w:rsidRPr="00742EC6">
              <w:rPr>
                <w:color w:val="000000"/>
              </w:rPr>
              <w:t xml:space="preserve"> </w:t>
            </w:r>
          </w:p>
          <w:p w:rsidR="005B25EC" w:rsidRPr="00F47F4C" w:rsidRDefault="005B25EC" w:rsidP="00F24526">
            <w:pPr>
              <w:ind w:right="284"/>
              <w:rPr>
                <w:color w:val="000000"/>
                <w:sz w:val="28"/>
                <w:szCs w:val="28"/>
              </w:rPr>
            </w:pPr>
          </w:p>
          <w:p w:rsidR="005B25EC" w:rsidRPr="00F47F4C" w:rsidRDefault="005B25EC" w:rsidP="00F24526">
            <w:pPr>
              <w:ind w:right="284"/>
              <w:rPr>
                <w:color w:val="000000"/>
                <w:sz w:val="28"/>
                <w:szCs w:val="28"/>
              </w:rPr>
            </w:pPr>
            <w:r>
              <w:rPr>
                <w:color w:val="000000"/>
                <w:sz w:val="28"/>
                <w:szCs w:val="28"/>
              </w:rPr>
              <w:t>________________</w:t>
            </w:r>
            <w:r w:rsidRPr="00F47F4C">
              <w:rPr>
                <w:color w:val="000000"/>
                <w:sz w:val="28"/>
                <w:szCs w:val="28"/>
              </w:rPr>
              <w:t>(</w:t>
            </w:r>
            <w:r>
              <w:rPr>
                <w:color w:val="000000"/>
                <w:sz w:val="28"/>
                <w:szCs w:val="28"/>
              </w:rPr>
              <w:t xml:space="preserve">                            </w:t>
            </w:r>
            <w:r w:rsidRPr="00F47F4C">
              <w:rPr>
                <w:color w:val="000000"/>
                <w:sz w:val="28"/>
                <w:szCs w:val="28"/>
              </w:rPr>
              <w:t>)</w:t>
            </w:r>
          </w:p>
          <w:p w:rsidR="005B25EC" w:rsidRDefault="005B25EC" w:rsidP="00F24526">
            <w:pPr>
              <w:ind w:right="284"/>
              <w:rPr>
                <w:color w:val="000000"/>
              </w:rPr>
            </w:pPr>
            <w:r>
              <w:rPr>
                <w:color w:val="000000"/>
              </w:rPr>
              <w:t>_________________</w:t>
            </w:r>
          </w:p>
          <w:p w:rsidR="005B25EC" w:rsidRPr="00742EC6" w:rsidRDefault="005B25EC" w:rsidP="00F24526">
            <w:pPr>
              <w:ind w:right="284"/>
              <w:rPr>
                <w:color w:val="000000"/>
              </w:rPr>
            </w:pPr>
            <w:r w:rsidRPr="00742EC6">
              <w:rPr>
                <w:color w:val="000000"/>
              </w:rPr>
              <w:t>(Дата подписания)</w:t>
            </w:r>
          </w:p>
          <w:p w:rsidR="005B25EC" w:rsidRPr="00F47F4C" w:rsidRDefault="005B25EC" w:rsidP="00F24526">
            <w:pPr>
              <w:ind w:right="284"/>
              <w:rPr>
                <w:color w:val="000000"/>
                <w:sz w:val="28"/>
                <w:szCs w:val="28"/>
              </w:rPr>
            </w:pPr>
          </w:p>
          <w:p w:rsidR="005B25EC" w:rsidRPr="00F47F4C" w:rsidRDefault="005B25EC" w:rsidP="00F24526">
            <w:pPr>
              <w:ind w:right="284"/>
              <w:rPr>
                <w:color w:val="000000"/>
                <w:sz w:val="28"/>
                <w:szCs w:val="28"/>
              </w:rPr>
            </w:pPr>
          </w:p>
        </w:tc>
        <w:tc>
          <w:tcPr>
            <w:tcW w:w="5261" w:type="dxa"/>
          </w:tcPr>
          <w:p w:rsidR="005B25EC" w:rsidRPr="00F47F4C" w:rsidRDefault="005B25EC" w:rsidP="00F24526">
            <w:pPr>
              <w:ind w:right="284"/>
              <w:rPr>
                <w:color w:val="000000"/>
                <w:sz w:val="28"/>
                <w:szCs w:val="28"/>
              </w:rPr>
            </w:pPr>
          </w:p>
        </w:tc>
      </w:tr>
    </w:tbl>
    <w:p w:rsidR="005B25EC" w:rsidRPr="00F47F4C" w:rsidRDefault="005B25EC" w:rsidP="005B25EC">
      <w:pPr>
        <w:rPr>
          <w:sz w:val="28"/>
          <w:szCs w:val="28"/>
        </w:rPr>
      </w:pPr>
    </w:p>
    <w:p w:rsidR="005B25EC" w:rsidRDefault="005B25EC" w:rsidP="005B25EC"/>
    <w:p w:rsidR="005B25EC" w:rsidRDefault="005B25EC" w:rsidP="005B25EC">
      <w:pPr>
        <w:rPr>
          <w:rFonts w:ascii="Cambria" w:hAnsi="Cambria"/>
          <w:sz w:val="28"/>
          <w:szCs w:val="28"/>
        </w:rPr>
      </w:pPr>
      <w:r w:rsidRPr="00D10E91">
        <w:rPr>
          <w:rFonts w:ascii="Arial" w:hAnsi="Arial"/>
          <w:b/>
          <w:bCs/>
          <w:kern w:val="28"/>
          <w:sz w:val="28"/>
          <w:szCs w:val="28"/>
        </w:rPr>
        <w:t xml:space="preserve">                                                    </w:t>
      </w:r>
      <w:r>
        <w:rPr>
          <w:noProof/>
        </w:rPr>
        <w:drawing>
          <wp:inline distT="0" distB="0" distL="0" distR="0" wp14:anchorId="3FA05CD6" wp14:editId="06165497">
            <wp:extent cx="763270" cy="9144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l="28877" t="15279" r="38451" b="28351"/>
                    <a:stretch>
                      <a:fillRect/>
                    </a:stretch>
                  </pic:blipFill>
                  <pic:spPr bwMode="auto">
                    <a:xfrm>
                      <a:off x="0" y="0"/>
                      <a:ext cx="763270" cy="914400"/>
                    </a:xfrm>
                    <a:prstGeom prst="rect">
                      <a:avLst/>
                    </a:prstGeom>
                    <a:noFill/>
                    <a:ln>
                      <a:noFill/>
                    </a:ln>
                  </pic:spPr>
                </pic:pic>
              </a:graphicData>
            </a:graphic>
          </wp:inline>
        </w:drawing>
      </w:r>
    </w:p>
    <w:p w:rsidR="005B25EC" w:rsidRPr="00651271" w:rsidRDefault="005B25EC" w:rsidP="005B25EC">
      <w:pPr>
        <w:pStyle w:val="ac"/>
        <w:rPr>
          <w:sz w:val="28"/>
          <w:szCs w:val="28"/>
        </w:rPr>
      </w:pPr>
      <w:r w:rsidRPr="0006016B">
        <w:rPr>
          <w:sz w:val="28"/>
          <w:szCs w:val="28"/>
        </w:rPr>
        <w:t>СОВЕТ</w:t>
      </w:r>
    </w:p>
    <w:p w:rsidR="005B25EC" w:rsidRDefault="005B25EC" w:rsidP="005B25EC">
      <w:pPr>
        <w:pStyle w:val="a7"/>
        <w:jc w:val="center"/>
        <w:rPr>
          <w:b/>
          <w:sz w:val="28"/>
          <w:szCs w:val="28"/>
        </w:rPr>
      </w:pPr>
      <w:r>
        <w:rPr>
          <w:b/>
          <w:sz w:val="28"/>
          <w:szCs w:val="28"/>
        </w:rPr>
        <w:t>ОКТЯБРЬСКОГО МУНИЦИПАЛЬНОГО ОБРАЗОВАНИЯ</w:t>
      </w:r>
    </w:p>
    <w:p w:rsidR="005B25EC" w:rsidRDefault="005B25EC" w:rsidP="005B25EC">
      <w:pPr>
        <w:pStyle w:val="a7"/>
        <w:jc w:val="center"/>
        <w:rPr>
          <w:b/>
          <w:sz w:val="28"/>
          <w:szCs w:val="28"/>
        </w:rPr>
      </w:pPr>
      <w:r>
        <w:rPr>
          <w:b/>
          <w:sz w:val="28"/>
          <w:szCs w:val="28"/>
        </w:rPr>
        <w:t xml:space="preserve">Д Е </w:t>
      </w:r>
      <w:proofErr w:type="gramStart"/>
      <w:r>
        <w:rPr>
          <w:b/>
          <w:sz w:val="28"/>
          <w:szCs w:val="28"/>
        </w:rPr>
        <w:t>Р</w:t>
      </w:r>
      <w:proofErr w:type="gramEnd"/>
      <w:r>
        <w:rPr>
          <w:b/>
          <w:sz w:val="28"/>
          <w:szCs w:val="28"/>
        </w:rPr>
        <w:t xml:space="preserve"> Г А Ч Е В С К О Г О  М У Н И Ц И П А Л Ь Н О Г О  Р А Й О Н А</w:t>
      </w:r>
    </w:p>
    <w:p w:rsidR="005B25EC" w:rsidRDefault="005B25EC" w:rsidP="005B25EC">
      <w:pPr>
        <w:pStyle w:val="a7"/>
        <w:jc w:val="center"/>
        <w:rPr>
          <w:b/>
          <w:sz w:val="28"/>
          <w:szCs w:val="28"/>
        </w:rPr>
      </w:pPr>
      <w:r>
        <w:rPr>
          <w:b/>
          <w:sz w:val="28"/>
          <w:szCs w:val="28"/>
        </w:rPr>
        <w:t xml:space="preserve">С А </w:t>
      </w:r>
      <w:proofErr w:type="gramStart"/>
      <w:r>
        <w:rPr>
          <w:b/>
          <w:sz w:val="28"/>
          <w:szCs w:val="28"/>
        </w:rPr>
        <w:t>Р</w:t>
      </w:r>
      <w:proofErr w:type="gramEnd"/>
      <w:r>
        <w:rPr>
          <w:b/>
          <w:sz w:val="28"/>
          <w:szCs w:val="28"/>
        </w:rPr>
        <w:t xml:space="preserve"> А Т О В С К О Й   О Б Л А С Т И</w:t>
      </w:r>
    </w:p>
    <w:p w:rsidR="005B25EC" w:rsidRPr="00C919F4" w:rsidRDefault="005B25EC" w:rsidP="005B25EC">
      <w:pPr>
        <w:pStyle w:val="a7"/>
        <w:rPr>
          <w:sz w:val="24"/>
          <w:szCs w:val="24"/>
        </w:rPr>
      </w:pPr>
      <w:r w:rsidRPr="00651271">
        <w:rPr>
          <w:rFonts w:ascii="Arial" w:hAnsi="Arial"/>
          <w:b/>
          <w:bCs/>
          <w:kern w:val="28"/>
          <w:sz w:val="28"/>
          <w:szCs w:val="28"/>
        </w:rPr>
        <w:t xml:space="preserve"> </w:t>
      </w:r>
      <w:r w:rsidRPr="00C919F4">
        <w:rPr>
          <w:sz w:val="24"/>
          <w:szCs w:val="24"/>
        </w:rPr>
        <w:tab/>
      </w:r>
      <w:r w:rsidRPr="00C919F4">
        <w:rPr>
          <w:sz w:val="24"/>
          <w:szCs w:val="24"/>
        </w:rPr>
        <w:tab/>
      </w:r>
      <w:r w:rsidRPr="00C919F4">
        <w:rPr>
          <w:sz w:val="24"/>
          <w:szCs w:val="24"/>
        </w:rPr>
        <w:tab/>
      </w:r>
      <w:r w:rsidRPr="00C919F4">
        <w:rPr>
          <w:sz w:val="24"/>
          <w:szCs w:val="24"/>
        </w:rPr>
        <w:tab/>
      </w:r>
      <w:r w:rsidRPr="00C919F4">
        <w:rPr>
          <w:sz w:val="24"/>
          <w:szCs w:val="24"/>
        </w:rPr>
        <w:tab/>
      </w:r>
      <w:r w:rsidRPr="00C919F4">
        <w:rPr>
          <w:sz w:val="24"/>
          <w:szCs w:val="24"/>
        </w:rPr>
        <w:tab/>
      </w:r>
      <w:r w:rsidRPr="00C919F4">
        <w:rPr>
          <w:sz w:val="24"/>
          <w:szCs w:val="24"/>
        </w:rPr>
        <w:tab/>
      </w:r>
      <w:r w:rsidRPr="00C919F4">
        <w:rPr>
          <w:sz w:val="24"/>
          <w:szCs w:val="24"/>
        </w:rPr>
        <w:tab/>
      </w:r>
      <w:r w:rsidRPr="00C919F4">
        <w:rPr>
          <w:sz w:val="24"/>
          <w:szCs w:val="24"/>
        </w:rPr>
        <w:tab/>
      </w:r>
    </w:p>
    <w:p w:rsidR="005B25EC" w:rsidRPr="00C919F4" w:rsidRDefault="005B25EC" w:rsidP="005B25EC">
      <w:pPr>
        <w:pStyle w:val="a5"/>
        <w:rPr>
          <w:color w:val="FF0000"/>
          <w:sz w:val="24"/>
          <w:szCs w:val="24"/>
        </w:rPr>
      </w:pPr>
      <w:r w:rsidRPr="00C919F4">
        <w:rPr>
          <w:sz w:val="24"/>
          <w:szCs w:val="24"/>
        </w:rPr>
        <w:t xml:space="preserve">РЕШЕНИЕ № </w:t>
      </w:r>
      <w:r>
        <w:rPr>
          <w:sz w:val="24"/>
          <w:szCs w:val="24"/>
        </w:rPr>
        <w:t>477-766</w:t>
      </w:r>
    </w:p>
    <w:p w:rsidR="005B25EC" w:rsidRPr="00C919F4" w:rsidRDefault="005B25EC" w:rsidP="005B25EC">
      <w:pPr>
        <w:pStyle w:val="a5"/>
        <w:rPr>
          <w:sz w:val="24"/>
          <w:szCs w:val="24"/>
        </w:rPr>
      </w:pPr>
      <w:r w:rsidRPr="00C919F4">
        <w:rPr>
          <w:sz w:val="24"/>
          <w:szCs w:val="24"/>
        </w:rPr>
        <w:t xml:space="preserve">от </w:t>
      </w:r>
      <w:r>
        <w:rPr>
          <w:sz w:val="24"/>
          <w:szCs w:val="24"/>
        </w:rPr>
        <w:t xml:space="preserve">26 января </w:t>
      </w:r>
      <w:r w:rsidRPr="00C919F4">
        <w:rPr>
          <w:sz w:val="24"/>
          <w:szCs w:val="24"/>
        </w:rPr>
        <w:t>20</w:t>
      </w:r>
      <w:r>
        <w:rPr>
          <w:sz w:val="24"/>
          <w:szCs w:val="24"/>
        </w:rPr>
        <w:t>26</w:t>
      </w:r>
      <w:r w:rsidRPr="00C919F4">
        <w:rPr>
          <w:sz w:val="24"/>
          <w:szCs w:val="24"/>
        </w:rPr>
        <w:t>г.</w:t>
      </w:r>
    </w:p>
    <w:p w:rsidR="005B25EC" w:rsidRPr="00C919F4" w:rsidRDefault="005B25EC" w:rsidP="005B25EC">
      <w:pPr>
        <w:spacing w:before="100" w:beforeAutospacing="1" w:after="100" w:afterAutospacing="1"/>
        <w:contextualSpacing/>
        <w:rPr>
          <w:b/>
          <w:sz w:val="24"/>
          <w:szCs w:val="24"/>
        </w:rPr>
      </w:pPr>
      <w:r w:rsidRPr="00C919F4">
        <w:rPr>
          <w:b/>
          <w:sz w:val="24"/>
          <w:szCs w:val="24"/>
        </w:rPr>
        <w:t xml:space="preserve">О передаче части </w:t>
      </w:r>
      <w:r w:rsidRPr="009C0E6C">
        <w:rPr>
          <w:b/>
          <w:sz w:val="24"/>
          <w:szCs w:val="24"/>
        </w:rPr>
        <w:t>полномочия</w:t>
      </w:r>
      <w:r w:rsidRPr="00C919F4">
        <w:rPr>
          <w:b/>
          <w:sz w:val="24"/>
          <w:szCs w:val="24"/>
        </w:rPr>
        <w:t xml:space="preserve"> и  заключении Соглашения</w:t>
      </w:r>
    </w:p>
    <w:p w:rsidR="005B25EC" w:rsidRPr="00C919F4" w:rsidRDefault="005B25EC" w:rsidP="005B25EC">
      <w:pPr>
        <w:spacing w:before="100" w:beforeAutospacing="1" w:after="100" w:afterAutospacing="1"/>
        <w:contextualSpacing/>
        <w:rPr>
          <w:b/>
          <w:sz w:val="24"/>
          <w:szCs w:val="24"/>
        </w:rPr>
      </w:pPr>
      <w:r w:rsidRPr="00C919F4">
        <w:rPr>
          <w:b/>
          <w:sz w:val="24"/>
          <w:szCs w:val="24"/>
        </w:rPr>
        <w:t xml:space="preserve">по  решению вопросов местного значения, отнесенных </w:t>
      </w:r>
    </w:p>
    <w:p w:rsidR="005B25EC" w:rsidRPr="00C919F4" w:rsidRDefault="005B25EC" w:rsidP="005B25EC">
      <w:pPr>
        <w:spacing w:before="100" w:beforeAutospacing="1" w:after="100" w:afterAutospacing="1"/>
        <w:contextualSpacing/>
        <w:rPr>
          <w:b/>
          <w:sz w:val="24"/>
          <w:szCs w:val="24"/>
        </w:rPr>
      </w:pPr>
      <w:r w:rsidRPr="00C919F4">
        <w:rPr>
          <w:b/>
          <w:sz w:val="24"/>
          <w:szCs w:val="24"/>
        </w:rPr>
        <w:t xml:space="preserve">к компетенции </w:t>
      </w:r>
      <w:r>
        <w:rPr>
          <w:b/>
          <w:sz w:val="24"/>
          <w:szCs w:val="24"/>
        </w:rPr>
        <w:t xml:space="preserve">Октябрьского </w:t>
      </w:r>
      <w:r w:rsidRPr="00C919F4">
        <w:rPr>
          <w:b/>
          <w:sz w:val="24"/>
          <w:szCs w:val="24"/>
        </w:rPr>
        <w:t xml:space="preserve">муниципального образования </w:t>
      </w:r>
    </w:p>
    <w:p w:rsidR="005B25EC" w:rsidRPr="00C919F4" w:rsidRDefault="005B25EC" w:rsidP="005B25EC">
      <w:pPr>
        <w:spacing w:before="100" w:beforeAutospacing="1" w:after="100" w:afterAutospacing="1"/>
        <w:contextualSpacing/>
        <w:rPr>
          <w:b/>
          <w:sz w:val="24"/>
          <w:szCs w:val="24"/>
        </w:rPr>
      </w:pPr>
      <w:proofErr w:type="spellStart"/>
      <w:r w:rsidRPr="00C919F4">
        <w:rPr>
          <w:b/>
          <w:sz w:val="24"/>
          <w:szCs w:val="24"/>
        </w:rPr>
        <w:t>Дергачевскому</w:t>
      </w:r>
      <w:proofErr w:type="spellEnd"/>
      <w:r w:rsidRPr="00C919F4">
        <w:rPr>
          <w:b/>
          <w:sz w:val="24"/>
          <w:szCs w:val="24"/>
        </w:rPr>
        <w:t xml:space="preserve"> муниципальному району Саратовской области</w:t>
      </w:r>
    </w:p>
    <w:p w:rsidR="005B25EC" w:rsidRPr="00C919F4" w:rsidRDefault="005B25EC" w:rsidP="005B25EC">
      <w:pPr>
        <w:spacing w:before="100" w:beforeAutospacing="1" w:after="100" w:afterAutospacing="1"/>
        <w:contextualSpacing/>
        <w:rPr>
          <w:b/>
          <w:sz w:val="24"/>
          <w:szCs w:val="24"/>
        </w:rPr>
      </w:pPr>
    </w:p>
    <w:p w:rsidR="005B25EC" w:rsidRPr="00C919F4" w:rsidRDefault="005B25EC" w:rsidP="005B25EC">
      <w:pPr>
        <w:spacing w:before="100" w:beforeAutospacing="1" w:after="100" w:afterAutospacing="1"/>
        <w:contextualSpacing/>
        <w:jc w:val="both"/>
        <w:rPr>
          <w:b/>
          <w:sz w:val="24"/>
          <w:szCs w:val="24"/>
        </w:rPr>
      </w:pPr>
      <w:r w:rsidRPr="00C919F4">
        <w:rPr>
          <w:sz w:val="24"/>
          <w:szCs w:val="24"/>
        </w:rPr>
        <w:lastRenderedPageBreak/>
        <w:t xml:space="preserve">     В целях рационального распределения полномочий и финансирования между муниципальными образованиями района, в соответствии с Бюджетным кодексом Российской Федерации, Федерального закона от 06.10.2003 г. № 131-ФЗ «Об общих принципах организации местного самоуправления в Российской Федерации», Уставом </w:t>
      </w:r>
      <w:r>
        <w:rPr>
          <w:sz w:val="24"/>
          <w:szCs w:val="24"/>
        </w:rPr>
        <w:t xml:space="preserve">Октябрьского </w:t>
      </w:r>
      <w:r w:rsidRPr="00C919F4">
        <w:rPr>
          <w:sz w:val="24"/>
          <w:szCs w:val="24"/>
        </w:rPr>
        <w:t>муниципального образования</w:t>
      </w:r>
    </w:p>
    <w:p w:rsidR="005B25EC" w:rsidRPr="00C919F4" w:rsidRDefault="005B25EC" w:rsidP="005B25EC">
      <w:pPr>
        <w:spacing w:before="100" w:beforeAutospacing="1" w:after="100" w:afterAutospacing="1"/>
        <w:contextualSpacing/>
        <w:jc w:val="center"/>
        <w:rPr>
          <w:b/>
          <w:sz w:val="24"/>
          <w:szCs w:val="24"/>
        </w:rPr>
      </w:pPr>
      <w:r w:rsidRPr="00C919F4">
        <w:rPr>
          <w:b/>
          <w:sz w:val="24"/>
          <w:szCs w:val="24"/>
        </w:rPr>
        <w:t>Совет решил</w:t>
      </w:r>
      <w:proofErr w:type="gramStart"/>
      <w:r w:rsidRPr="00C919F4">
        <w:rPr>
          <w:b/>
          <w:sz w:val="24"/>
          <w:szCs w:val="24"/>
        </w:rPr>
        <w:t xml:space="preserve"> :</w:t>
      </w:r>
      <w:proofErr w:type="gramEnd"/>
    </w:p>
    <w:p w:rsidR="005B25EC" w:rsidRPr="00C919F4" w:rsidRDefault="005B25EC" w:rsidP="005B25EC">
      <w:pPr>
        <w:pStyle w:val="ad"/>
        <w:numPr>
          <w:ilvl w:val="0"/>
          <w:numId w:val="2"/>
        </w:numPr>
        <w:spacing w:before="100" w:beforeAutospacing="1" w:after="100" w:afterAutospacing="1" w:line="240" w:lineRule="auto"/>
        <w:ind w:left="0" w:firstLine="0"/>
        <w:jc w:val="both"/>
        <w:rPr>
          <w:rFonts w:ascii="Times New Roman" w:hAnsi="Times New Roman"/>
          <w:sz w:val="24"/>
          <w:szCs w:val="24"/>
        </w:rPr>
      </w:pPr>
      <w:proofErr w:type="gramStart"/>
      <w:r w:rsidRPr="00C919F4">
        <w:rPr>
          <w:rFonts w:ascii="Times New Roman" w:hAnsi="Times New Roman"/>
          <w:sz w:val="24"/>
          <w:szCs w:val="24"/>
        </w:rPr>
        <w:t>Передать Собранию Дергачевского  муниципального рай</w:t>
      </w:r>
      <w:r>
        <w:rPr>
          <w:rFonts w:ascii="Times New Roman" w:hAnsi="Times New Roman"/>
          <w:sz w:val="24"/>
          <w:szCs w:val="24"/>
        </w:rPr>
        <w:t>она Саратовской области  на 2026</w:t>
      </w:r>
      <w:r w:rsidRPr="00C919F4">
        <w:rPr>
          <w:rFonts w:ascii="Times New Roman" w:hAnsi="Times New Roman"/>
          <w:sz w:val="24"/>
          <w:szCs w:val="24"/>
        </w:rPr>
        <w:t xml:space="preserve"> год,  к исполнению части полномочия по решению вопроса местного значения согласно п.п.1 п.1 ст.3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находящегося в компетенции </w:t>
      </w:r>
      <w:r>
        <w:rPr>
          <w:rFonts w:ascii="Times New Roman" w:hAnsi="Times New Roman"/>
          <w:sz w:val="24"/>
          <w:szCs w:val="24"/>
        </w:rPr>
        <w:t xml:space="preserve">Октябрьского </w:t>
      </w:r>
      <w:r w:rsidRPr="00C919F4">
        <w:rPr>
          <w:rFonts w:ascii="Times New Roman" w:hAnsi="Times New Roman"/>
          <w:sz w:val="24"/>
          <w:szCs w:val="24"/>
        </w:rPr>
        <w:t xml:space="preserve">муниципального образования </w:t>
      </w:r>
      <w:proofErr w:type="spellStart"/>
      <w:r w:rsidRPr="00C919F4">
        <w:rPr>
          <w:rFonts w:ascii="Times New Roman" w:hAnsi="Times New Roman"/>
          <w:sz w:val="24"/>
          <w:szCs w:val="24"/>
        </w:rPr>
        <w:t>Дергачевскому</w:t>
      </w:r>
      <w:proofErr w:type="spellEnd"/>
      <w:r w:rsidRPr="00C919F4">
        <w:rPr>
          <w:rFonts w:ascii="Times New Roman" w:hAnsi="Times New Roman"/>
          <w:sz w:val="24"/>
          <w:szCs w:val="24"/>
        </w:rPr>
        <w:t xml:space="preserve"> муниципальному району</w:t>
      </w:r>
      <w:proofErr w:type="gramEnd"/>
      <w:r w:rsidRPr="00C919F4">
        <w:rPr>
          <w:rFonts w:ascii="Times New Roman" w:hAnsi="Times New Roman"/>
          <w:sz w:val="24"/>
          <w:szCs w:val="24"/>
        </w:rPr>
        <w:t xml:space="preserve"> с 1 января 20</w:t>
      </w:r>
      <w:r>
        <w:rPr>
          <w:rFonts w:ascii="Times New Roman" w:hAnsi="Times New Roman"/>
          <w:sz w:val="24"/>
          <w:szCs w:val="24"/>
        </w:rPr>
        <w:t>26</w:t>
      </w:r>
      <w:r w:rsidRPr="00C919F4">
        <w:rPr>
          <w:rFonts w:ascii="Times New Roman" w:hAnsi="Times New Roman"/>
          <w:sz w:val="24"/>
          <w:szCs w:val="24"/>
        </w:rPr>
        <w:t xml:space="preserve"> года.</w:t>
      </w:r>
    </w:p>
    <w:p w:rsidR="005B25EC" w:rsidRPr="00C919F4" w:rsidRDefault="005B25EC" w:rsidP="005B25EC">
      <w:pPr>
        <w:pStyle w:val="ad"/>
        <w:numPr>
          <w:ilvl w:val="0"/>
          <w:numId w:val="2"/>
        </w:numPr>
        <w:spacing w:before="100" w:beforeAutospacing="1" w:after="100" w:afterAutospacing="1" w:line="240" w:lineRule="auto"/>
        <w:ind w:left="0" w:firstLine="0"/>
        <w:jc w:val="both"/>
        <w:rPr>
          <w:rFonts w:ascii="Times New Roman" w:hAnsi="Times New Roman"/>
          <w:sz w:val="24"/>
          <w:szCs w:val="24"/>
        </w:rPr>
      </w:pPr>
      <w:r w:rsidRPr="00C919F4">
        <w:rPr>
          <w:rFonts w:ascii="Times New Roman" w:hAnsi="Times New Roman"/>
          <w:sz w:val="24"/>
          <w:szCs w:val="24"/>
        </w:rPr>
        <w:t xml:space="preserve"> Заключить Соглашение о приеме к исполнению части полномочия по вопросу местного значения согласно п.1, находящегося  в компетенции </w:t>
      </w:r>
      <w:r>
        <w:rPr>
          <w:rFonts w:ascii="Times New Roman" w:hAnsi="Times New Roman"/>
          <w:sz w:val="24"/>
          <w:szCs w:val="24"/>
        </w:rPr>
        <w:t xml:space="preserve">Октябрьского </w:t>
      </w:r>
      <w:r w:rsidRPr="00C919F4">
        <w:rPr>
          <w:rFonts w:ascii="Times New Roman" w:hAnsi="Times New Roman"/>
          <w:sz w:val="24"/>
          <w:szCs w:val="24"/>
        </w:rPr>
        <w:t xml:space="preserve">муниципального образования, </w:t>
      </w:r>
      <w:proofErr w:type="spellStart"/>
      <w:r w:rsidRPr="00C919F4">
        <w:rPr>
          <w:rFonts w:ascii="Times New Roman" w:hAnsi="Times New Roman"/>
          <w:sz w:val="24"/>
          <w:szCs w:val="24"/>
        </w:rPr>
        <w:t>Дергачевскому</w:t>
      </w:r>
      <w:proofErr w:type="spellEnd"/>
      <w:r w:rsidRPr="00C919F4">
        <w:rPr>
          <w:rFonts w:ascii="Times New Roman" w:hAnsi="Times New Roman"/>
          <w:sz w:val="24"/>
          <w:szCs w:val="24"/>
        </w:rPr>
        <w:t xml:space="preserve"> муниципальному району на срок с 1 января 20</w:t>
      </w:r>
      <w:r>
        <w:rPr>
          <w:rFonts w:ascii="Times New Roman" w:hAnsi="Times New Roman"/>
          <w:sz w:val="24"/>
          <w:szCs w:val="24"/>
        </w:rPr>
        <w:t>26</w:t>
      </w:r>
      <w:r w:rsidRPr="00C919F4">
        <w:rPr>
          <w:rFonts w:ascii="Times New Roman" w:hAnsi="Times New Roman"/>
          <w:sz w:val="24"/>
          <w:szCs w:val="24"/>
        </w:rPr>
        <w:t xml:space="preserve"> года.  </w:t>
      </w:r>
    </w:p>
    <w:p w:rsidR="005B25EC" w:rsidRPr="00C919F4" w:rsidRDefault="005B25EC" w:rsidP="005B25EC">
      <w:pPr>
        <w:pStyle w:val="ad"/>
        <w:numPr>
          <w:ilvl w:val="0"/>
          <w:numId w:val="2"/>
        </w:numPr>
        <w:spacing w:before="100" w:beforeAutospacing="1" w:after="100" w:afterAutospacing="1" w:line="240" w:lineRule="auto"/>
        <w:ind w:left="0" w:firstLine="0"/>
        <w:jc w:val="both"/>
        <w:rPr>
          <w:rFonts w:ascii="Times New Roman" w:hAnsi="Times New Roman"/>
          <w:sz w:val="24"/>
          <w:szCs w:val="24"/>
        </w:rPr>
      </w:pPr>
      <w:r>
        <w:rPr>
          <w:rFonts w:ascii="Times New Roman" w:hAnsi="Times New Roman"/>
          <w:sz w:val="24"/>
          <w:szCs w:val="24"/>
        </w:rPr>
        <w:t xml:space="preserve">Октябрьскому </w:t>
      </w:r>
      <w:r w:rsidRPr="00C919F4">
        <w:rPr>
          <w:rFonts w:ascii="Times New Roman" w:hAnsi="Times New Roman"/>
          <w:sz w:val="24"/>
          <w:szCs w:val="24"/>
        </w:rPr>
        <w:t xml:space="preserve"> муниципальному образованию передать </w:t>
      </w:r>
      <w:proofErr w:type="spellStart"/>
      <w:r w:rsidRPr="00C919F4">
        <w:rPr>
          <w:rFonts w:ascii="Times New Roman" w:hAnsi="Times New Roman"/>
          <w:sz w:val="24"/>
          <w:szCs w:val="24"/>
        </w:rPr>
        <w:t>Дергачевскому</w:t>
      </w:r>
      <w:proofErr w:type="spellEnd"/>
      <w:r w:rsidRPr="00C919F4">
        <w:rPr>
          <w:rFonts w:ascii="Times New Roman" w:hAnsi="Times New Roman"/>
          <w:sz w:val="24"/>
          <w:szCs w:val="24"/>
        </w:rPr>
        <w:t xml:space="preserve"> муниципальному району  финансовые средства в виде межбюджетных  трансфертов из бюджета </w:t>
      </w:r>
      <w:r>
        <w:rPr>
          <w:rFonts w:ascii="Times New Roman" w:hAnsi="Times New Roman"/>
          <w:sz w:val="24"/>
          <w:szCs w:val="24"/>
        </w:rPr>
        <w:t xml:space="preserve">Октябрьского </w:t>
      </w:r>
      <w:r w:rsidRPr="00C919F4">
        <w:rPr>
          <w:rFonts w:ascii="Times New Roman" w:hAnsi="Times New Roman"/>
          <w:sz w:val="24"/>
          <w:szCs w:val="24"/>
        </w:rPr>
        <w:t xml:space="preserve">муниципального образования    для осуществления части полномочий согласно п. 1  размере  </w:t>
      </w:r>
      <w:r>
        <w:rPr>
          <w:rFonts w:ascii="Times New Roman" w:hAnsi="Times New Roman"/>
          <w:sz w:val="24"/>
          <w:szCs w:val="24"/>
        </w:rPr>
        <w:t>17</w:t>
      </w:r>
      <w:r w:rsidRPr="00C919F4">
        <w:rPr>
          <w:rFonts w:ascii="Times New Roman" w:hAnsi="Times New Roman"/>
          <w:sz w:val="24"/>
          <w:szCs w:val="24"/>
        </w:rPr>
        <w:t>,</w:t>
      </w:r>
      <w:r>
        <w:rPr>
          <w:rFonts w:ascii="Times New Roman" w:hAnsi="Times New Roman"/>
          <w:sz w:val="24"/>
          <w:szCs w:val="24"/>
        </w:rPr>
        <w:t>5</w:t>
      </w:r>
      <w:r w:rsidRPr="00C919F4">
        <w:rPr>
          <w:rFonts w:ascii="Times New Roman" w:hAnsi="Times New Roman"/>
          <w:sz w:val="24"/>
          <w:szCs w:val="24"/>
        </w:rPr>
        <w:t xml:space="preserve"> </w:t>
      </w:r>
      <w:proofErr w:type="spellStart"/>
      <w:r w:rsidRPr="00C919F4">
        <w:rPr>
          <w:rFonts w:ascii="Times New Roman" w:hAnsi="Times New Roman"/>
          <w:sz w:val="24"/>
          <w:szCs w:val="24"/>
        </w:rPr>
        <w:t>тыс</w:t>
      </w:r>
      <w:proofErr w:type="gramStart"/>
      <w:r w:rsidRPr="00C919F4">
        <w:rPr>
          <w:rFonts w:ascii="Times New Roman" w:hAnsi="Times New Roman"/>
          <w:sz w:val="24"/>
          <w:szCs w:val="24"/>
        </w:rPr>
        <w:t>.р</w:t>
      </w:r>
      <w:proofErr w:type="gramEnd"/>
      <w:r w:rsidRPr="00C919F4">
        <w:rPr>
          <w:rFonts w:ascii="Times New Roman" w:hAnsi="Times New Roman"/>
          <w:sz w:val="24"/>
          <w:szCs w:val="24"/>
        </w:rPr>
        <w:t>уб</w:t>
      </w:r>
      <w:proofErr w:type="spellEnd"/>
      <w:r w:rsidRPr="00C919F4">
        <w:rPr>
          <w:rFonts w:ascii="Times New Roman" w:hAnsi="Times New Roman"/>
          <w:sz w:val="24"/>
          <w:szCs w:val="24"/>
        </w:rPr>
        <w:t>.</w:t>
      </w:r>
    </w:p>
    <w:p w:rsidR="005B25EC" w:rsidRPr="00C919F4" w:rsidRDefault="005B25EC" w:rsidP="005B25EC">
      <w:pPr>
        <w:pStyle w:val="ad"/>
        <w:numPr>
          <w:ilvl w:val="0"/>
          <w:numId w:val="2"/>
        </w:numPr>
        <w:spacing w:before="100" w:beforeAutospacing="1" w:after="100" w:afterAutospacing="1" w:line="240" w:lineRule="auto"/>
        <w:ind w:left="0" w:firstLine="0"/>
        <w:jc w:val="both"/>
        <w:rPr>
          <w:rFonts w:ascii="Times New Roman" w:hAnsi="Times New Roman"/>
          <w:sz w:val="24"/>
          <w:szCs w:val="24"/>
        </w:rPr>
      </w:pPr>
      <w:r w:rsidRPr="00C919F4">
        <w:rPr>
          <w:rFonts w:ascii="Times New Roman" w:hAnsi="Times New Roman"/>
          <w:sz w:val="24"/>
          <w:szCs w:val="24"/>
        </w:rPr>
        <w:t>В случае нарушения сроков перечисления межбюджетных трансфертов муниципальными образованиями, им начисляется пени в размере 0,01% за каждый день просрочки исполнения обязательств по перечислению межбюджетных трансфертов.</w:t>
      </w:r>
    </w:p>
    <w:p w:rsidR="005B25EC" w:rsidRPr="00C919F4" w:rsidRDefault="005B25EC" w:rsidP="005B25EC">
      <w:pPr>
        <w:pStyle w:val="ad"/>
        <w:numPr>
          <w:ilvl w:val="0"/>
          <w:numId w:val="2"/>
        </w:numPr>
        <w:spacing w:before="100" w:beforeAutospacing="1" w:after="100" w:afterAutospacing="1" w:line="240" w:lineRule="auto"/>
        <w:ind w:left="0" w:firstLine="0"/>
        <w:jc w:val="both"/>
        <w:rPr>
          <w:rFonts w:ascii="Times New Roman" w:hAnsi="Times New Roman"/>
          <w:sz w:val="24"/>
          <w:szCs w:val="24"/>
        </w:rPr>
      </w:pPr>
      <w:r w:rsidRPr="00C919F4">
        <w:rPr>
          <w:rFonts w:ascii="Times New Roman" w:hAnsi="Times New Roman"/>
          <w:sz w:val="24"/>
          <w:szCs w:val="24"/>
        </w:rPr>
        <w:t>Основанием и порядком прекращения действия  Соглашения, в том числе и досрочного, является отсутствие поступлений финансовых средств в течени</w:t>
      </w:r>
      <w:proofErr w:type="gramStart"/>
      <w:r w:rsidRPr="00C919F4">
        <w:rPr>
          <w:rFonts w:ascii="Times New Roman" w:hAnsi="Times New Roman"/>
          <w:sz w:val="24"/>
          <w:szCs w:val="24"/>
        </w:rPr>
        <w:t>и</w:t>
      </w:r>
      <w:proofErr w:type="gramEnd"/>
      <w:r w:rsidRPr="00C919F4">
        <w:rPr>
          <w:rFonts w:ascii="Times New Roman" w:hAnsi="Times New Roman"/>
          <w:sz w:val="24"/>
          <w:szCs w:val="24"/>
        </w:rPr>
        <w:t xml:space="preserve"> одного месяца с момента заключения Соглашений.  </w:t>
      </w:r>
    </w:p>
    <w:p w:rsidR="005B25EC" w:rsidRPr="00000DDF" w:rsidRDefault="005B25EC" w:rsidP="005B25EC">
      <w:pPr>
        <w:pStyle w:val="ad"/>
        <w:numPr>
          <w:ilvl w:val="0"/>
          <w:numId w:val="2"/>
        </w:numPr>
        <w:spacing w:before="100" w:beforeAutospacing="1" w:after="100" w:afterAutospacing="1" w:line="240" w:lineRule="auto"/>
        <w:ind w:left="0" w:firstLine="0"/>
        <w:jc w:val="both"/>
        <w:rPr>
          <w:rFonts w:ascii="Times New Roman" w:hAnsi="Times New Roman"/>
          <w:sz w:val="24"/>
          <w:szCs w:val="24"/>
        </w:rPr>
      </w:pPr>
      <w:r w:rsidRPr="00C919F4">
        <w:rPr>
          <w:rFonts w:ascii="Times New Roman" w:hAnsi="Times New Roman"/>
          <w:sz w:val="24"/>
          <w:szCs w:val="24"/>
        </w:rPr>
        <w:t xml:space="preserve">Подписание Соглашения о передаче части полномочия  по решению вопросов местного значения указанного в п.1, отнесенного к компетенции </w:t>
      </w:r>
      <w:r>
        <w:rPr>
          <w:rFonts w:ascii="Times New Roman" w:hAnsi="Times New Roman"/>
          <w:sz w:val="24"/>
          <w:szCs w:val="24"/>
        </w:rPr>
        <w:t xml:space="preserve">Октябрьского </w:t>
      </w:r>
      <w:r w:rsidRPr="00C919F4">
        <w:rPr>
          <w:rFonts w:ascii="Times New Roman" w:hAnsi="Times New Roman"/>
          <w:sz w:val="24"/>
          <w:szCs w:val="24"/>
        </w:rPr>
        <w:t xml:space="preserve">муниципального образования Дергачевского муниципального района Саратовской области, поручить главе </w:t>
      </w:r>
      <w:r>
        <w:rPr>
          <w:rFonts w:ascii="Times New Roman" w:hAnsi="Times New Roman"/>
          <w:sz w:val="24"/>
          <w:szCs w:val="24"/>
        </w:rPr>
        <w:t xml:space="preserve">Октябрьского </w:t>
      </w:r>
      <w:r w:rsidRPr="00C919F4">
        <w:rPr>
          <w:rFonts w:ascii="Times New Roman" w:hAnsi="Times New Roman"/>
          <w:sz w:val="24"/>
          <w:szCs w:val="24"/>
        </w:rPr>
        <w:t xml:space="preserve"> муниципального образования  </w:t>
      </w:r>
      <w:proofErr w:type="spellStart"/>
      <w:r>
        <w:rPr>
          <w:rFonts w:ascii="Times New Roman" w:hAnsi="Times New Roman"/>
          <w:sz w:val="24"/>
          <w:szCs w:val="24"/>
        </w:rPr>
        <w:t>Джакияевой</w:t>
      </w:r>
      <w:proofErr w:type="spellEnd"/>
      <w:r>
        <w:rPr>
          <w:rFonts w:ascii="Times New Roman" w:hAnsi="Times New Roman"/>
          <w:sz w:val="24"/>
          <w:szCs w:val="24"/>
        </w:rPr>
        <w:t xml:space="preserve">  К.К.</w:t>
      </w:r>
    </w:p>
    <w:p w:rsidR="005B25EC" w:rsidRDefault="005B25EC" w:rsidP="005B25EC">
      <w:pPr>
        <w:pStyle w:val="ad"/>
        <w:numPr>
          <w:ilvl w:val="0"/>
          <w:numId w:val="2"/>
        </w:numPr>
        <w:spacing w:before="100" w:beforeAutospacing="1" w:after="100" w:afterAutospacing="1" w:line="240" w:lineRule="auto"/>
        <w:ind w:left="0" w:firstLine="0"/>
        <w:jc w:val="both"/>
        <w:rPr>
          <w:rFonts w:ascii="Times New Roman" w:hAnsi="Times New Roman"/>
          <w:sz w:val="24"/>
          <w:szCs w:val="24"/>
        </w:rPr>
      </w:pPr>
      <w:r w:rsidRPr="00C919F4">
        <w:rPr>
          <w:rFonts w:ascii="Times New Roman" w:hAnsi="Times New Roman"/>
          <w:sz w:val="24"/>
          <w:szCs w:val="24"/>
        </w:rPr>
        <w:t xml:space="preserve">Опубликовать (обнародовать) настоящее решение в Вестнике </w:t>
      </w:r>
      <w:r>
        <w:rPr>
          <w:rFonts w:ascii="Times New Roman" w:hAnsi="Times New Roman"/>
          <w:sz w:val="24"/>
          <w:szCs w:val="24"/>
        </w:rPr>
        <w:t xml:space="preserve">Октябрьского </w:t>
      </w:r>
      <w:r w:rsidRPr="00C919F4">
        <w:rPr>
          <w:rFonts w:ascii="Times New Roman" w:hAnsi="Times New Roman"/>
          <w:sz w:val="24"/>
          <w:szCs w:val="24"/>
        </w:rPr>
        <w:t>муниципального образования   и разместить на официальном сайте администрации Дерг</w:t>
      </w:r>
      <w:r>
        <w:rPr>
          <w:rFonts w:ascii="Times New Roman" w:hAnsi="Times New Roman"/>
          <w:sz w:val="24"/>
          <w:szCs w:val="24"/>
        </w:rPr>
        <w:t>ачевского муниципального района</w:t>
      </w:r>
    </w:p>
    <w:p w:rsidR="005B25EC" w:rsidRDefault="005B25EC" w:rsidP="005B25EC">
      <w:pPr>
        <w:pStyle w:val="ad"/>
        <w:spacing w:before="100" w:beforeAutospacing="1" w:after="100" w:afterAutospacing="1" w:line="240" w:lineRule="auto"/>
        <w:ind w:left="0"/>
        <w:jc w:val="both"/>
        <w:rPr>
          <w:rFonts w:ascii="Times New Roman" w:hAnsi="Times New Roman"/>
          <w:b/>
          <w:sz w:val="24"/>
          <w:szCs w:val="24"/>
        </w:rPr>
      </w:pPr>
      <w:r w:rsidRPr="00C7315D">
        <w:rPr>
          <w:rFonts w:ascii="Times New Roman" w:hAnsi="Times New Roman"/>
          <w:b/>
          <w:sz w:val="24"/>
          <w:szCs w:val="24"/>
        </w:rPr>
        <w:t xml:space="preserve">Глава </w:t>
      </w:r>
      <w:proofErr w:type="gramStart"/>
      <w:r w:rsidRPr="00C7315D">
        <w:rPr>
          <w:rFonts w:ascii="Times New Roman" w:hAnsi="Times New Roman"/>
          <w:b/>
          <w:sz w:val="24"/>
          <w:szCs w:val="24"/>
        </w:rPr>
        <w:t>Октябрьского</w:t>
      </w:r>
      <w:proofErr w:type="gramEnd"/>
      <w:r w:rsidRPr="00C7315D">
        <w:rPr>
          <w:rFonts w:ascii="Times New Roman" w:hAnsi="Times New Roman"/>
          <w:b/>
          <w:sz w:val="24"/>
          <w:szCs w:val="24"/>
        </w:rPr>
        <w:t xml:space="preserve">  </w:t>
      </w:r>
    </w:p>
    <w:p w:rsidR="005B25EC" w:rsidRPr="00C7315D" w:rsidRDefault="005B25EC" w:rsidP="005B25EC">
      <w:pPr>
        <w:pStyle w:val="ad"/>
        <w:spacing w:before="100" w:beforeAutospacing="1" w:after="100" w:afterAutospacing="1" w:line="240" w:lineRule="auto"/>
        <w:ind w:left="0"/>
        <w:jc w:val="both"/>
        <w:rPr>
          <w:rFonts w:ascii="Times New Roman" w:hAnsi="Times New Roman"/>
          <w:sz w:val="24"/>
          <w:szCs w:val="24"/>
        </w:rPr>
      </w:pPr>
      <w:r w:rsidRPr="00C7315D">
        <w:rPr>
          <w:rFonts w:ascii="Times New Roman" w:hAnsi="Times New Roman"/>
          <w:b/>
          <w:sz w:val="24"/>
          <w:szCs w:val="24"/>
        </w:rPr>
        <w:t xml:space="preserve">муниципального образования                                                                     </w:t>
      </w:r>
      <w:proofErr w:type="spellStart"/>
      <w:r w:rsidRPr="00C7315D">
        <w:rPr>
          <w:rFonts w:ascii="Times New Roman" w:hAnsi="Times New Roman"/>
          <w:b/>
          <w:sz w:val="24"/>
          <w:szCs w:val="24"/>
        </w:rPr>
        <w:t>Джакияева</w:t>
      </w:r>
      <w:proofErr w:type="spellEnd"/>
      <w:r w:rsidRPr="00C7315D">
        <w:rPr>
          <w:rFonts w:ascii="Times New Roman" w:hAnsi="Times New Roman"/>
          <w:b/>
          <w:sz w:val="24"/>
          <w:szCs w:val="24"/>
        </w:rPr>
        <w:t xml:space="preserve"> К.К.</w:t>
      </w:r>
    </w:p>
    <w:p w:rsidR="005B25EC" w:rsidRDefault="005B25EC" w:rsidP="005B25EC">
      <w:pPr>
        <w:widowControl w:val="0"/>
        <w:autoSpaceDE w:val="0"/>
        <w:autoSpaceDN w:val="0"/>
        <w:adjustRightInd w:val="0"/>
        <w:jc w:val="center"/>
        <w:rPr>
          <w:rStyle w:val="a9"/>
          <w:b/>
          <w:i w:val="0"/>
        </w:rPr>
      </w:pPr>
    </w:p>
    <w:p w:rsidR="005B25EC" w:rsidRDefault="005B25EC" w:rsidP="005B25EC">
      <w:pPr>
        <w:widowControl w:val="0"/>
        <w:autoSpaceDE w:val="0"/>
        <w:autoSpaceDN w:val="0"/>
        <w:adjustRightInd w:val="0"/>
        <w:jc w:val="center"/>
        <w:rPr>
          <w:rStyle w:val="a9"/>
          <w:b/>
          <w:i w:val="0"/>
        </w:rPr>
      </w:pPr>
      <w:r>
        <w:rPr>
          <w:rStyle w:val="a9"/>
          <w:b/>
        </w:rPr>
        <w:t xml:space="preserve">                                                                                                </w:t>
      </w:r>
    </w:p>
    <w:p w:rsidR="005B25EC" w:rsidRDefault="005B25EC" w:rsidP="005B25EC">
      <w:pPr>
        <w:widowControl w:val="0"/>
        <w:autoSpaceDE w:val="0"/>
        <w:autoSpaceDN w:val="0"/>
        <w:adjustRightInd w:val="0"/>
        <w:jc w:val="center"/>
        <w:rPr>
          <w:rStyle w:val="a9"/>
          <w:b/>
          <w:i w:val="0"/>
        </w:rPr>
      </w:pPr>
    </w:p>
    <w:p w:rsidR="005B25EC" w:rsidRPr="00000DDF" w:rsidRDefault="005B25EC" w:rsidP="005B25EC">
      <w:pPr>
        <w:widowControl w:val="0"/>
        <w:autoSpaceDE w:val="0"/>
        <w:autoSpaceDN w:val="0"/>
        <w:adjustRightInd w:val="0"/>
        <w:jc w:val="center"/>
        <w:rPr>
          <w:rStyle w:val="a9"/>
          <w:b/>
          <w:i w:val="0"/>
        </w:rPr>
      </w:pPr>
    </w:p>
    <w:p w:rsidR="005B25EC" w:rsidRPr="00596765" w:rsidRDefault="005B25EC" w:rsidP="005B25EC">
      <w:pPr>
        <w:widowControl w:val="0"/>
        <w:autoSpaceDE w:val="0"/>
        <w:autoSpaceDN w:val="0"/>
        <w:adjustRightInd w:val="0"/>
        <w:jc w:val="center"/>
        <w:rPr>
          <w:rStyle w:val="a9"/>
          <w:b/>
          <w:i w:val="0"/>
          <w:sz w:val="24"/>
          <w:szCs w:val="24"/>
        </w:rPr>
      </w:pPr>
      <w:r w:rsidRPr="00596765">
        <w:rPr>
          <w:rStyle w:val="a9"/>
          <w:b/>
          <w:sz w:val="24"/>
          <w:szCs w:val="24"/>
        </w:rPr>
        <w:t>СОГЛАШЕНИЕ</w:t>
      </w:r>
    </w:p>
    <w:p w:rsidR="005B25EC" w:rsidRPr="00596765" w:rsidRDefault="005B25EC" w:rsidP="005B25EC">
      <w:pPr>
        <w:widowControl w:val="0"/>
        <w:autoSpaceDE w:val="0"/>
        <w:autoSpaceDN w:val="0"/>
        <w:adjustRightInd w:val="0"/>
        <w:jc w:val="center"/>
        <w:rPr>
          <w:rStyle w:val="a9"/>
          <w:b/>
          <w:i w:val="0"/>
          <w:sz w:val="24"/>
          <w:szCs w:val="24"/>
        </w:rPr>
      </w:pPr>
      <w:r w:rsidRPr="00596765">
        <w:rPr>
          <w:rStyle w:val="a9"/>
          <w:b/>
          <w:sz w:val="24"/>
          <w:szCs w:val="24"/>
        </w:rPr>
        <w:t>о передаче части полномочия по решению вопроса местного значения «</w:t>
      </w:r>
      <w:r w:rsidRPr="00072224">
        <w:rPr>
          <w:b/>
          <w:sz w:val="24"/>
          <w:szCs w:val="24"/>
        </w:rPr>
        <w:t xml:space="preserve">составление и рассмотрение проекта бюджета поселения, утверждение и исполнение бюджета поселения, осуществление </w:t>
      </w:r>
      <w:proofErr w:type="gramStart"/>
      <w:r w:rsidRPr="00072224">
        <w:rPr>
          <w:b/>
          <w:sz w:val="24"/>
          <w:szCs w:val="24"/>
        </w:rPr>
        <w:t>контроля за</w:t>
      </w:r>
      <w:proofErr w:type="gramEnd"/>
      <w:r w:rsidRPr="00072224">
        <w:rPr>
          <w:b/>
          <w:sz w:val="24"/>
          <w:szCs w:val="24"/>
        </w:rPr>
        <w:t xml:space="preserve"> его исполнением, составление и утверждение отчета об исполнении бюджета поселения</w:t>
      </w:r>
      <w:r w:rsidRPr="00072224">
        <w:rPr>
          <w:rStyle w:val="a9"/>
          <w:b/>
          <w:sz w:val="24"/>
          <w:szCs w:val="24"/>
        </w:rPr>
        <w:t>»</w:t>
      </w:r>
      <w:r w:rsidRPr="00596765">
        <w:rPr>
          <w:rStyle w:val="a9"/>
          <w:b/>
          <w:sz w:val="24"/>
          <w:szCs w:val="24"/>
        </w:rPr>
        <w:t xml:space="preserve"> находящееся в компетенции </w:t>
      </w:r>
      <w:r>
        <w:rPr>
          <w:rStyle w:val="a9"/>
          <w:b/>
          <w:sz w:val="24"/>
          <w:szCs w:val="24"/>
        </w:rPr>
        <w:t xml:space="preserve">Октябрьского </w:t>
      </w:r>
      <w:r w:rsidRPr="00596765">
        <w:rPr>
          <w:rStyle w:val="a9"/>
          <w:b/>
          <w:sz w:val="24"/>
          <w:szCs w:val="24"/>
        </w:rPr>
        <w:t>муниципального образования Дергачевского муниципального  района</w:t>
      </w:r>
    </w:p>
    <w:p w:rsidR="005B25EC" w:rsidRPr="00596765" w:rsidRDefault="005B25EC" w:rsidP="005B25EC">
      <w:pPr>
        <w:ind w:firstLine="708"/>
        <w:jc w:val="both"/>
        <w:rPr>
          <w:rStyle w:val="a9"/>
          <w:i w:val="0"/>
          <w:sz w:val="24"/>
          <w:szCs w:val="24"/>
        </w:rPr>
      </w:pPr>
      <w:proofErr w:type="gramStart"/>
      <w:r w:rsidRPr="00596765">
        <w:rPr>
          <w:rStyle w:val="a9"/>
          <w:sz w:val="24"/>
          <w:szCs w:val="24"/>
        </w:rPr>
        <w:t xml:space="preserve">Администрация </w:t>
      </w:r>
      <w:r>
        <w:rPr>
          <w:rStyle w:val="a9"/>
          <w:sz w:val="24"/>
          <w:szCs w:val="24"/>
        </w:rPr>
        <w:t xml:space="preserve">Октябрьского </w:t>
      </w:r>
      <w:r w:rsidRPr="00596765">
        <w:rPr>
          <w:rStyle w:val="a9"/>
          <w:sz w:val="24"/>
          <w:szCs w:val="24"/>
        </w:rPr>
        <w:t xml:space="preserve">муниципального образования Дергачевского муниципального района Саратовской области, в лице главы </w:t>
      </w:r>
      <w:r>
        <w:rPr>
          <w:rStyle w:val="a9"/>
          <w:sz w:val="24"/>
          <w:szCs w:val="24"/>
        </w:rPr>
        <w:t xml:space="preserve">Октябрьского </w:t>
      </w:r>
      <w:r w:rsidRPr="00596765">
        <w:rPr>
          <w:rStyle w:val="a9"/>
          <w:sz w:val="24"/>
          <w:szCs w:val="24"/>
        </w:rPr>
        <w:t xml:space="preserve">муниципального образования </w:t>
      </w:r>
      <w:r>
        <w:rPr>
          <w:rStyle w:val="a9"/>
          <w:sz w:val="24"/>
          <w:szCs w:val="24"/>
        </w:rPr>
        <w:t xml:space="preserve"> </w:t>
      </w:r>
      <w:r w:rsidRPr="00596765">
        <w:rPr>
          <w:rStyle w:val="a9"/>
          <w:sz w:val="24"/>
          <w:szCs w:val="24"/>
        </w:rPr>
        <w:t xml:space="preserve">Дергачевского муниципального района Саратовской области </w:t>
      </w:r>
      <w:proofErr w:type="spellStart"/>
      <w:r>
        <w:rPr>
          <w:rStyle w:val="a9"/>
          <w:sz w:val="24"/>
          <w:szCs w:val="24"/>
        </w:rPr>
        <w:t>Джакияевой</w:t>
      </w:r>
      <w:proofErr w:type="spellEnd"/>
      <w:r>
        <w:rPr>
          <w:rStyle w:val="a9"/>
          <w:sz w:val="24"/>
          <w:szCs w:val="24"/>
        </w:rPr>
        <w:t xml:space="preserve"> </w:t>
      </w:r>
      <w:proofErr w:type="spellStart"/>
      <w:r>
        <w:rPr>
          <w:rStyle w:val="a9"/>
          <w:sz w:val="24"/>
          <w:szCs w:val="24"/>
        </w:rPr>
        <w:t>Казизы</w:t>
      </w:r>
      <w:proofErr w:type="spellEnd"/>
      <w:r>
        <w:rPr>
          <w:rStyle w:val="a9"/>
          <w:sz w:val="24"/>
          <w:szCs w:val="24"/>
        </w:rPr>
        <w:t xml:space="preserve"> </w:t>
      </w:r>
      <w:proofErr w:type="spellStart"/>
      <w:r>
        <w:rPr>
          <w:rStyle w:val="a9"/>
          <w:sz w:val="24"/>
          <w:szCs w:val="24"/>
        </w:rPr>
        <w:t>Кадыржановны</w:t>
      </w:r>
      <w:proofErr w:type="spellEnd"/>
      <w:r>
        <w:rPr>
          <w:rStyle w:val="a9"/>
          <w:sz w:val="24"/>
          <w:szCs w:val="24"/>
        </w:rPr>
        <w:t xml:space="preserve"> </w:t>
      </w:r>
      <w:r w:rsidRPr="00596765">
        <w:rPr>
          <w:rStyle w:val="a9"/>
          <w:sz w:val="24"/>
          <w:szCs w:val="24"/>
        </w:rPr>
        <w:t>д</w:t>
      </w:r>
      <w:r>
        <w:rPr>
          <w:rStyle w:val="a9"/>
          <w:sz w:val="24"/>
          <w:szCs w:val="24"/>
        </w:rPr>
        <w:t xml:space="preserve">ействующего на основании Устава Октябрьского </w:t>
      </w:r>
      <w:r w:rsidRPr="00596765">
        <w:rPr>
          <w:rStyle w:val="a9"/>
          <w:sz w:val="24"/>
          <w:szCs w:val="24"/>
        </w:rPr>
        <w:t xml:space="preserve">муниципального образования и решения Совета </w:t>
      </w:r>
      <w:r>
        <w:rPr>
          <w:rStyle w:val="a9"/>
          <w:sz w:val="24"/>
          <w:szCs w:val="24"/>
        </w:rPr>
        <w:t xml:space="preserve">Октябрьского </w:t>
      </w:r>
      <w:r w:rsidRPr="00596765">
        <w:rPr>
          <w:rStyle w:val="a9"/>
          <w:sz w:val="24"/>
          <w:szCs w:val="24"/>
        </w:rPr>
        <w:lastRenderedPageBreak/>
        <w:t>м</w:t>
      </w:r>
      <w:r>
        <w:rPr>
          <w:rStyle w:val="a9"/>
          <w:sz w:val="24"/>
          <w:szCs w:val="24"/>
        </w:rPr>
        <w:t>униципального образования   от «26» января 2026</w:t>
      </w:r>
      <w:r w:rsidRPr="00596765">
        <w:rPr>
          <w:rStyle w:val="a9"/>
          <w:sz w:val="24"/>
          <w:szCs w:val="24"/>
        </w:rPr>
        <w:t xml:space="preserve"> года  №</w:t>
      </w:r>
      <w:r>
        <w:rPr>
          <w:rStyle w:val="a9"/>
          <w:sz w:val="24"/>
          <w:szCs w:val="24"/>
        </w:rPr>
        <w:t xml:space="preserve"> </w:t>
      </w:r>
      <w:r>
        <w:rPr>
          <w:sz w:val="21"/>
          <w:szCs w:val="21"/>
        </w:rPr>
        <w:t>477-765</w:t>
      </w:r>
      <w:r w:rsidRPr="00596765">
        <w:rPr>
          <w:rStyle w:val="a9"/>
          <w:sz w:val="24"/>
          <w:szCs w:val="24"/>
        </w:rPr>
        <w:t>, именуемая в дальнейшем «Поселение», с одной стороны, и администрация  Дергачевского муниципального района Саратовской области, в лице  главы Дергачевского</w:t>
      </w:r>
      <w:proofErr w:type="gramEnd"/>
      <w:r w:rsidRPr="00596765">
        <w:rPr>
          <w:rStyle w:val="a9"/>
          <w:sz w:val="24"/>
          <w:szCs w:val="24"/>
        </w:rPr>
        <w:t xml:space="preserve"> </w:t>
      </w:r>
      <w:proofErr w:type="gramStart"/>
      <w:r w:rsidRPr="00596765">
        <w:rPr>
          <w:rStyle w:val="a9"/>
          <w:sz w:val="24"/>
          <w:szCs w:val="24"/>
        </w:rPr>
        <w:t xml:space="preserve">муниципального района Саратовской области </w:t>
      </w:r>
      <w:proofErr w:type="spellStart"/>
      <w:r w:rsidRPr="00596765">
        <w:rPr>
          <w:rStyle w:val="a9"/>
          <w:sz w:val="24"/>
          <w:szCs w:val="24"/>
        </w:rPr>
        <w:t>Мурзакова</w:t>
      </w:r>
      <w:proofErr w:type="spellEnd"/>
      <w:r w:rsidRPr="00596765">
        <w:rPr>
          <w:rStyle w:val="a9"/>
          <w:sz w:val="24"/>
          <w:szCs w:val="24"/>
        </w:rPr>
        <w:t xml:space="preserve"> Сергея Николаевича, действующего на основании</w:t>
      </w:r>
      <w:r>
        <w:rPr>
          <w:rStyle w:val="a9"/>
          <w:sz w:val="24"/>
          <w:szCs w:val="24"/>
        </w:rPr>
        <w:t xml:space="preserve"> </w:t>
      </w:r>
      <w:r w:rsidRPr="00596765">
        <w:rPr>
          <w:rStyle w:val="a9"/>
          <w:sz w:val="24"/>
          <w:szCs w:val="24"/>
        </w:rPr>
        <w:t>Устава Дергачевского муниципального района Саратовской области и решения Собрания Дергачевского муниципального  района Саратовск</w:t>
      </w:r>
      <w:r>
        <w:rPr>
          <w:rStyle w:val="a9"/>
          <w:sz w:val="24"/>
          <w:szCs w:val="24"/>
        </w:rPr>
        <w:t>ой области от «__»_________ 2026</w:t>
      </w:r>
      <w:r w:rsidRPr="00596765">
        <w:rPr>
          <w:rStyle w:val="a9"/>
          <w:sz w:val="24"/>
          <w:szCs w:val="24"/>
        </w:rPr>
        <w:t xml:space="preserve"> года №_____</w:t>
      </w:r>
      <w:r>
        <w:rPr>
          <w:rStyle w:val="a9"/>
          <w:sz w:val="24"/>
          <w:szCs w:val="24"/>
        </w:rPr>
        <w:t>____</w:t>
      </w:r>
      <w:r w:rsidRPr="00596765">
        <w:rPr>
          <w:rStyle w:val="a9"/>
          <w:sz w:val="24"/>
          <w:szCs w:val="24"/>
        </w:rPr>
        <w:t>, именуемая в  дальнейшем «Муниципальный район», с другой стороны, совместно именуемые «Стороны», исходя из принципов сотрудничества и взаимной ответственности за осуществление  совместной деятельности на основании статей 15 и 52 Федерального закона от 6 октября</w:t>
      </w:r>
      <w:proofErr w:type="gramEnd"/>
      <w:r w:rsidRPr="00596765">
        <w:rPr>
          <w:rStyle w:val="a9"/>
          <w:sz w:val="24"/>
          <w:szCs w:val="24"/>
        </w:rPr>
        <w:t xml:space="preserve"> 2003 года №131-ФЗ «Об общих принципах организации местного самоуправления в Российской Федерации» заключили настоящее Соглашение о ниже следующем:</w:t>
      </w:r>
    </w:p>
    <w:p w:rsidR="005B25EC" w:rsidRPr="00596765" w:rsidRDefault="005B25EC" w:rsidP="005B25EC">
      <w:pPr>
        <w:pStyle w:val="ae"/>
        <w:jc w:val="center"/>
        <w:rPr>
          <w:rStyle w:val="a9"/>
          <w:b/>
          <w:i w:val="0"/>
        </w:rPr>
      </w:pPr>
      <w:r w:rsidRPr="00596765">
        <w:rPr>
          <w:rStyle w:val="a9"/>
          <w:b/>
        </w:rPr>
        <w:t>1. Предмет Соглашения</w:t>
      </w:r>
    </w:p>
    <w:p w:rsidR="005B25EC" w:rsidRPr="00596765" w:rsidRDefault="005B25EC" w:rsidP="005B25EC">
      <w:pPr>
        <w:pStyle w:val="ae"/>
        <w:spacing w:before="0" w:beforeAutospacing="0" w:after="0" w:afterAutospacing="0"/>
        <w:jc w:val="both"/>
        <w:rPr>
          <w:rStyle w:val="a9"/>
          <w:i w:val="0"/>
        </w:rPr>
      </w:pPr>
      <w:r w:rsidRPr="00596765">
        <w:rPr>
          <w:rStyle w:val="a9"/>
        </w:rPr>
        <w:t>1.1. «Поселение» передает, а «Муниципальный район» принимает на условиях и в порядке, указанном в настоящем Соглашении, осуществление части полномочия  «Поселения» по решению вопроса местного значения, указанного в п. 2 настоящего Соглашения.</w:t>
      </w:r>
    </w:p>
    <w:p w:rsidR="005B25EC" w:rsidRPr="00596765" w:rsidRDefault="005B25EC" w:rsidP="005B25EC">
      <w:pPr>
        <w:pStyle w:val="ae"/>
        <w:spacing w:before="0" w:beforeAutospacing="0" w:after="0" w:afterAutospacing="0"/>
        <w:jc w:val="both"/>
        <w:rPr>
          <w:rStyle w:val="a9"/>
          <w:i w:val="0"/>
        </w:rPr>
      </w:pPr>
      <w:r w:rsidRPr="00596765">
        <w:rPr>
          <w:rStyle w:val="a9"/>
        </w:rPr>
        <w:t xml:space="preserve">1.2. Полномочие осуществляется «Муниципальным районом» от имени администрации муниципального образования и в интересах </w:t>
      </w:r>
      <w:r>
        <w:rPr>
          <w:rStyle w:val="a9"/>
        </w:rPr>
        <w:t xml:space="preserve">Октябрьского </w:t>
      </w:r>
      <w:r w:rsidRPr="00596765">
        <w:rPr>
          <w:rStyle w:val="a9"/>
        </w:rPr>
        <w:t xml:space="preserve"> муниципального образования в соответствии с законодательством Российской Федерации, Уставами </w:t>
      </w:r>
      <w:r>
        <w:rPr>
          <w:rStyle w:val="a9"/>
        </w:rPr>
        <w:t xml:space="preserve">Октябрьского  </w:t>
      </w:r>
      <w:r w:rsidRPr="00596765">
        <w:rPr>
          <w:rStyle w:val="a9"/>
        </w:rPr>
        <w:t>муниципального образования и Дергачевского  муниципального района.</w:t>
      </w:r>
    </w:p>
    <w:p w:rsidR="005B25EC" w:rsidRPr="00596765" w:rsidRDefault="005B25EC" w:rsidP="005B25EC">
      <w:pPr>
        <w:pStyle w:val="ae"/>
        <w:spacing w:before="0" w:beforeAutospacing="0" w:after="0" w:afterAutospacing="0"/>
        <w:jc w:val="both"/>
        <w:rPr>
          <w:rStyle w:val="a9"/>
          <w:i w:val="0"/>
        </w:rPr>
      </w:pPr>
      <w:r w:rsidRPr="00596765">
        <w:rPr>
          <w:rStyle w:val="a9"/>
        </w:rPr>
        <w:t xml:space="preserve"> 1.3</w:t>
      </w:r>
      <w:r>
        <w:rPr>
          <w:rStyle w:val="a9"/>
        </w:rPr>
        <w:t xml:space="preserve">. </w:t>
      </w:r>
      <w:r w:rsidRPr="00596765">
        <w:rPr>
          <w:rStyle w:val="a9"/>
        </w:rPr>
        <w:t>Осуществление «Муниципальным районом» части полномочия  «Поселения»  производится за счет межбюджетных трансфертов, передаваемых из бюджета «Поселения»  в бюджет «Муниципального района» в соответствии с Бюджетным кодексом Российской Федерации и в порядке, определенным настоящим Соглашением.</w:t>
      </w:r>
    </w:p>
    <w:p w:rsidR="005B25EC" w:rsidRPr="00596765" w:rsidRDefault="005B25EC" w:rsidP="005B25EC">
      <w:pPr>
        <w:pStyle w:val="ae"/>
        <w:spacing w:before="0" w:beforeAutospacing="0" w:after="0" w:afterAutospacing="0"/>
        <w:ind w:firstLine="708"/>
        <w:jc w:val="both"/>
        <w:rPr>
          <w:rStyle w:val="a9"/>
          <w:i w:val="0"/>
        </w:rPr>
      </w:pPr>
    </w:p>
    <w:p w:rsidR="005B25EC" w:rsidRPr="00596765" w:rsidRDefault="005B25EC" w:rsidP="005B25EC">
      <w:pPr>
        <w:pStyle w:val="a7"/>
        <w:jc w:val="center"/>
        <w:rPr>
          <w:rStyle w:val="a9"/>
          <w:b/>
          <w:i w:val="0"/>
          <w:sz w:val="24"/>
          <w:szCs w:val="24"/>
        </w:rPr>
      </w:pPr>
      <w:r w:rsidRPr="00596765">
        <w:rPr>
          <w:rStyle w:val="a9"/>
          <w:b/>
          <w:sz w:val="24"/>
          <w:szCs w:val="24"/>
        </w:rPr>
        <w:t>2. Полномочие  передаваемое «Поселением» «Муниципальному району»</w:t>
      </w:r>
    </w:p>
    <w:p w:rsidR="005B25EC" w:rsidRPr="00596765" w:rsidRDefault="005B25EC" w:rsidP="005B25EC">
      <w:pPr>
        <w:pStyle w:val="a7"/>
        <w:jc w:val="center"/>
        <w:rPr>
          <w:rStyle w:val="a9"/>
          <w:b/>
          <w:i w:val="0"/>
          <w:sz w:val="24"/>
          <w:szCs w:val="24"/>
        </w:rPr>
      </w:pPr>
    </w:p>
    <w:p w:rsidR="005B25EC" w:rsidRDefault="005B25EC" w:rsidP="005B25EC">
      <w:pPr>
        <w:pStyle w:val="a7"/>
        <w:jc w:val="both"/>
        <w:rPr>
          <w:sz w:val="24"/>
          <w:szCs w:val="24"/>
        </w:rPr>
      </w:pPr>
      <w:r w:rsidRPr="00596765">
        <w:rPr>
          <w:rStyle w:val="a9"/>
          <w:sz w:val="24"/>
          <w:szCs w:val="24"/>
        </w:rPr>
        <w:tab/>
      </w:r>
      <w:proofErr w:type="gramStart"/>
      <w:r w:rsidRPr="00596765">
        <w:rPr>
          <w:rStyle w:val="a9"/>
          <w:sz w:val="24"/>
          <w:szCs w:val="24"/>
        </w:rPr>
        <w:t xml:space="preserve">В целях реализации пункта 1 настоящего Соглашения « Поселение» передает, а «Муниципальный район» принимает часть полномочия «Поселения» по решению вопроса местного значения </w:t>
      </w:r>
      <w:proofErr w:type="spellStart"/>
      <w:r w:rsidRPr="00596765">
        <w:rPr>
          <w:rStyle w:val="a9"/>
          <w:sz w:val="24"/>
          <w:szCs w:val="24"/>
        </w:rPr>
        <w:t>п.п</w:t>
      </w:r>
      <w:proofErr w:type="spellEnd"/>
      <w:r w:rsidRPr="00596765">
        <w:rPr>
          <w:rStyle w:val="a9"/>
          <w:sz w:val="24"/>
          <w:szCs w:val="24"/>
        </w:rPr>
        <w:t>. 1, п. 1 ст.14 Федерального закона №131-ФЗ от 6 октября 2003 года № 131-ФЗ «Об общих принципах организации местного самоуправления в Российской Федерации»</w:t>
      </w:r>
      <w:r>
        <w:rPr>
          <w:rStyle w:val="a9"/>
          <w:sz w:val="24"/>
          <w:szCs w:val="24"/>
        </w:rPr>
        <w:t xml:space="preserve"> </w:t>
      </w:r>
      <w:r w:rsidRPr="00596765">
        <w:rPr>
          <w:rStyle w:val="a9"/>
          <w:sz w:val="24"/>
          <w:szCs w:val="24"/>
        </w:rPr>
        <w:t>«</w:t>
      </w:r>
      <w:r w:rsidRPr="00D773E0">
        <w:rPr>
          <w:sz w:val="24"/>
          <w:szCs w:val="24"/>
        </w:rPr>
        <w:t xml:space="preserve">составление и рассмотрение проекта бюджета поселения, утверждение и </w:t>
      </w:r>
      <w:proofErr w:type="gramEnd"/>
    </w:p>
    <w:p w:rsidR="005B25EC" w:rsidRDefault="005B25EC" w:rsidP="005B25EC">
      <w:pPr>
        <w:pStyle w:val="a7"/>
        <w:jc w:val="both"/>
        <w:rPr>
          <w:sz w:val="24"/>
          <w:szCs w:val="24"/>
        </w:rPr>
      </w:pPr>
    </w:p>
    <w:p w:rsidR="005B25EC" w:rsidRDefault="005B25EC" w:rsidP="005B25EC">
      <w:pPr>
        <w:pStyle w:val="a7"/>
        <w:jc w:val="both"/>
        <w:rPr>
          <w:rStyle w:val="a9"/>
          <w:i w:val="0"/>
          <w:sz w:val="24"/>
          <w:szCs w:val="24"/>
        </w:rPr>
      </w:pPr>
      <w:r w:rsidRPr="00D773E0">
        <w:rPr>
          <w:sz w:val="24"/>
          <w:szCs w:val="24"/>
        </w:rPr>
        <w:t xml:space="preserve">исполнение бюджета поселения, осуществление </w:t>
      </w:r>
      <w:proofErr w:type="gramStart"/>
      <w:r w:rsidRPr="00D773E0">
        <w:rPr>
          <w:sz w:val="24"/>
          <w:szCs w:val="24"/>
        </w:rPr>
        <w:t>контроля за</w:t>
      </w:r>
      <w:proofErr w:type="gramEnd"/>
      <w:r w:rsidRPr="00D773E0">
        <w:rPr>
          <w:sz w:val="24"/>
          <w:szCs w:val="24"/>
        </w:rPr>
        <w:t xml:space="preserve"> его исполнением, составление и утверждение отчета об исполнении бюджета поселения</w:t>
      </w:r>
      <w:r w:rsidRPr="00596765">
        <w:rPr>
          <w:rStyle w:val="a9"/>
          <w:sz w:val="24"/>
          <w:szCs w:val="24"/>
        </w:rPr>
        <w:t>»</w:t>
      </w:r>
    </w:p>
    <w:p w:rsidR="005B25EC" w:rsidRDefault="005B25EC" w:rsidP="005B25EC">
      <w:pPr>
        <w:pStyle w:val="a7"/>
        <w:jc w:val="both"/>
        <w:rPr>
          <w:rStyle w:val="a9"/>
          <w:i w:val="0"/>
          <w:sz w:val="24"/>
          <w:szCs w:val="24"/>
        </w:rPr>
      </w:pPr>
    </w:p>
    <w:p w:rsidR="005B25EC" w:rsidRDefault="005B25EC" w:rsidP="005B25EC">
      <w:pPr>
        <w:pStyle w:val="a7"/>
        <w:jc w:val="both"/>
        <w:rPr>
          <w:rStyle w:val="a9"/>
          <w:i w:val="0"/>
          <w:sz w:val="24"/>
          <w:szCs w:val="24"/>
        </w:rPr>
      </w:pPr>
    </w:p>
    <w:p w:rsidR="005B25EC" w:rsidRDefault="005B25EC" w:rsidP="005B25EC">
      <w:pPr>
        <w:pStyle w:val="a7"/>
        <w:jc w:val="both"/>
        <w:rPr>
          <w:rStyle w:val="a9"/>
          <w:i w:val="0"/>
          <w:sz w:val="24"/>
          <w:szCs w:val="24"/>
        </w:rPr>
      </w:pPr>
    </w:p>
    <w:p w:rsidR="005B25EC" w:rsidRDefault="005B25EC" w:rsidP="005B25EC">
      <w:pPr>
        <w:pStyle w:val="a7"/>
        <w:jc w:val="both"/>
        <w:rPr>
          <w:rStyle w:val="a9"/>
          <w:i w:val="0"/>
          <w:sz w:val="24"/>
          <w:szCs w:val="24"/>
        </w:rPr>
      </w:pPr>
    </w:p>
    <w:p w:rsidR="005B25EC" w:rsidRDefault="005B25EC" w:rsidP="005B25EC">
      <w:pPr>
        <w:pStyle w:val="a7"/>
        <w:jc w:val="both"/>
        <w:rPr>
          <w:rStyle w:val="a9"/>
          <w:i w:val="0"/>
          <w:sz w:val="24"/>
          <w:szCs w:val="24"/>
        </w:rPr>
      </w:pPr>
    </w:p>
    <w:p w:rsidR="005B25EC" w:rsidRDefault="005B25EC" w:rsidP="005B25EC">
      <w:pPr>
        <w:pStyle w:val="a7"/>
        <w:jc w:val="both"/>
        <w:rPr>
          <w:rStyle w:val="a9"/>
          <w:i w:val="0"/>
          <w:sz w:val="24"/>
          <w:szCs w:val="24"/>
        </w:rPr>
      </w:pPr>
    </w:p>
    <w:p w:rsidR="005B25EC" w:rsidRPr="00000DDF" w:rsidRDefault="005B25EC" w:rsidP="005B25EC">
      <w:pPr>
        <w:pStyle w:val="a7"/>
        <w:jc w:val="both"/>
        <w:rPr>
          <w:iCs/>
          <w:sz w:val="24"/>
          <w:szCs w:val="24"/>
        </w:rPr>
      </w:pPr>
    </w:p>
    <w:p w:rsidR="005B25EC" w:rsidRPr="00596765" w:rsidRDefault="005B25EC" w:rsidP="005B25EC">
      <w:pPr>
        <w:pStyle w:val="ad"/>
        <w:spacing w:after="0"/>
        <w:ind w:left="0"/>
        <w:jc w:val="both"/>
        <w:rPr>
          <w:rStyle w:val="a9"/>
          <w:rFonts w:ascii="Times New Roman" w:hAnsi="Times New Roman"/>
          <w:i w:val="0"/>
          <w:sz w:val="24"/>
          <w:szCs w:val="24"/>
        </w:rPr>
      </w:pPr>
      <w:r>
        <w:rPr>
          <w:rFonts w:ascii="Times New Roman" w:hAnsi="Times New Roman"/>
          <w:sz w:val="24"/>
          <w:szCs w:val="24"/>
        </w:rPr>
        <w:t>2.1Сос</w:t>
      </w:r>
      <w:r w:rsidRPr="00D773E0">
        <w:rPr>
          <w:rFonts w:ascii="Times New Roman" w:hAnsi="Times New Roman"/>
          <w:sz w:val="24"/>
          <w:szCs w:val="24"/>
        </w:rPr>
        <w:t xml:space="preserve">тавление и рассмотрение проекта бюджета поселения, утверждение и исполнение бюджета поселения, осуществление </w:t>
      </w:r>
      <w:proofErr w:type="gramStart"/>
      <w:r w:rsidRPr="00D773E0">
        <w:rPr>
          <w:rFonts w:ascii="Times New Roman" w:hAnsi="Times New Roman"/>
          <w:sz w:val="24"/>
          <w:szCs w:val="24"/>
        </w:rPr>
        <w:t>контроля за</w:t>
      </w:r>
      <w:proofErr w:type="gramEnd"/>
      <w:r w:rsidRPr="00D773E0">
        <w:rPr>
          <w:rFonts w:ascii="Times New Roman" w:hAnsi="Times New Roman"/>
          <w:sz w:val="24"/>
          <w:szCs w:val="24"/>
        </w:rPr>
        <w:t xml:space="preserve"> его исполнением, составление и утверждение отчета об исполнении бюджета поселения</w:t>
      </w:r>
      <w:r w:rsidRPr="00596765">
        <w:rPr>
          <w:rStyle w:val="a9"/>
          <w:rFonts w:ascii="Times New Roman" w:hAnsi="Times New Roman"/>
          <w:sz w:val="24"/>
          <w:szCs w:val="24"/>
        </w:rPr>
        <w:t>, осуществляющего финансовым управлением администрации Дергачевского муниципального района Саратовской области:</w:t>
      </w:r>
    </w:p>
    <w:p w:rsidR="005B25EC" w:rsidRPr="00596765" w:rsidRDefault="005B25EC" w:rsidP="005B25EC">
      <w:pPr>
        <w:pStyle w:val="ad"/>
        <w:spacing w:after="0" w:line="480" w:lineRule="auto"/>
        <w:ind w:left="0"/>
        <w:jc w:val="both"/>
        <w:rPr>
          <w:rStyle w:val="a9"/>
          <w:rFonts w:ascii="Times New Roman" w:hAnsi="Times New Roman"/>
          <w:i w:val="0"/>
          <w:sz w:val="24"/>
          <w:szCs w:val="24"/>
        </w:rPr>
      </w:pPr>
      <w:r w:rsidRPr="00596765">
        <w:rPr>
          <w:rStyle w:val="a9"/>
          <w:rFonts w:ascii="Times New Roman" w:hAnsi="Times New Roman"/>
          <w:sz w:val="24"/>
          <w:szCs w:val="24"/>
        </w:rPr>
        <w:lastRenderedPageBreak/>
        <w:t xml:space="preserve">- </w:t>
      </w:r>
      <w:r>
        <w:rPr>
          <w:rFonts w:ascii="Times New Roman" w:hAnsi="Times New Roman"/>
          <w:sz w:val="24"/>
          <w:szCs w:val="24"/>
        </w:rPr>
        <w:t>Сос</w:t>
      </w:r>
      <w:r w:rsidRPr="00D773E0">
        <w:rPr>
          <w:rFonts w:ascii="Times New Roman" w:hAnsi="Times New Roman"/>
          <w:sz w:val="24"/>
          <w:szCs w:val="24"/>
        </w:rPr>
        <w:t xml:space="preserve">тавление и рассмотрение проекта бюджета </w:t>
      </w:r>
      <w:r w:rsidRPr="00596765">
        <w:rPr>
          <w:rStyle w:val="a9"/>
          <w:rFonts w:ascii="Times New Roman" w:hAnsi="Times New Roman"/>
          <w:sz w:val="24"/>
          <w:szCs w:val="24"/>
        </w:rPr>
        <w:t>«Поселения» в порядке, установленном законодательством Российской Федерации и Саратовской области, правовыми актами «Поселения»:</w:t>
      </w:r>
    </w:p>
    <w:p w:rsidR="005B25EC" w:rsidRPr="00596765" w:rsidRDefault="005B25EC" w:rsidP="005B25EC">
      <w:pPr>
        <w:pStyle w:val="ad"/>
        <w:spacing w:after="0"/>
        <w:ind w:left="0"/>
        <w:jc w:val="both"/>
        <w:rPr>
          <w:rStyle w:val="a9"/>
          <w:rFonts w:ascii="Times New Roman" w:hAnsi="Times New Roman"/>
          <w:i w:val="0"/>
          <w:sz w:val="24"/>
          <w:szCs w:val="24"/>
        </w:rPr>
      </w:pPr>
      <w:r w:rsidRPr="00596765">
        <w:rPr>
          <w:rStyle w:val="a9"/>
          <w:rFonts w:ascii="Times New Roman" w:hAnsi="Times New Roman"/>
          <w:sz w:val="24"/>
          <w:szCs w:val="24"/>
        </w:rPr>
        <w:t>- разработка порядка составления и ведения бюджетной росписи «Поселения»,</w:t>
      </w:r>
      <w:r>
        <w:rPr>
          <w:rStyle w:val="a9"/>
          <w:rFonts w:ascii="Times New Roman" w:hAnsi="Times New Roman"/>
          <w:sz w:val="24"/>
          <w:szCs w:val="24"/>
        </w:rPr>
        <w:t xml:space="preserve"> </w:t>
      </w:r>
      <w:r w:rsidRPr="00596765">
        <w:rPr>
          <w:rStyle w:val="a9"/>
          <w:rFonts w:ascii="Times New Roman" w:hAnsi="Times New Roman"/>
          <w:sz w:val="24"/>
          <w:szCs w:val="24"/>
        </w:rPr>
        <w:t>ведение бюджетной росписи «Поселения» и внесение в нее изменений в соответствии с законодательством и правовыми актами «Поселения»;</w:t>
      </w:r>
    </w:p>
    <w:p w:rsidR="005B25EC" w:rsidRPr="00596765" w:rsidRDefault="005B25EC" w:rsidP="005B25EC">
      <w:pPr>
        <w:pStyle w:val="ad"/>
        <w:spacing w:after="0"/>
        <w:ind w:left="0"/>
        <w:jc w:val="both"/>
        <w:rPr>
          <w:rStyle w:val="a9"/>
          <w:rFonts w:ascii="Times New Roman" w:hAnsi="Times New Roman"/>
          <w:i w:val="0"/>
          <w:sz w:val="24"/>
          <w:szCs w:val="24"/>
        </w:rPr>
      </w:pPr>
      <w:r w:rsidRPr="00596765">
        <w:rPr>
          <w:rStyle w:val="a9"/>
          <w:rFonts w:ascii="Times New Roman" w:hAnsi="Times New Roman"/>
          <w:sz w:val="24"/>
          <w:szCs w:val="24"/>
        </w:rPr>
        <w:t>- разработка порядка составления и ведения реестра расходных обязательств «Поселения», ведение в установленном порядке реестра расходных обязательств «Поселения»;</w:t>
      </w:r>
    </w:p>
    <w:p w:rsidR="005B25EC" w:rsidRPr="00596765" w:rsidRDefault="005B25EC" w:rsidP="005B25EC">
      <w:pPr>
        <w:pStyle w:val="ad"/>
        <w:spacing w:after="0"/>
        <w:ind w:left="0"/>
        <w:jc w:val="both"/>
        <w:rPr>
          <w:rStyle w:val="a9"/>
          <w:rFonts w:ascii="Times New Roman" w:hAnsi="Times New Roman"/>
          <w:i w:val="0"/>
          <w:sz w:val="24"/>
          <w:szCs w:val="24"/>
        </w:rPr>
      </w:pPr>
      <w:r w:rsidRPr="00596765">
        <w:rPr>
          <w:rStyle w:val="a9"/>
          <w:rFonts w:ascii="Times New Roman" w:hAnsi="Times New Roman"/>
          <w:sz w:val="24"/>
          <w:szCs w:val="24"/>
        </w:rPr>
        <w:t>- доведение лимитов бюджетных обязательств до распорядителей и получателей средств бюджета «Поселений»</w:t>
      </w:r>
    </w:p>
    <w:p w:rsidR="005B25EC" w:rsidRPr="00596765" w:rsidRDefault="005B25EC" w:rsidP="005B25EC">
      <w:pPr>
        <w:pStyle w:val="ad"/>
        <w:spacing w:after="0"/>
        <w:ind w:left="0"/>
        <w:jc w:val="both"/>
        <w:rPr>
          <w:rStyle w:val="a9"/>
          <w:rFonts w:ascii="Times New Roman" w:hAnsi="Times New Roman"/>
          <w:i w:val="0"/>
          <w:sz w:val="24"/>
          <w:szCs w:val="24"/>
        </w:rPr>
      </w:pPr>
      <w:r w:rsidRPr="00596765">
        <w:rPr>
          <w:rStyle w:val="a9"/>
          <w:rFonts w:ascii="Times New Roman" w:hAnsi="Times New Roman"/>
          <w:sz w:val="24"/>
          <w:szCs w:val="24"/>
        </w:rPr>
        <w:t>- обеспечение ведения лицевых счетов главных распорядителей и получателей средств бюджета «Поселения»  по учету бюджетных средств бюджетных учреждений;</w:t>
      </w:r>
    </w:p>
    <w:p w:rsidR="005B25EC" w:rsidRPr="00596765" w:rsidRDefault="005B25EC" w:rsidP="005B25EC">
      <w:pPr>
        <w:pStyle w:val="ad"/>
        <w:spacing w:after="0"/>
        <w:ind w:left="0"/>
        <w:jc w:val="both"/>
        <w:rPr>
          <w:rStyle w:val="a9"/>
          <w:rFonts w:ascii="Times New Roman" w:hAnsi="Times New Roman"/>
          <w:i w:val="0"/>
          <w:sz w:val="24"/>
          <w:szCs w:val="24"/>
        </w:rPr>
      </w:pPr>
      <w:r w:rsidRPr="00596765">
        <w:rPr>
          <w:rStyle w:val="a9"/>
          <w:rFonts w:ascii="Times New Roman" w:hAnsi="Times New Roman"/>
          <w:sz w:val="24"/>
          <w:szCs w:val="24"/>
        </w:rPr>
        <w:t>- осуществление санкционирования оплаты денежных обязательств «Поселения» после проверки наличия документов, предусмотренных установленным порядком;</w:t>
      </w:r>
    </w:p>
    <w:p w:rsidR="005B25EC" w:rsidRPr="00596765" w:rsidRDefault="005B25EC" w:rsidP="005B25EC">
      <w:pPr>
        <w:pStyle w:val="ad"/>
        <w:spacing w:after="0"/>
        <w:ind w:left="0"/>
        <w:jc w:val="both"/>
        <w:rPr>
          <w:rStyle w:val="a9"/>
          <w:rFonts w:ascii="Times New Roman" w:hAnsi="Times New Roman"/>
          <w:i w:val="0"/>
          <w:sz w:val="24"/>
          <w:szCs w:val="24"/>
        </w:rPr>
      </w:pPr>
      <w:r w:rsidRPr="00596765">
        <w:rPr>
          <w:rStyle w:val="a9"/>
          <w:rFonts w:ascii="Times New Roman" w:hAnsi="Times New Roman"/>
          <w:sz w:val="24"/>
          <w:szCs w:val="24"/>
        </w:rPr>
        <w:t xml:space="preserve">- осуществление  </w:t>
      </w:r>
      <w:proofErr w:type="gramStart"/>
      <w:r w:rsidRPr="00596765">
        <w:rPr>
          <w:rStyle w:val="a9"/>
          <w:rFonts w:ascii="Times New Roman" w:hAnsi="Times New Roman"/>
          <w:sz w:val="24"/>
          <w:szCs w:val="24"/>
        </w:rPr>
        <w:t>процедуры подтверждения исполнения денежных обязательств получателей средств</w:t>
      </w:r>
      <w:proofErr w:type="gramEnd"/>
      <w:r w:rsidRPr="00596765">
        <w:rPr>
          <w:rStyle w:val="a9"/>
          <w:rFonts w:ascii="Times New Roman" w:hAnsi="Times New Roman"/>
          <w:sz w:val="24"/>
          <w:szCs w:val="24"/>
        </w:rPr>
        <w:t xml:space="preserve"> бюджета «Поселения» с проверкой представленных платежных документов, подтверждающих списание денежных средств с единого счета «Поселения»; </w:t>
      </w:r>
    </w:p>
    <w:p w:rsidR="005B25EC" w:rsidRPr="00596765" w:rsidRDefault="005B25EC" w:rsidP="005B25EC">
      <w:pPr>
        <w:pStyle w:val="ad"/>
        <w:spacing w:after="0"/>
        <w:ind w:left="0"/>
        <w:jc w:val="both"/>
        <w:rPr>
          <w:rStyle w:val="a9"/>
          <w:rFonts w:ascii="Times New Roman" w:hAnsi="Times New Roman"/>
          <w:i w:val="0"/>
          <w:sz w:val="24"/>
          <w:szCs w:val="24"/>
        </w:rPr>
      </w:pPr>
      <w:r w:rsidRPr="00596765">
        <w:rPr>
          <w:rStyle w:val="a9"/>
          <w:rFonts w:ascii="Times New Roman" w:hAnsi="Times New Roman"/>
          <w:sz w:val="24"/>
          <w:szCs w:val="24"/>
        </w:rPr>
        <w:t xml:space="preserve">- осуществление текущего </w:t>
      </w:r>
      <w:proofErr w:type="gramStart"/>
      <w:r w:rsidRPr="00596765">
        <w:rPr>
          <w:rStyle w:val="a9"/>
          <w:rFonts w:ascii="Times New Roman" w:hAnsi="Times New Roman"/>
          <w:sz w:val="24"/>
          <w:szCs w:val="24"/>
        </w:rPr>
        <w:t>контроля за</w:t>
      </w:r>
      <w:proofErr w:type="gramEnd"/>
      <w:r w:rsidRPr="00596765">
        <w:rPr>
          <w:rStyle w:val="a9"/>
          <w:rFonts w:ascii="Times New Roman" w:hAnsi="Times New Roman"/>
          <w:sz w:val="24"/>
          <w:szCs w:val="24"/>
        </w:rPr>
        <w:t xml:space="preserve"> исполнением бюджета «Поселения» в порядке, установленном законодательством Российской Федерации и Саратовской области, правовыми актами «Поселения»;</w:t>
      </w:r>
    </w:p>
    <w:p w:rsidR="005B25EC" w:rsidRPr="00596765" w:rsidRDefault="005B25EC" w:rsidP="005B25EC">
      <w:pPr>
        <w:pStyle w:val="ad"/>
        <w:spacing w:after="0"/>
        <w:ind w:left="0"/>
        <w:jc w:val="both"/>
        <w:rPr>
          <w:rStyle w:val="a9"/>
          <w:rFonts w:ascii="Times New Roman" w:hAnsi="Times New Roman"/>
          <w:i w:val="0"/>
          <w:sz w:val="24"/>
          <w:szCs w:val="24"/>
        </w:rPr>
      </w:pPr>
      <w:proofErr w:type="gramStart"/>
      <w:r w:rsidRPr="00596765">
        <w:rPr>
          <w:rStyle w:val="a9"/>
          <w:rFonts w:ascii="Times New Roman" w:hAnsi="Times New Roman"/>
          <w:sz w:val="24"/>
          <w:szCs w:val="24"/>
        </w:rPr>
        <w:t>- осуществления внутреннего муниципального финансового контроля муниципального образования в части 1 статьи 269,2 Бюджетного кодекса Российской Федерации, в части 8 статьи 99 Федерального закона от 05.04.2013 г. № 44-ФЗ «О контрактной системе в сфере закупок, товаров, работ и услуг для обеспечения государственных и муниципальных нужд», в части 4 статьи 157 Бюджетного кодекса Российской Федерации»;</w:t>
      </w:r>
      <w:proofErr w:type="gramEnd"/>
    </w:p>
    <w:p w:rsidR="005B25EC" w:rsidRPr="00596765" w:rsidRDefault="005B25EC" w:rsidP="005B25EC">
      <w:pPr>
        <w:pStyle w:val="ad"/>
        <w:spacing w:after="0"/>
        <w:ind w:left="0"/>
        <w:jc w:val="both"/>
        <w:rPr>
          <w:rStyle w:val="a9"/>
          <w:rFonts w:ascii="Times New Roman" w:hAnsi="Times New Roman"/>
          <w:i w:val="0"/>
          <w:sz w:val="24"/>
          <w:szCs w:val="24"/>
        </w:rPr>
      </w:pPr>
      <w:r w:rsidRPr="00596765">
        <w:rPr>
          <w:rStyle w:val="a9"/>
          <w:rFonts w:ascii="Times New Roman" w:hAnsi="Times New Roman"/>
          <w:sz w:val="24"/>
          <w:szCs w:val="24"/>
        </w:rPr>
        <w:t>- взаимодействие с отделом экономики администрации Дергачевского муниципального района по вопросу разработки и согласования прогнозов, получения организационно – методических материалов для разработки прогнозов, представления необходимой информации.</w:t>
      </w:r>
    </w:p>
    <w:p w:rsidR="005B25EC" w:rsidRPr="00596765" w:rsidRDefault="005B25EC" w:rsidP="005B25EC">
      <w:pPr>
        <w:pStyle w:val="ad"/>
        <w:spacing w:after="0"/>
        <w:ind w:left="0"/>
        <w:jc w:val="both"/>
        <w:rPr>
          <w:rStyle w:val="a9"/>
          <w:rFonts w:ascii="Times New Roman" w:hAnsi="Times New Roman"/>
          <w:i w:val="0"/>
          <w:sz w:val="24"/>
          <w:szCs w:val="24"/>
        </w:rPr>
      </w:pPr>
      <w:r w:rsidRPr="00596765">
        <w:rPr>
          <w:rStyle w:val="a9"/>
          <w:rFonts w:ascii="Times New Roman" w:hAnsi="Times New Roman"/>
          <w:sz w:val="24"/>
          <w:szCs w:val="24"/>
        </w:rPr>
        <w:t>2.2. Администрирование доходов и источников внутреннего финансирование дефицита бюджета</w:t>
      </w:r>
      <w:r>
        <w:rPr>
          <w:rStyle w:val="a9"/>
          <w:rFonts w:ascii="Times New Roman" w:hAnsi="Times New Roman"/>
          <w:sz w:val="24"/>
          <w:szCs w:val="24"/>
        </w:rPr>
        <w:t xml:space="preserve"> Октябрьского </w:t>
      </w:r>
      <w:r w:rsidRPr="00596765">
        <w:rPr>
          <w:rStyle w:val="a9"/>
          <w:rFonts w:ascii="Times New Roman" w:hAnsi="Times New Roman"/>
          <w:sz w:val="24"/>
          <w:szCs w:val="24"/>
        </w:rPr>
        <w:t>муниципального образования Дергачевского муниципального района Саратовской области.</w:t>
      </w:r>
    </w:p>
    <w:p w:rsidR="005B25EC" w:rsidRPr="00596765" w:rsidRDefault="005B25EC" w:rsidP="005B25EC">
      <w:pPr>
        <w:pStyle w:val="ad"/>
        <w:spacing w:after="0"/>
        <w:ind w:left="0"/>
        <w:jc w:val="both"/>
        <w:rPr>
          <w:rStyle w:val="a9"/>
          <w:rFonts w:ascii="Times New Roman" w:hAnsi="Times New Roman"/>
          <w:i w:val="0"/>
          <w:sz w:val="24"/>
          <w:szCs w:val="24"/>
        </w:rPr>
      </w:pPr>
    </w:p>
    <w:p w:rsidR="005B25EC" w:rsidRPr="00596765" w:rsidRDefault="005B25EC" w:rsidP="005B25EC">
      <w:pPr>
        <w:pStyle w:val="ad"/>
        <w:numPr>
          <w:ilvl w:val="0"/>
          <w:numId w:val="3"/>
        </w:numPr>
        <w:spacing w:after="0"/>
        <w:jc w:val="center"/>
        <w:rPr>
          <w:rStyle w:val="a9"/>
          <w:rFonts w:ascii="Times New Roman" w:hAnsi="Times New Roman"/>
          <w:b/>
          <w:i w:val="0"/>
          <w:sz w:val="24"/>
          <w:szCs w:val="24"/>
        </w:rPr>
      </w:pPr>
      <w:r w:rsidRPr="00596765">
        <w:rPr>
          <w:rStyle w:val="a9"/>
          <w:rFonts w:ascii="Times New Roman" w:hAnsi="Times New Roman"/>
          <w:b/>
          <w:sz w:val="24"/>
          <w:szCs w:val="24"/>
        </w:rPr>
        <w:t>ФИНАНСОВОЕ ОБЕСПЕЧЕНИЕ.</w:t>
      </w:r>
    </w:p>
    <w:p w:rsidR="005B25EC" w:rsidRPr="00596765" w:rsidRDefault="005B25EC" w:rsidP="005B25EC">
      <w:pPr>
        <w:pStyle w:val="ad"/>
        <w:spacing w:after="0"/>
        <w:ind w:left="0"/>
        <w:jc w:val="both"/>
        <w:rPr>
          <w:rStyle w:val="a9"/>
          <w:rFonts w:ascii="Times New Roman" w:hAnsi="Times New Roman"/>
          <w:i w:val="0"/>
          <w:sz w:val="24"/>
          <w:szCs w:val="24"/>
        </w:rPr>
      </w:pPr>
    </w:p>
    <w:p w:rsidR="005B25EC" w:rsidRDefault="005B25EC" w:rsidP="005B25EC">
      <w:pPr>
        <w:pStyle w:val="ad"/>
        <w:spacing w:after="0"/>
        <w:ind w:left="360"/>
        <w:jc w:val="both"/>
        <w:rPr>
          <w:rStyle w:val="a9"/>
          <w:rFonts w:ascii="Times New Roman" w:hAnsi="Times New Roman"/>
          <w:i w:val="0"/>
          <w:sz w:val="24"/>
          <w:szCs w:val="24"/>
        </w:rPr>
      </w:pPr>
      <w:r>
        <w:rPr>
          <w:rStyle w:val="a9"/>
          <w:rFonts w:ascii="Times New Roman" w:hAnsi="Times New Roman"/>
          <w:sz w:val="24"/>
          <w:szCs w:val="24"/>
        </w:rPr>
        <w:t>3.1.</w:t>
      </w:r>
      <w:r w:rsidRPr="00000DDF">
        <w:rPr>
          <w:rStyle w:val="a9"/>
          <w:rFonts w:ascii="Times New Roman" w:hAnsi="Times New Roman"/>
          <w:sz w:val="24"/>
          <w:szCs w:val="24"/>
        </w:rPr>
        <w:t>Расходы на решение вопросов местного значения, предусмотренных пунктом 1 настоящего Соглашения, предусматриваются в составе расходов бюджета «Поселения» на финансирование соответствующих видов деятельности в виде иных межбюджетных трансфертов, передаваемых в бюджет «Муниципальному району» в сумме 17,5 тыс. рублей.</w:t>
      </w:r>
    </w:p>
    <w:p w:rsidR="005B25EC" w:rsidRDefault="005B25EC" w:rsidP="005B25EC">
      <w:pPr>
        <w:pStyle w:val="ad"/>
        <w:spacing w:after="0"/>
        <w:ind w:left="360"/>
        <w:jc w:val="both"/>
        <w:rPr>
          <w:rStyle w:val="a9"/>
          <w:rFonts w:ascii="Times New Roman" w:hAnsi="Times New Roman"/>
          <w:i w:val="0"/>
          <w:sz w:val="24"/>
          <w:szCs w:val="24"/>
        </w:rPr>
      </w:pPr>
    </w:p>
    <w:p w:rsidR="005B25EC" w:rsidRDefault="005B25EC" w:rsidP="005B25EC">
      <w:pPr>
        <w:pStyle w:val="ad"/>
        <w:spacing w:after="0"/>
        <w:ind w:left="360"/>
        <w:jc w:val="both"/>
        <w:rPr>
          <w:rStyle w:val="a9"/>
          <w:rFonts w:ascii="Times New Roman" w:hAnsi="Times New Roman"/>
          <w:i w:val="0"/>
          <w:sz w:val="24"/>
          <w:szCs w:val="24"/>
        </w:rPr>
      </w:pPr>
    </w:p>
    <w:p w:rsidR="005B25EC" w:rsidRDefault="005B25EC" w:rsidP="005B25EC">
      <w:pPr>
        <w:pStyle w:val="ad"/>
        <w:spacing w:after="0"/>
        <w:ind w:left="360"/>
        <w:jc w:val="both"/>
        <w:rPr>
          <w:rStyle w:val="a9"/>
          <w:rFonts w:ascii="Times New Roman" w:hAnsi="Times New Roman"/>
          <w:i w:val="0"/>
          <w:sz w:val="24"/>
          <w:szCs w:val="24"/>
        </w:rPr>
      </w:pPr>
    </w:p>
    <w:p w:rsidR="005B25EC" w:rsidRPr="00000DDF" w:rsidRDefault="005B25EC" w:rsidP="005B25EC">
      <w:pPr>
        <w:pStyle w:val="ad"/>
        <w:spacing w:after="0"/>
        <w:ind w:left="360"/>
        <w:jc w:val="both"/>
        <w:rPr>
          <w:rStyle w:val="a9"/>
          <w:rFonts w:ascii="Times New Roman" w:hAnsi="Times New Roman"/>
          <w:i w:val="0"/>
          <w:sz w:val="24"/>
          <w:szCs w:val="24"/>
        </w:rPr>
      </w:pPr>
    </w:p>
    <w:p w:rsidR="005B25EC" w:rsidRPr="00000DDF" w:rsidRDefault="005B25EC" w:rsidP="005B25EC">
      <w:pPr>
        <w:jc w:val="both"/>
        <w:rPr>
          <w:rStyle w:val="a9"/>
          <w:i w:val="0"/>
          <w:sz w:val="24"/>
          <w:szCs w:val="24"/>
        </w:rPr>
      </w:pPr>
    </w:p>
    <w:p w:rsidR="005B25EC" w:rsidRPr="00596765" w:rsidRDefault="005B25EC" w:rsidP="005B25EC">
      <w:pPr>
        <w:pStyle w:val="ad"/>
        <w:spacing w:after="0"/>
        <w:ind w:left="0"/>
        <w:jc w:val="both"/>
        <w:rPr>
          <w:rStyle w:val="a9"/>
          <w:rFonts w:ascii="Times New Roman" w:hAnsi="Times New Roman"/>
          <w:i w:val="0"/>
          <w:sz w:val="24"/>
          <w:szCs w:val="24"/>
        </w:rPr>
      </w:pPr>
      <w:r w:rsidRPr="00596765">
        <w:rPr>
          <w:rStyle w:val="a9"/>
          <w:rFonts w:ascii="Times New Roman" w:hAnsi="Times New Roman"/>
          <w:sz w:val="24"/>
          <w:szCs w:val="24"/>
        </w:rPr>
        <w:t>3.2. Иные межбюджетные трансферты на осуществление полномочий в соответствии</w:t>
      </w:r>
      <w:r>
        <w:rPr>
          <w:rStyle w:val="a9"/>
          <w:rFonts w:ascii="Times New Roman" w:hAnsi="Times New Roman"/>
          <w:sz w:val="24"/>
          <w:szCs w:val="24"/>
        </w:rPr>
        <w:t xml:space="preserve">                </w:t>
      </w:r>
      <w:r w:rsidRPr="00596765">
        <w:rPr>
          <w:rStyle w:val="a9"/>
          <w:rFonts w:ascii="Times New Roman" w:hAnsi="Times New Roman"/>
          <w:sz w:val="24"/>
          <w:szCs w:val="24"/>
        </w:rPr>
        <w:t xml:space="preserve"> с настоящим соглашением предоставляются бюджету «Муниципального района» </w:t>
      </w:r>
      <w:r>
        <w:rPr>
          <w:rStyle w:val="a9"/>
          <w:rFonts w:ascii="Times New Roman" w:hAnsi="Times New Roman"/>
          <w:sz w:val="24"/>
          <w:szCs w:val="24"/>
        </w:rPr>
        <w:t xml:space="preserve">                      </w:t>
      </w:r>
      <w:r w:rsidRPr="00596765">
        <w:rPr>
          <w:rStyle w:val="a9"/>
          <w:rFonts w:ascii="Times New Roman" w:hAnsi="Times New Roman"/>
          <w:sz w:val="24"/>
          <w:szCs w:val="24"/>
        </w:rPr>
        <w:t>в соответствии со сводной бюджетной росписью расходов муниципального образования.</w:t>
      </w:r>
    </w:p>
    <w:p w:rsidR="005B25EC" w:rsidRPr="00596765" w:rsidRDefault="005B25EC" w:rsidP="005B25EC">
      <w:pPr>
        <w:pStyle w:val="ad"/>
        <w:spacing w:after="0"/>
        <w:ind w:left="0"/>
        <w:jc w:val="both"/>
        <w:rPr>
          <w:rStyle w:val="a9"/>
          <w:rFonts w:ascii="Times New Roman" w:hAnsi="Times New Roman"/>
          <w:i w:val="0"/>
          <w:sz w:val="24"/>
          <w:szCs w:val="24"/>
        </w:rPr>
      </w:pPr>
      <w:r w:rsidRPr="00596765">
        <w:rPr>
          <w:rStyle w:val="a9"/>
          <w:rFonts w:ascii="Times New Roman" w:hAnsi="Times New Roman"/>
          <w:sz w:val="24"/>
          <w:szCs w:val="24"/>
        </w:rPr>
        <w:t xml:space="preserve">3.3. Иные межбюджетные трансферты на исполнение полномочий  </w:t>
      </w:r>
      <w:proofErr w:type="spellStart"/>
      <w:r w:rsidRPr="00596765">
        <w:rPr>
          <w:rStyle w:val="a9"/>
          <w:rFonts w:ascii="Times New Roman" w:hAnsi="Times New Roman"/>
          <w:sz w:val="24"/>
          <w:szCs w:val="24"/>
        </w:rPr>
        <w:t>Дергачевским</w:t>
      </w:r>
      <w:proofErr w:type="spellEnd"/>
      <w:r w:rsidRPr="00596765">
        <w:rPr>
          <w:rStyle w:val="a9"/>
          <w:rFonts w:ascii="Times New Roman" w:hAnsi="Times New Roman"/>
          <w:sz w:val="24"/>
          <w:szCs w:val="24"/>
        </w:rPr>
        <w:t xml:space="preserve"> муниципальным районом на «формирование, исполнение, </w:t>
      </w:r>
      <w:proofErr w:type="gramStart"/>
      <w:r w:rsidRPr="00596765">
        <w:rPr>
          <w:rStyle w:val="a9"/>
          <w:rFonts w:ascii="Times New Roman" w:hAnsi="Times New Roman"/>
          <w:sz w:val="24"/>
          <w:szCs w:val="24"/>
        </w:rPr>
        <w:t>контроль за</w:t>
      </w:r>
      <w:proofErr w:type="gramEnd"/>
      <w:r w:rsidRPr="00596765">
        <w:rPr>
          <w:rStyle w:val="a9"/>
          <w:rFonts w:ascii="Times New Roman" w:hAnsi="Times New Roman"/>
          <w:sz w:val="24"/>
          <w:szCs w:val="24"/>
        </w:rPr>
        <w:t xml:space="preserve"> исполнением бюджета поселения», и администрированию доходов перечисляются в объеме годовых ассигнований и лимитов бюджетных обязательств.</w:t>
      </w:r>
    </w:p>
    <w:p w:rsidR="005B25EC" w:rsidRDefault="005B25EC" w:rsidP="005B25EC">
      <w:pPr>
        <w:pStyle w:val="ad"/>
        <w:spacing w:after="0"/>
        <w:ind w:left="0"/>
        <w:jc w:val="both"/>
        <w:rPr>
          <w:rStyle w:val="a9"/>
          <w:rFonts w:ascii="Times New Roman" w:hAnsi="Times New Roman"/>
          <w:i w:val="0"/>
          <w:sz w:val="24"/>
          <w:szCs w:val="24"/>
        </w:rPr>
      </w:pPr>
    </w:p>
    <w:p w:rsidR="005B25EC" w:rsidRDefault="005B25EC" w:rsidP="005B25EC">
      <w:pPr>
        <w:pStyle w:val="ad"/>
        <w:spacing w:after="0"/>
        <w:ind w:left="0"/>
        <w:jc w:val="both"/>
        <w:rPr>
          <w:rStyle w:val="a9"/>
          <w:rFonts w:ascii="Times New Roman" w:hAnsi="Times New Roman"/>
          <w:i w:val="0"/>
          <w:sz w:val="24"/>
          <w:szCs w:val="24"/>
        </w:rPr>
      </w:pPr>
    </w:p>
    <w:p w:rsidR="005B25EC" w:rsidRDefault="005B25EC" w:rsidP="005B25EC">
      <w:pPr>
        <w:pStyle w:val="ad"/>
        <w:spacing w:after="0"/>
        <w:ind w:left="0"/>
        <w:jc w:val="both"/>
        <w:rPr>
          <w:rStyle w:val="a9"/>
          <w:rFonts w:ascii="Times New Roman" w:hAnsi="Times New Roman"/>
          <w:i w:val="0"/>
          <w:sz w:val="24"/>
          <w:szCs w:val="24"/>
        </w:rPr>
      </w:pPr>
    </w:p>
    <w:p w:rsidR="005B25EC" w:rsidRPr="00596765" w:rsidRDefault="005B25EC" w:rsidP="005B25EC">
      <w:pPr>
        <w:pStyle w:val="ad"/>
        <w:spacing w:after="0"/>
        <w:ind w:left="0"/>
        <w:jc w:val="both"/>
        <w:rPr>
          <w:rStyle w:val="a9"/>
          <w:rFonts w:ascii="Times New Roman" w:hAnsi="Times New Roman"/>
          <w:i w:val="0"/>
          <w:sz w:val="24"/>
          <w:szCs w:val="24"/>
        </w:rPr>
      </w:pPr>
      <w:r w:rsidRPr="00596765">
        <w:rPr>
          <w:rStyle w:val="a9"/>
          <w:rFonts w:ascii="Times New Roman" w:hAnsi="Times New Roman"/>
          <w:sz w:val="24"/>
          <w:szCs w:val="24"/>
        </w:rPr>
        <w:t>3.4.Размер предоставляемый бюджету «Муниципального района» иных межбюджетных трансфертов определяется по следующей форме:</w:t>
      </w:r>
    </w:p>
    <w:p w:rsidR="005B25EC" w:rsidRPr="00596765" w:rsidRDefault="005B25EC" w:rsidP="005B25EC">
      <w:pPr>
        <w:pStyle w:val="ad"/>
        <w:spacing w:after="0"/>
        <w:ind w:left="0"/>
        <w:jc w:val="both"/>
        <w:rPr>
          <w:rStyle w:val="a9"/>
          <w:rFonts w:ascii="Times New Roman" w:hAnsi="Times New Roman"/>
          <w:i w:val="0"/>
          <w:sz w:val="24"/>
          <w:szCs w:val="24"/>
        </w:rPr>
      </w:pPr>
      <w:r w:rsidRPr="00596765">
        <w:rPr>
          <w:rStyle w:val="a9"/>
          <w:rFonts w:ascii="Times New Roman" w:hAnsi="Times New Roman"/>
          <w:sz w:val="24"/>
          <w:szCs w:val="24"/>
        </w:rPr>
        <w:t>Q=</w:t>
      </w:r>
      <w:proofErr w:type="gramStart"/>
      <w:r w:rsidRPr="00596765">
        <w:rPr>
          <w:rStyle w:val="a9"/>
          <w:rFonts w:ascii="Times New Roman" w:hAnsi="Times New Roman"/>
          <w:sz w:val="24"/>
          <w:szCs w:val="24"/>
        </w:rPr>
        <w:t>Р</w:t>
      </w:r>
      <w:proofErr w:type="gramEnd"/>
      <w:r w:rsidRPr="00596765">
        <w:rPr>
          <w:rStyle w:val="a9"/>
          <w:rFonts w:ascii="Times New Roman" w:hAnsi="Times New Roman"/>
          <w:sz w:val="24"/>
          <w:szCs w:val="24"/>
        </w:rPr>
        <w:t xml:space="preserve">*N, </w:t>
      </w:r>
    </w:p>
    <w:p w:rsidR="005B25EC" w:rsidRPr="00596765" w:rsidRDefault="005B25EC" w:rsidP="005B25EC">
      <w:pPr>
        <w:pStyle w:val="ad"/>
        <w:spacing w:after="0"/>
        <w:ind w:left="0"/>
        <w:jc w:val="both"/>
        <w:rPr>
          <w:rStyle w:val="a9"/>
          <w:rFonts w:ascii="Times New Roman" w:hAnsi="Times New Roman"/>
          <w:i w:val="0"/>
          <w:sz w:val="24"/>
          <w:szCs w:val="24"/>
        </w:rPr>
      </w:pPr>
      <w:r w:rsidRPr="00596765">
        <w:rPr>
          <w:rStyle w:val="a9"/>
          <w:rFonts w:ascii="Times New Roman" w:hAnsi="Times New Roman"/>
          <w:sz w:val="24"/>
          <w:szCs w:val="24"/>
        </w:rPr>
        <w:t xml:space="preserve">где Q – размер предоставляемых иных межбюджетных трансфертов на исполнение полномочий по формированию, исполнению, и  </w:t>
      </w:r>
      <w:proofErr w:type="gramStart"/>
      <w:r w:rsidRPr="00596765">
        <w:rPr>
          <w:rStyle w:val="a9"/>
          <w:rFonts w:ascii="Times New Roman" w:hAnsi="Times New Roman"/>
          <w:sz w:val="24"/>
          <w:szCs w:val="24"/>
        </w:rPr>
        <w:t>контролю за</w:t>
      </w:r>
      <w:proofErr w:type="gramEnd"/>
      <w:r w:rsidRPr="00596765">
        <w:rPr>
          <w:rStyle w:val="a9"/>
          <w:rFonts w:ascii="Times New Roman" w:hAnsi="Times New Roman"/>
          <w:sz w:val="24"/>
          <w:szCs w:val="24"/>
        </w:rPr>
        <w:t xml:space="preserve"> исполнением  бюджета муниципального образования.</w:t>
      </w:r>
    </w:p>
    <w:p w:rsidR="005B25EC" w:rsidRPr="00596765" w:rsidRDefault="005B25EC" w:rsidP="005B25EC">
      <w:pPr>
        <w:pStyle w:val="ad"/>
        <w:spacing w:after="0"/>
        <w:ind w:left="0"/>
        <w:jc w:val="both"/>
        <w:rPr>
          <w:rStyle w:val="a9"/>
          <w:rFonts w:ascii="Times New Roman" w:hAnsi="Times New Roman"/>
          <w:i w:val="0"/>
          <w:sz w:val="24"/>
          <w:szCs w:val="24"/>
        </w:rPr>
      </w:pPr>
      <w:proofErr w:type="gramStart"/>
      <w:r w:rsidRPr="00596765">
        <w:rPr>
          <w:rStyle w:val="a9"/>
          <w:rFonts w:ascii="Times New Roman" w:hAnsi="Times New Roman"/>
          <w:sz w:val="24"/>
          <w:szCs w:val="24"/>
        </w:rPr>
        <w:t>Р</w:t>
      </w:r>
      <w:proofErr w:type="gramEnd"/>
      <w:r w:rsidRPr="00596765">
        <w:rPr>
          <w:rStyle w:val="a9"/>
          <w:rFonts w:ascii="Times New Roman" w:hAnsi="Times New Roman"/>
          <w:sz w:val="24"/>
          <w:szCs w:val="24"/>
        </w:rPr>
        <w:t xml:space="preserve"> – численность постоянного населения </w:t>
      </w:r>
      <w:r>
        <w:rPr>
          <w:rStyle w:val="a9"/>
          <w:rFonts w:ascii="Times New Roman" w:hAnsi="Times New Roman"/>
          <w:sz w:val="24"/>
          <w:szCs w:val="24"/>
        </w:rPr>
        <w:t xml:space="preserve">Октябрьского </w:t>
      </w:r>
      <w:r w:rsidRPr="00596765">
        <w:rPr>
          <w:rStyle w:val="a9"/>
          <w:rFonts w:ascii="Times New Roman" w:hAnsi="Times New Roman"/>
          <w:sz w:val="24"/>
          <w:szCs w:val="24"/>
        </w:rPr>
        <w:t>муниципального образования.</w:t>
      </w:r>
    </w:p>
    <w:p w:rsidR="005B25EC" w:rsidRPr="00596765" w:rsidRDefault="005B25EC" w:rsidP="005B25EC">
      <w:pPr>
        <w:pStyle w:val="ad"/>
        <w:spacing w:after="0"/>
        <w:ind w:left="0"/>
        <w:jc w:val="both"/>
        <w:rPr>
          <w:rStyle w:val="a9"/>
          <w:rFonts w:ascii="Times New Roman" w:hAnsi="Times New Roman"/>
          <w:i w:val="0"/>
          <w:sz w:val="24"/>
          <w:szCs w:val="24"/>
        </w:rPr>
      </w:pPr>
      <w:r w:rsidRPr="00596765">
        <w:rPr>
          <w:rStyle w:val="a9"/>
          <w:rFonts w:ascii="Times New Roman" w:hAnsi="Times New Roman"/>
          <w:sz w:val="24"/>
          <w:szCs w:val="24"/>
        </w:rPr>
        <w:t>N – 15, 5 тыс. руб. – норматив расхода на обеспечение деятельности штатной единицы включают в себя частичную  оплату труда с учетом начислений на оплату труда и расходы по обеспечению деятельности рабочего места (приобретение  канцелярских товаров, оргтехники). ( Приложение № 2).</w:t>
      </w:r>
    </w:p>
    <w:p w:rsidR="005B25EC" w:rsidRPr="00596765" w:rsidRDefault="005B25EC" w:rsidP="005B25EC">
      <w:pPr>
        <w:pStyle w:val="ad"/>
        <w:spacing w:after="0"/>
        <w:ind w:left="0"/>
        <w:jc w:val="both"/>
        <w:rPr>
          <w:rStyle w:val="a9"/>
          <w:rFonts w:ascii="Times New Roman" w:hAnsi="Times New Roman"/>
          <w:i w:val="0"/>
          <w:sz w:val="24"/>
          <w:szCs w:val="24"/>
        </w:rPr>
      </w:pPr>
      <w:r w:rsidRPr="00596765">
        <w:rPr>
          <w:rStyle w:val="a9"/>
          <w:rFonts w:ascii="Times New Roman" w:hAnsi="Times New Roman"/>
          <w:sz w:val="24"/>
          <w:szCs w:val="24"/>
        </w:rPr>
        <w:t xml:space="preserve">3.5. Иные межбюджетные трансферты на передачу полномочий в соответствии </w:t>
      </w:r>
      <w:r>
        <w:rPr>
          <w:rStyle w:val="a9"/>
          <w:rFonts w:ascii="Times New Roman" w:hAnsi="Times New Roman"/>
          <w:sz w:val="24"/>
          <w:szCs w:val="24"/>
        </w:rPr>
        <w:t xml:space="preserve">                     </w:t>
      </w:r>
      <w:r w:rsidRPr="00596765">
        <w:rPr>
          <w:rStyle w:val="a9"/>
          <w:rFonts w:ascii="Times New Roman" w:hAnsi="Times New Roman"/>
          <w:sz w:val="24"/>
          <w:szCs w:val="24"/>
        </w:rPr>
        <w:t>с настоящим соглашением носят целевой характер и не подлежат направлению на иные цели.</w:t>
      </w:r>
    </w:p>
    <w:p w:rsidR="005B25EC" w:rsidRPr="00596765" w:rsidRDefault="005B25EC" w:rsidP="005B25EC">
      <w:pPr>
        <w:pStyle w:val="ad"/>
        <w:spacing w:after="0"/>
        <w:ind w:left="0"/>
        <w:jc w:val="both"/>
        <w:rPr>
          <w:rStyle w:val="a9"/>
          <w:rFonts w:ascii="Times New Roman" w:hAnsi="Times New Roman"/>
          <w:i w:val="0"/>
          <w:sz w:val="24"/>
          <w:szCs w:val="24"/>
        </w:rPr>
      </w:pPr>
      <w:r w:rsidRPr="00596765">
        <w:rPr>
          <w:rStyle w:val="a9"/>
          <w:rFonts w:ascii="Times New Roman" w:hAnsi="Times New Roman"/>
          <w:sz w:val="24"/>
          <w:szCs w:val="24"/>
        </w:rPr>
        <w:t>3.6. Иные межбюджетные трансферты на осуществление полномочий в соответствии с настоящим соглашением в случаях не целевого использования подлежат взысканию в доход муниципального образования в соответствии с бюджетным законодательством российской Федерации.</w:t>
      </w:r>
    </w:p>
    <w:p w:rsidR="005B25EC" w:rsidRDefault="005B25EC" w:rsidP="005B25EC">
      <w:pPr>
        <w:pStyle w:val="a7"/>
        <w:jc w:val="both"/>
        <w:rPr>
          <w:rStyle w:val="a9"/>
          <w:i w:val="0"/>
          <w:sz w:val="24"/>
          <w:szCs w:val="24"/>
        </w:rPr>
      </w:pPr>
    </w:p>
    <w:p w:rsidR="005B25EC" w:rsidRPr="00596765" w:rsidRDefault="005B25EC" w:rsidP="005B25EC">
      <w:pPr>
        <w:pStyle w:val="a7"/>
        <w:jc w:val="both"/>
        <w:rPr>
          <w:rStyle w:val="a9"/>
          <w:i w:val="0"/>
          <w:sz w:val="24"/>
          <w:szCs w:val="24"/>
        </w:rPr>
      </w:pPr>
    </w:p>
    <w:p w:rsidR="005B25EC" w:rsidRPr="009375EC" w:rsidRDefault="005B25EC" w:rsidP="005B25EC">
      <w:pPr>
        <w:pStyle w:val="a7"/>
        <w:jc w:val="center"/>
        <w:rPr>
          <w:rStyle w:val="a9"/>
          <w:b/>
          <w:i w:val="0"/>
          <w:sz w:val="24"/>
          <w:szCs w:val="24"/>
        </w:rPr>
      </w:pPr>
      <w:r w:rsidRPr="00596765">
        <w:rPr>
          <w:rStyle w:val="a9"/>
          <w:b/>
          <w:sz w:val="24"/>
          <w:szCs w:val="24"/>
        </w:rPr>
        <w:t>4. В целях реализации пункта 1 настоящего Соглашения Стороны обязуются:</w:t>
      </w:r>
    </w:p>
    <w:p w:rsidR="005B25EC" w:rsidRPr="00596765" w:rsidRDefault="005B25EC" w:rsidP="005B25EC">
      <w:pPr>
        <w:pStyle w:val="a7"/>
        <w:ind w:firstLine="708"/>
        <w:jc w:val="both"/>
        <w:rPr>
          <w:rStyle w:val="a9"/>
          <w:i w:val="0"/>
          <w:sz w:val="24"/>
          <w:szCs w:val="24"/>
        </w:rPr>
      </w:pPr>
      <w:r w:rsidRPr="00596765">
        <w:rPr>
          <w:rStyle w:val="a9"/>
          <w:sz w:val="24"/>
          <w:szCs w:val="24"/>
        </w:rPr>
        <w:t xml:space="preserve">4.1 «Поселение»  </w:t>
      </w:r>
    </w:p>
    <w:p w:rsidR="005B25EC" w:rsidRPr="00596765" w:rsidRDefault="005B25EC" w:rsidP="005B25EC">
      <w:pPr>
        <w:pStyle w:val="a7"/>
        <w:jc w:val="both"/>
        <w:rPr>
          <w:rStyle w:val="a9"/>
          <w:i w:val="0"/>
          <w:sz w:val="24"/>
          <w:szCs w:val="24"/>
        </w:rPr>
      </w:pPr>
      <w:r w:rsidRPr="00596765">
        <w:rPr>
          <w:rStyle w:val="a9"/>
          <w:sz w:val="24"/>
          <w:szCs w:val="24"/>
        </w:rPr>
        <w:t xml:space="preserve">4.1.1Перечисляет межбюджетные трансферты передаваемые бюджету Дергачевского муниципального района из бюджета </w:t>
      </w:r>
      <w:r>
        <w:rPr>
          <w:rStyle w:val="a9"/>
          <w:sz w:val="24"/>
          <w:szCs w:val="24"/>
        </w:rPr>
        <w:t xml:space="preserve">Октябрьского </w:t>
      </w:r>
      <w:r w:rsidRPr="00596765">
        <w:rPr>
          <w:rStyle w:val="a9"/>
          <w:sz w:val="24"/>
          <w:szCs w:val="24"/>
        </w:rPr>
        <w:t>поселения на осуществление части полномочия по решению вопроса местного значения «</w:t>
      </w:r>
      <w:r w:rsidRPr="006C110A">
        <w:rPr>
          <w:sz w:val="24"/>
          <w:szCs w:val="24"/>
        </w:rPr>
        <w:t>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r w:rsidRPr="00596765">
        <w:rPr>
          <w:rStyle w:val="a9"/>
          <w:sz w:val="24"/>
          <w:szCs w:val="24"/>
        </w:rPr>
        <w:t>»</w:t>
      </w:r>
      <w:r>
        <w:rPr>
          <w:rStyle w:val="a9"/>
          <w:sz w:val="24"/>
          <w:szCs w:val="24"/>
        </w:rPr>
        <w:t xml:space="preserve"> 17,5</w:t>
      </w:r>
      <w:r w:rsidRPr="00596765">
        <w:rPr>
          <w:rStyle w:val="a9"/>
          <w:sz w:val="24"/>
          <w:szCs w:val="24"/>
        </w:rPr>
        <w:t xml:space="preserve"> </w:t>
      </w:r>
      <w:proofErr w:type="spellStart"/>
      <w:r w:rsidRPr="00596765">
        <w:rPr>
          <w:rStyle w:val="a9"/>
          <w:sz w:val="24"/>
          <w:szCs w:val="24"/>
        </w:rPr>
        <w:t>тыс</w:t>
      </w:r>
      <w:proofErr w:type="gramStart"/>
      <w:r w:rsidRPr="00596765">
        <w:rPr>
          <w:rStyle w:val="a9"/>
          <w:sz w:val="24"/>
          <w:szCs w:val="24"/>
        </w:rPr>
        <w:t>.р</w:t>
      </w:r>
      <w:proofErr w:type="gramEnd"/>
      <w:r w:rsidRPr="00596765">
        <w:rPr>
          <w:rStyle w:val="a9"/>
          <w:sz w:val="24"/>
          <w:szCs w:val="24"/>
        </w:rPr>
        <w:t>уб</w:t>
      </w:r>
      <w:proofErr w:type="spellEnd"/>
      <w:r w:rsidRPr="00596765">
        <w:rPr>
          <w:rStyle w:val="a9"/>
          <w:sz w:val="24"/>
          <w:szCs w:val="24"/>
        </w:rPr>
        <w:t>.</w:t>
      </w:r>
    </w:p>
    <w:p w:rsidR="005B25EC" w:rsidRPr="00596765" w:rsidRDefault="005B25EC" w:rsidP="005B25EC">
      <w:pPr>
        <w:pStyle w:val="a7"/>
        <w:ind w:firstLine="708"/>
        <w:jc w:val="both"/>
        <w:rPr>
          <w:rStyle w:val="a9"/>
          <w:i w:val="0"/>
          <w:sz w:val="24"/>
          <w:szCs w:val="24"/>
        </w:rPr>
      </w:pPr>
    </w:p>
    <w:p w:rsidR="005B25EC" w:rsidRPr="00596765" w:rsidRDefault="005B25EC" w:rsidP="005B25EC">
      <w:pPr>
        <w:pStyle w:val="a7"/>
        <w:jc w:val="both"/>
        <w:rPr>
          <w:rStyle w:val="a9"/>
          <w:i w:val="0"/>
          <w:sz w:val="24"/>
          <w:szCs w:val="24"/>
        </w:rPr>
      </w:pPr>
      <w:r w:rsidRPr="00596765">
        <w:rPr>
          <w:rStyle w:val="a9"/>
          <w:sz w:val="24"/>
          <w:szCs w:val="24"/>
        </w:rPr>
        <w:t xml:space="preserve">4.1.2. Представляет «Муниципальному району» необходимую документацию </w:t>
      </w:r>
      <w:proofErr w:type="gramStart"/>
      <w:r w:rsidRPr="00596765">
        <w:rPr>
          <w:rStyle w:val="a9"/>
          <w:sz w:val="24"/>
          <w:szCs w:val="24"/>
        </w:rPr>
        <w:t>информацию</w:t>
      </w:r>
      <w:proofErr w:type="gramEnd"/>
      <w:r w:rsidRPr="00596765">
        <w:rPr>
          <w:rStyle w:val="a9"/>
          <w:sz w:val="24"/>
          <w:szCs w:val="24"/>
        </w:rPr>
        <w:t xml:space="preserve"> относящуюся к предмету настоящего Соглашения.</w:t>
      </w:r>
    </w:p>
    <w:p w:rsidR="005B25EC" w:rsidRPr="00596765" w:rsidRDefault="005B25EC" w:rsidP="005B25EC">
      <w:pPr>
        <w:pStyle w:val="a7"/>
        <w:jc w:val="both"/>
        <w:rPr>
          <w:rStyle w:val="a9"/>
          <w:i w:val="0"/>
          <w:sz w:val="24"/>
          <w:szCs w:val="24"/>
        </w:rPr>
      </w:pPr>
      <w:r w:rsidRPr="00596765">
        <w:rPr>
          <w:rStyle w:val="a9"/>
          <w:sz w:val="24"/>
          <w:szCs w:val="24"/>
        </w:rPr>
        <w:t>4.2 «Муниципальный район»</w:t>
      </w:r>
    </w:p>
    <w:p w:rsidR="005B25EC" w:rsidRPr="00596765" w:rsidRDefault="005B25EC" w:rsidP="005B25EC">
      <w:pPr>
        <w:pStyle w:val="a7"/>
        <w:jc w:val="both"/>
        <w:rPr>
          <w:rStyle w:val="a9"/>
          <w:i w:val="0"/>
          <w:sz w:val="24"/>
          <w:szCs w:val="24"/>
        </w:rPr>
      </w:pPr>
      <w:r w:rsidRPr="00596765">
        <w:rPr>
          <w:rStyle w:val="a9"/>
          <w:sz w:val="24"/>
          <w:szCs w:val="24"/>
        </w:rPr>
        <w:lastRenderedPageBreak/>
        <w:t>4.2.1. В соответствии с настоящим Соглашением «Муниципальный район» осуществляет переданное полномочие согласно п. 2 в соответствии с требованиями действующего законодательства;</w:t>
      </w:r>
    </w:p>
    <w:p w:rsidR="005B25EC" w:rsidRPr="00596765" w:rsidRDefault="005B25EC" w:rsidP="005B25EC">
      <w:pPr>
        <w:pStyle w:val="a7"/>
        <w:jc w:val="both"/>
        <w:rPr>
          <w:rStyle w:val="a9"/>
          <w:i w:val="0"/>
          <w:sz w:val="24"/>
          <w:szCs w:val="24"/>
        </w:rPr>
      </w:pPr>
      <w:r w:rsidRPr="00596765">
        <w:rPr>
          <w:rStyle w:val="a9"/>
          <w:sz w:val="24"/>
          <w:szCs w:val="24"/>
        </w:rPr>
        <w:t>4.2.2. Направляет поступившие финансовые средства (трансферты) в полном объеме на осуществление переданного полномочия, указанного в п. 2 обеспечивая их целевое использование:</w:t>
      </w:r>
    </w:p>
    <w:p w:rsidR="005B25EC" w:rsidRDefault="005B25EC" w:rsidP="005B25EC">
      <w:pPr>
        <w:pStyle w:val="a7"/>
        <w:jc w:val="both"/>
        <w:rPr>
          <w:rStyle w:val="a9"/>
          <w:i w:val="0"/>
          <w:sz w:val="24"/>
          <w:szCs w:val="24"/>
        </w:rPr>
      </w:pPr>
      <w:r w:rsidRPr="00596765">
        <w:rPr>
          <w:rStyle w:val="a9"/>
          <w:sz w:val="24"/>
          <w:szCs w:val="24"/>
        </w:rPr>
        <w:t>4.2.3.При не поступлении финансовых средств (трансфертов) на осуществление указанных полномочий в течение 1 месяца с момента последнего перечисления приостанавливает на срок до одного  месяца исполнение принятых полномочий, а по окончании указанного срока пре</w:t>
      </w:r>
      <w:r>
        <w:rPr>
          <w:rStyle w:val="a9"/>
          <w:sz w:val="24"/>
          <w:szCs w:val="24"/>
        </w:rPr>
        <w:t>кращает исполнение  полномочий.</w:t>
      </w:r>
    </w:p>
    <w:p w:rsidR="005B25EC" w:rsidRDefault="005B25EC" w:rsidP="005B25EC">
      <w:pPr>
        <w:pStyle w:val="a7"/>
        <w:jc w:val="both"/>
        <w:rPr>
          <w:rStyle w:val="a9"/>
          <w:i w:val="0"/>
          <w:sz w:val="24"/>
          <w:szCs w:val="24"/>
        </w:rPr>
      </w:pPr>
    </w:p>
    <w:p w:rsidR="005B25EC" w:rsidRDefault="005B25EC" w:rsidP="005B25EC">
      <w:pPr>
        <w:pStyle w:val="a7"/>
        <w:jc w:val="both"/>
        <w:rPr>
          <w:rStyle w:val="a9"/>
          <w:i w:val="0"/>
          <w:sz w:val="24"/>
          <w:szCs w:val="24"/>
        </w:rPr>
      </w:pPr>
    </w:p>
    <w:p w:rsidR="005B25EC" w:rsidRPr="00596765" w:rsidRDefault="005B25EC" w:rsidP="005B25EC">
      <w:pPr>
        <w:pStyle w:val="a7"/>
        <w:jc w:val="both"/>
        <w:rPr>
          <w:rStyle w:val="a9"/>
          <w:i w:val="0"/>
          <w:sz w:val="24"/>
          <w:szCs w:val="24"/>
        </w:rPr>
      </w:pPr>
    </w:p>
    <w:p w:rsidR="005B25EC" w:rsidRPr="00C7315D" w:rsidRDefault="005B25EC" w:rsidP="005B25EC">
      <w:pPr>
        <w:pStyle w:val="a7"/>
        <w:jc w:val="center"/>
        <w:rPr>
          <w:rStyle w:val="a9"/>
          <w:b/>
          <w:i w:val="0"/>
          <w:sz w:val="24"/>
          <w:szCs w:val="24"/>
        </w:rPr>
      </w:pPr>
      <w:r w:rsidRPr="00596765">
        <w:rPr>
          <w:rStyle w:val="a9"/>
          <w:b/>
          <w:sz w:val="24"/>
          <w:szCs w:val="24"/>
        </w:rPr>
        <w:t>5. Срок действия Соглашения:</w:t>
      </w:r>
    </w:p>
    <w:p w:rsidR="005B25EC" w:rsidRPr="00596765" w:rsidRDefault="005B25EC" w:rsidP="005B25EC">
      <w:pPr>
        <w:pStyle w:val="a7"/>
        <w:jc w:val="both"/>
        <w:rPr>
          <w:rStyle w:val="a9"/>
          <w:i w:val="0"/>
          <w:sz w:val="24"/>
          <w:szCs w:val="24"/>
        </w:rPr>
      </w:pPr>
      <w:r w:rsidRPr="00596765">
        <w:rPr>
          <w:rStyle w:val="a9"/>
          <w:sz w:val="24"/>
          <w:szCs w:val="24"/>
        </w:rPr>
        <w:t>5.1. Настоящее Соглашение</w:t>
      </w:r>
      <w:r>
        <w:rPr>
          <w:rStyle w:val="a9"/>
          <w:sz w:val="24"/>
          <w:szCs w:val="24"/>
        </w:rPr>
        <w:t xml:space="preserve"> вступает в силу с 1 января 2026</w:t>
      </w:r>
      <w:r w:rsidRPr="00596765">
        <w:rPr>
          <w:rStyle w:val="a9"/>
          <w:sz w:val="24"/>
          <w:szCs w:val="24"/>
        </w:rPr>
        <w:t xml:space="preserve"> года</w:t>
      </w:r>
      <w:r>
        <w:rPr>
          <w:rStyle w:val="a9"/>
          <w:sz w:val="24"/>
          <w:szCs w:val="24"/>
        </w:rPr>
        <w:t xml:space="preserve">  и действует по 31 декабря 2026</w:t>
      </w:r>
      <w:r w:rsidRPr="00596765">
        <w:rPr>
          <w:rStyle w:val="a9"/>
          <w:sz w:val="24"/>
          <w:szCs w:val="24"/>
        </w:rPr>
        <w:t xml:space="preserve"> года</w:t>
      </w:r>
    </w:p>
    <w:p w:rsidR="005B25EC" w:rsidRPr="00596765" w:rsidRDefault="005B25EC" w:rsidP="005B25EC">
      <w:pPr>
        <w:pStyle w:val="a7"/>
        <w:jc w:val="both"/>
        <w:rPr>
          <w:rStyle w:val="a9"/>
          <w:i w:val="0"/>
          <w:sz w:val="24"/>
          <w:szCs w:val="24"/>
        </w:rPr>
      </w:pPr>
      <w:r w:rsidRPr="00596765">
        <w:rPr>
          <w:rStyle w:val="a9"/>
          <w:sz w:val="24"/>
          <w:szCs w:val="24"/>
        </w:rPr>
        <w:t>5.2. При отсутствии письменного обращения какой - либо из сторон о прекращении действия соглашения, направленного до истечения срока действия соглашения, соглашение считать пролонгированным на срок 1 год.</w:t>
      </w:r>
    </w:p>
    <w:p w:rsidR="005B25EC" w:rsidRPr="00C7315D" w:rsidRDefault="005B25EC" w:rsidP="005B25EC">
      <w:pPr>
        <w:pStyle w:val="a7"/>
        <w:jc w:val="center"/>
        <w:rPr>
          <w:rStyle w:val="a9"/>
          <w:b/>
          <w:i w:val="0"/>
          <w:sz w:val="24"/>
          <w:szCs w:val="24"/>
        </w:rPr>
      </w:pPr>
      <w:r w:rsidRPr="00596765">
        <w:rPr>
          <w:rStyle w:val="a9"/>
          <w:b/>
          <w:sz w:val="24"/>
          <w:szCs w:val="24"/>
        </w:rPr>
        <w:t>6.Ответственность сторон</w:t>
      </w:r>
    </w:p>
    <w:p w:rsidR="005B25EC" w:rsidRPr="00596765" w:rsidRDefault="005B25EC" w:rsidP="005B25EC">
      <w:pPr>
        <w:pStyle w:val="a7"/>
        <w:jc w:val="both"/>
        <w:rPr>
          <w:rStyle w:val="a9"/>
          <w:i w:val="0"/>
          <w:sz w:val="24"/>
          <w:szCs w:val="24"/>
        </w:rPr>
      </w:pPr>
      <w:r w:rsidRPr="00596765">
        <w:rPr>
          <w:rStyle w:val="a9"/>
          <w:sz w:val="24"/>
          <w:szCs w:val="24"/>
        </w:rPr>
        <w:t>6.1.Каждая из Сторон несет ответственность за исполнение условий настоящего Соглашения  в соответствии с законодательством Российской Федерации.</w:t>
      </w:r>
    </w:p>
    <w:p w:rsidR="005B25EC" w:rsidRPr="00596765" w:rsidRDefault="005B25EC" w:rsidP="005B25EC">
      <w:pPr>
        <w:pStyle w:val="a7"/>
        <w:ind w:left="1416" w:firstLine="708"/>
        <w:rPr>
          <w:rStyle w:val="a9"/>
          <w:i w:val="0"/>
          <w:sz w:val="24"/>
          <w:szCs w:val="24"/>
        </w:rPr>
      </w:pPr>
    </w:p>
    <w:p w:rsidR="005B25EC" w:rsidRPr="00C7315D" w:rsidRDefault="005B25EC" w:rsidP="005B25EC">
      <w:pPr>
        <w:pStyle w:val="a7"/>
        <w:jc w:val="center"/>
        <w:rPr>
          <w:rStyle w:val="a9"/>
          <w:b/>
          <w:i w:val="0"/>
          <w:sz w:val="24"/>
          <w:szCs w:val="24"/>
        </w:rPr>
      </w:pPr>
      <w:r w:rsidRPr="00596765">
        <w:rPr>
          <w:rStyle w:val="a9"/>
          <w:b/>
          <w:sz w:val="24"/>
          <w:szCs w:val="24"/>
        </w:rPr>
        <w:t>7. Порядок расторжения Соглашения</w:t>
      </w:r>
    </w:p>
    <w:p w:rsidR="005B25EC" w:rsidRPr="00596765" w:rsidRDefault="005B25EC" w:rsidP="005B25EC">
      <w:pPr>
        <w:pStyle w:val="a7"/>
        <w:jc w:val="both"/>
        <w:rPr>
          <w:rStyle w:val="a9"/>
          <w:i w:val="0"/>
          <w:sz w:val="24"/>
          <w:szCs w:val="24"/>
        </w:rPr>
      </w:pPr>
      <w:r w:rsidRPr="00596765">
        <w:rPr>
          <w:rStyle w:val="a9"/>
          <w:sz w:val="24"/>
          <w:szCs w:val="24"/>
        </w:rPr>
        <w:t>7.1.Каждая из Сторон вправе  расторгнуть Соглашение, письменно уведомив другую Сторону за 30 дней до дня расторжения и указав причины досрочного расторжения Соглашения.</w:t>
      </w:r>
    </w:p>
    <w:p w:rsidR="005B25EC" w:rsidRPr="00596765" w:rsidRDefault="005B25EC" w:rsidP="005B25EC">
      <w:pPr>
        <w:pStyle w:val="a7"/>
        <w:jc w:val="both"/>
        <w:rPr>
          <w:rStyle w:val="a9"/>
          <w:i w:val="0"/>
          <w:sz w:val="24"/>
          <w:szCs w:val="24"/>
        </w:rPr>
      </w:pPr>
      <w:r w:rsidRPr="00596765">
        <w:rPr>
          <w:rStyle w:val="a9"/>
          <w:sz w:val="24"/>
          <w:szCs w:val="24"/>
        </w:rPr>
        <w:t>7.2. В случае расторжения Соглашения «Муниципальный район»   обязуется в трехдневный срок передать «Поселению» по акту приема-передачи всю документацию «Поселения».</w:t>
      </w:r>
    </w:p>
    <w:p w:rsidR="005B25EC" w:rsidRPr="00596765" w:rsidRDefault="005B25EC" w:rsidP="005B25EC">
      <w:pPr>
        <w:pStyle w:val="a7"/>
        <w:jc w:val="both"/>
        <w:rPr>
          <w:rStyle w:val="a9"/>
          <w:i w:val="0"/>
          <w:sz w:val="24"/>
          <w:szCs w:val="24"/>
        </w:rPr>
      </w:pPr>
      <w:r w:rsidRPr="00596765">
        <w:rPr>
          <w:rStyle w:val="a9"/>
          <w:sz w:val="24"/>
          <w:szCs w:val="24"/>
        </w:rPr>
        <w:t>7.3.По взаимному согласию Сторон или в соответствии с требованиями действующего законодательства в настоящее Соглашение в письменной форме могут быть внесены изменения и (или) дополнения, являющиеся неотъемлемой частью настоящего Соглашения с даты их подписания Сторонами.</w:t>
      </w:r>
    </w:p>
    <w:p w:rsidR="005B25EC" w:rsidRPr="00596765" w:rsidRDefault="005B25EC" w:rsidP="005B25EC">
      <w:pPr>
        <w:pStyle w:val="a7"/>
        <w:jc w:val="both"/>
        <w:rPr>
          <w:rStyle w:val="a9"/>
          <w:i w:val="0"/>
          <w:sz w:val="24"/>
          <w:szCs w:val="24"/>
        </w:rPr>
      </w:pPr>
      <w:r w:rsidRPr="00596765">
        <w:rPr>
          <w:rStyle w:val="a9"/>
          <w:sz w:val="24"/>
          <w:szCs w:val="24"/>
        </w:rPr>
        <w:t>7.4.Неурегулированные Сторонами споры и разногласия, возникающие при исполнении настоящего Соглашения, подлежат рассмотрению в порядке, предусмотренном действующим законодательством.</w:t>
      </w:r>
    </w:p>
    <w:p w:rsidR="005B25EC" w:rsidRPr="00596765" w:rsidRDefault="005B25EC" w:rsidP="005B25EC">
      <w:pPr>
        <w:pStyle w:val="a7"/>
        <w:jc w:val="both"/>
        <w:rPr>
          <w:rStyle w:val="a9"/>
          <w:i w:val="0"/>
          <w:sz w:val="24"/>
          <w:szCs w:val="24"/>
        </w:rPr>
      </w:pPr>
      <w:r w:rsidRPr="00596765">
        <w:rPr>
          <w:rStyle w:val="a9"/>
          <w:sz w:val="24"/>
          <w:szCs w:val="24"/>
        </w:rPr>
        <w:t>7.5. Настоящее Соглашение составлено в 2 (двух) экземплярах, по одному экземпляру для каждой из Сторон, имеющих равную юридическую силу.</w:t>
      </w:r>
    </w:p>
    <w:p w:rsidR="005B25EC" w:rsidRPr="00596765" w:rsidRDefault="005B25EC" w:rsidP="005B25EC">
      <w:pPr>
        <w:pStyle w:val="a7"/>
        <w:jc w:val="center"/>
        <w:rPr>
          <w:rStyle w:val="a9"/>
          <w:b/>
          <w:i w:val="0"/>
          <w:sz w:val="24"/>
          <w:szCs w:val="24"/>
        </w:rPr>
      </w:pPr>
    </w:p>
    <w:p w:rsidR="005B25EC" w:rsidRPr="00C7315D" w:rsidRDefault="005B25EC" w:rsidP="005B25EC">
      <w:pPr>
        <w:pStyle w:val="a7"/>
        <w:jc w:val="center"/>
        <w:rPr>
          <w:rStyle w:val="a9"/>
          <w:b/>
          <w:i w:val="0"/>
          <w:sz w:val="24"/>
          <w:szCs w:val="24"/>
        </w:rPr>
      </w:pPr>
      <w:r w:rsidRPr="00596765">
        <w:rPr>
          <w:rStyle w:val="a9"/>
          <w:b/>
          <w:sz w:val="24"/>
          <w:szCs w:val="24"/>
        </w:rPr>
        <w:t xml:space="preserve">8.Финансовые санкции за </w:t>
      </w:r>
      <w:proofErr w:type="gramStart"/>
      <w:r w:rsidRPr="00596765">
        <w:rPr>
          <w:rStyle w:val="a9"/>
          <w:b/>
          <w:sz w:val="24"/>
          <w:szCs w:val="24"/>
        </w:rPr>
        <w:t>не исполнение</w:t>
      </w:r>
      <w:proofErr w:type="gramEnd"/>
      <w:r w:rsidRPr="00596765">
        <w:rPr>
          <w:rStyle w:val="a9"/>
          <w:b/>
          <w:sz w:val="24"/>
          <w:szCs w:val="24"/>
        </w:rPr>
        <w:t xml:space="preserve"> Соглашения</w:t>
      </w:r>
    </w:p>
    <w:p w:rsidR="005B25EC" w:rsidRPr="00596765" w:rsidRDefault="005B25EC" w:rsidP="005B25EC">
      <w:pPr>
        <w:pStyle w:val="a7"/>
        <w:jc w:val="both"/>
        <w:rPr>
          <w:rStyle w:val="a9"/>
          <w:i w:val="0"/>
          <w:sz w:val="24"/>
          <w:szCs w:val="24"/>
        </w:rPr>
      </w:pPr>
      <w:r w:rsidRPr="00596765">
        <w:rPr>
          <w:rStyle w:val="a9"/>
          <w:sz w:val="24"/>
          <w:szCs w:val="24"/>
        </w:rPr>
        <w:t>8.1.В случае нарушения  «Поселением» срока перечисления межбюджетных трансфертов, «Поселению» начисляются пени в размере 0,01% за каждый день просрочки исполнения обязательства по перечислению межбюджетных трансфертов.</w:t>
      </w:r>
    </w:p>
    <w:p w:rsidR="005B25EC" w:rsidRPr="00596765" w:rsidRDefault="005B25EC" w:rsidP="005B25EC">
      <w:pPr>
        <w:pStyle w:val="a7"/>
        <w:jc w:val="both"/>
        <w:rPr>
          <w:rStyle w:val="a9"/>
          <w:i w:val="0"/>
          <w:sz w:val="24"/>
          <w:szCs w:val="24"/>
        </w:rPr>
      </w:pPr>
      <w:r w:rsidRPr="00596765">
        <w:rPr>
          <w:rStyle w:val="a9"/>
          <w:sz w:val="24"/>
          <w:szCs w:val="24"/>
        </w:rPr>
        <w:t xml:space="preserve">8.2. В случае ненадлежащего исполнения принятых полномочий «Муниципальным районом» влечет за собой возврат перечисленных межбюджетных трансфертов в бюджет </w:t>
      </w:r>
      <w:r>
        <w:rPr>
          <w:rStyle w:val="a9"/>
          <w:sz w:val="24"/>
          <w:szCs w:val="24"/>
        </w:rPr>
        <w:t xml:space="preserve">Октябрьского </w:t>
      </w:r>
      <w:r w:rsidRPr="00596765">
        <w:rPr>
          <w:rStyle w:val="a9"/>
          <w:sz w:val="24"/>
          <w:szCs w:val="24"/>
        </w:rPr>
        <w:t>муниципального образования, за вычетом фактических расходов, подтвержденных документально, в течени</w:t>
      </w:r>
      <w:proofErr w:type="gramStart"/>
      <w:r w:rsidRPr="00596765">
        <w:rPr>
          <w:rStyle w:val="a9"/>
          <w:sz w:val="24"/>
          <w:szCs w:val="24"/>
        </w:rPr>
        <w:t>и</w:t>
      </w:r>
      <w:proofErr w:type="gramEnd"/>
      <w:r w:rsidRPr="00596765">
        <w:rPr>
          <w:rStyle w:val="a9"/>
          <w:sz w:val="24"/>
          <w:szCs w:val="24"/>
        </w:rPr>
        <w:t xml:space="preserve"> 1 месяца с момента подписания Соглашения,</w:t>
      </w:r>
      <w:r>
        <w:rPr>
          <w:rStyle w:val="a9"/>
          <w:sz w:val="24"/>
          <w:szCs w:val="24"/>
        </w:rPr>
        <w:t xml:space="preserve">       </w:t>
      </w:r>
      <w:r w:rsidRPr="00596765">
        <w:rPr>
          <w:rStyle w:val="a9"/>
          <w:sz w:val="24"/>
          <w:szCs w:val="24"/>
        </w:rPr>
        <w:t xml:space="preserve"> а также уплату неустойки в размере 0,01% от суммы межбюджетных трансфертов </w:t>
      </w:r>
      <w:r>
        <w:rPr>
          <w:rStyle w:val="a9"/>
          <w:sz w:val="24"/>
          <w:szCs w:val="24"/>
        </w:rPr>
        <w:t xml:space="preserve">                  </w:t>
      </w:r>
      <w:r w:rsidRPr="00596765">
        <w:rPr>
          <w:rStyle w:val="a9"/>
          <w:sz w:val="24"/>
          <w:szCs w:val="24"/>
        </w:rPr>
        <w:t>за отчетный год, выделяемых из бюджета поселения на осуществление указанных полномочий.</w:t>
      </w:r>
    </w:p>
    <w:p w:rsidR="005B25EC" w:rsidRPr="00C7315D" w:rsidRDefault="005B25EC" w:rsidP="005B25EC">
      <w:pPr>
        <w:pStyle w:val="a7"/>
        <w:jc w:val="both"/>
        <w:rPr>
          <w:rStyle w:val="a9"/>
          <w:i w:val="0"/>
          <w:sz w:val="24"/>
          <w:szCs w:val="24"/>
        </w:rPr>
      </w:pPr>
      <w:r w:rsidRPr="00596765">
        <w:rPr>
          <w:rStyle w:val="a9"/>
          <w:sz w:val="24"/>
          <w:szCs w:val="24"/>
        </w:rPr>
        <w:t xml:space="preserve">8.3 Ущерб причиненный неисполнением или ненадлежащим исполнением настоящего </w:t>
      </w:r>
      <w:r w:rsidRPr="00596765">
        <w:rPr>
          <w:rStyle w:val="a9"/>
          <w:sz w:val="24"/>
          <w:szCs w:val="24"/>
        </w:rPr>
        <w:lastRenderedPageBreak/>
        <w:t>Соглашения одной из сторон другой стороне, полностью компенсируется виновной стороной. «Сторона», не исполнившая или ненадлежащим образом исполнившая свои обязанности освобождается от ответственности, если докажет, что неисполнение или ненадлежащее исполнение произошло в результате обстоятельств непреодолимой силы или действий другой стороны.</w:t>
      </w:r>
    </w:p>
    <w:p w:rsidR="005B25EC" w:rsidRPr="00596765" w:rsidRDefault="005B25EC" w:rsidP="005B25EC">
      <w:pPr>
        <w:pStyle w:val="a7"/>
        <w:jc w:val="center"/>
        <w:rPr>
          <w:rStyle w:val="a9"/>
          <w:b/>
          <w:i w:val="0"/>
          <w:sz w:val="24"/>
          <w:szCs w:val="24"/>
        </w:rPr>
      </w:pPr>
      <w:r w:rsidRPr="00596765">
        <w:rPr>
          <w:rStyle w:val="a9"/>
          <w:b/>
          <w:sz w:val="24"/>
          <w:szCs w:val="24"/>
        </w:rPr>
        <w:t>9.Юридический адрес сторон:</w:t>
      </w:r>
    </w:p>
    <w:p w:rsidR="005B25EC" w:rsidRDefault="005B25EC" w:rsidP="005B25EC">
      <w:pPr>
        <w:pStyle w:val="a7"/>
        <w:jc w:val="both"/>
        <w:rPr>
          <w:rStyle w:val="a9"/>
          <w:i w:val="0"/>
          <w:sz w:val="24"/>
          <w:szCs w:val="24"/>
        </w:rPr>
      </w:pPr>
      <w:r w:rsidRPr="00596765">
        <w:rPr>
          <w:rStyle w:val="a9"/>
          <w:sz w:val="24"/>
          <w:szCs w:val="24"/>
        </w:rPr>
        <w:t>1.Администрация</w:t>
      </w:r>
      <w:r>
        <w:rPr>
          <w:rStyle w:val="a9"/>
          <w:sz w:val="24"/>
          <w:szCs w:val="24"/>
        </w:rPr>
        <w:t xml:space="preserve"> Октябрьского </w:t>
      </w:r>
      <w:r w:rsidRPr="00596765">
        <w:rPr>
          <w:rStyle w:val="a9"/>
          <w:sz w:val="24"/>
          <w:szCs w:val="24"/>
        </w:rPr>
        <w:t>образования</w:t>
      </w:r>
      <w:r>
        <w:rPr>
          <w:rStyle w:val="a9"/>
          <w:sz w:val="24"/>
          <w:szCs w:val="24"/>
        </w:rPr>
        <w:t xml:space="preserve">: 413484, Саратовская область, </w:t>
      </w:r>
      <w:proofErr w:type="spellStart"/>
      <w:r>
        <w:rPr>
          <w:rStyle w:val="a9"/>
          <w:sz w:val="24"/>
          <w:szCs w:val="24"/>
        </w:rPr>
        <w:t>Дергачевский</w:t>
      </w:r>
      <w:proofErr w:type="spellEnd"/>
      <w:r>
        <w:rPr>
          <w:rStyle w:val="a9"/>
          <w:sz w:val="24"/>
          <w:szCs w:val="24"/>
        </w:rPr>
        <w:t xml:space="preserve"> район, п. </w:t>
      </w:r>
      <w:proofErr w:type="spellStart"/>
      <w:r>
        <w:rPr>
          <w:rStyle w:val="a9"/>
          <w:sz w:val="24"/>
          <w:szCs w:val="24"/>
        </w:rPr>
        <w:t>Красноозёрный</w:t>
      </w:r>
      <w:proofErr w:type="spellEnd"/>
      <w:r>
        <w:rPr>
          <w:rStyle w:val="a9"/>
          <w:sz w:val="24"/>
          <w:szCs w:val="24"/>
        </w:rPr>
        <w:t>, ул. Кировская , 16</w:t>
      </w:r>
    </w:p>
    <w:p w:rsidR="005B25EC" w:rsidRPr="00596765" w:rsidRDefault="005B25EC" w:rsidP="005B25EC">
      <w:pPr>
        <w:pStyle w:val="a7"/>
        <w:jc w:val="both"/>
        <w:rPr>
          <w:rStyle w:val="a9"/>
          <w:i w:val="0"/>
          <w:sz w:val="24"/>
          <w:szCs w:val="24"/>
        </w:rPr>
      </w:pPr>
      <w:r w:rsidRPr="00596765">
        <w:rPr>
          <w:rStyle w:val="a9"/>
          <w:sz w:val="24"/>
          <w:szCs w:val="24"/>
        </w:rPr>
        <w:t xml:space="preserve">2.Администрация Дергачевского  муниципального района: 413440 Саратовская область, </w:t>
      </w:r>
      <w:proofErr w:type="spellStart"/>
      <w:r w:rsidRPr="00596765">
        <w:rPr>
          <w:rStyle w:val="a9"/>
          <w:sz w:val="24"/>
          <w:szCs w:val="24"/>
        </w:rPr>
        <w:t>р.п</w:t>
      </w:r>
      <w:proofErr w:type="spellEnd"/>
      <w:r w:rsidRPr="00596765">
        <w:rPr>
          <w:rStyle w:val="a9"/>
          <w:sz w:val="24"/>
          <w:szCs w:val="24"/>
        </w:rPr>
        <w:t xml:space="preserve">. Дергачи, пл. </w:t>
      </w:r>
      <w:proofErr w:type="spellStart"/>
      <w:r w:rsidRPr="00596765">
        <w:rPr>
          <w:rStyle w:val="a9"/>
          <w:sz w:val="24"/>
          <w:szCs w:val="24"/>
        </w:rPr>
        <w:t>М.Горького</w:t>
      </w:r>
      <w:proofErr w:type="spellEnd"/>
      <w:r w:rsidRPr="00596765">
        <w:rPr>
          <w:rStyle w:val="a9"/>
          <w:sz w:val="24"/>
          <w:szCs w:val="24"/>
        </w:rPr>
        <w:t>, д.4</w:t>
      </w:r>
    </w:p>
    <w:p w:rsidR="005B25EC" w:rsidRPr="00596765" w:rsidRDefault="005B25EC" w:rsidP="005B25EC">
      <w:pPr>
        <w:pStyle w:val="a7"/>
        <w:jc w:val="center"/>
        <w:rPr>
          <w:rStyle w:val="a9"/>
          <w:b/>
          <w:i w:val="0"/>
          <w:sz w:val="24"/>
          <w:szCs w:val="24"/>
        </w:rPr>
      </w:pPr>
      <w:r w:rsidRPr="00596765">
        <w:rPr>
          <w:rStyle w:val="a9"/>
          <w:b/>
          <w:sz w:val="24"/>
          <w:szCs w:val="24"/>
        </w:rPr>
        <w:t xml:space="preserve">10. Подписи Сторон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5B25EC" w:rsidRPr="00294A05" w:rsidTr="00F24526">
        <w:tc>
          <w:tcPr>
            <w:tcW w:w="4785" w:type="dxa"/>
            <w:shd w:val="clear" w:color="auto" w:fill="auto"/>
          </w:tcPr>
          <w:p w:rsidR="005B25EC" w:rsidRPr="00294A05" w:rsidRDefault="005B25EC" w:rsidP="00F24526">
            <w:pPr>
              <w:pStyle w:val="a7"/>
              <w:rPr>
                <w:rStyle w:val="a9"/>
                <w:b/>
                <w:i w:val="0"/>
                <w:sz w:val="24"/>
                <w:szCs w:val="24"/>
              </w:rPr>
            </w:pPr>
            <w:r w:rsidRPr="00294A05">
              <w:rPr>
                <w:rStyle w:val="a9"/>
                <w:b/>
                <w:sz w:val="24"/>
                <w:szCs w:val="24"/>
              </w:rPr>
              <w:t xml:space="preserve">Глава  </w:t>
            </w:r>
            <w:proofErr w:type="gramStart"/>
            <w:r>
              <w:rPr>
                <w:rStyle w:val="a9"/>
                <w:b/>
                <w:sz w:val="24"/>
                <w:szCs w:val="24"/>
              </w:rPr>
              <w:t>Октябрьского</w:t>
            </w:r>
            <w:proofErr w:type="gramEnd"/>
          </w:p>
          <w:p w:rsidR="005B25EC" w:rsidRPr="00294A05" w:rsidRDefault="005B25EC" w:rsidP="00F24526">
            <w:pPr>
              <w:pStyle w:val="a7"/>
              <w:rPr>
                <w:rStyle w:val="a9"/>
                <w:b/>
                <w:i w:val="0"/>
                <w:sz w:val="24"/>
                <w:szCs w:val="24"/>
              </w:rPr>
            </w:pPr>
            <w:r w:rsidRPr="00294A05">
              <w:rPr>
                <w:rStyle w:val="a9"/>
                <w:b/>
                <w:sz w:val="24"/>
                <w:szCs w:val="24"/>
              </w:rPr>
              <w:t xml:space="preserve">муниципального образования </w:t>
            </w:r>
            <w:proofErr w:type="spellStart"/>
            <w:r>
              <w:rPr>
                <w:rStyle w:val="a9"/>
                <w:b/>
                <w:sz w:val="24"/>
                <w:szCs w:val="24"/>
              </w:rPr>
              <w:t>К.К.Джакияева</w:t>
            </w:r>
            <w:proofErr w:type="spellEnd"/>
            <w:r w:rsidRPr="00294A05">
              <w:rPr>
                <w:rStyle w:val="a9"/>
                <w:b/>
                <w:sz w:val="24"/>
                <w:szCs w:val="24"/>
              </w:rPr>
              <w:t xml:space="preserve"> _____________</w:t>
            </w:r>
          </w:p>
        </w:tc>
        <w:tc>
          <w:tcPr>
            <w:tcW w:w="4786" w:type="dxa"/>
            <w:shd w:val="clear" w:color="auto" w:fill="auto"/>
          </w:tcPr>
          <w:p w:rsidR="005B25EC" w:rsidRPr="00294A05" w:rsidRDefault="005B25EC" w:rsidP="00F24526">
            <w:pPr>
              <w:pStyle w:val="a7"/>
              <w:rPr>
                <w:rStyle w:val="a9"/>
                <w:b/>
                <w:i w:val="0"/>
                <w:sz w:val="24"/>
                <w:szCs w:val="24"/>
              </w:rPr>
            </w:pPr>
            <w:r w:rsidRPr="00294A05">
              <w:rPr>
                <w:rStyle w:val="a9"/>
                <w:b/>
                <w:sz w:val="24"/>
                <w:szCs w:val="24"/>
              </w:rPr>
              <w:t>Глава Дергачевского</w:t>
            </w:r>
          </w:p>
          <w:p w:rsidR="005B25EC" w:rsidRPr="00294A05" w:rsidRDefault="005B25EC" w:rsidP="00F24526">
            <w:pPr>
              <w:pStyle w:val="a7"/>
              <w:rPr>
                <w:rStyle w:val="a9"/>
                <w:b/>
                <w:i w:val="0"/>
                <w:sz w:val="24"/>
                <w:szCs w:val="24"/>
              </w:rPr>
            </w:pPr>
            <w:r w:rsidRPr="00294A05">
              <w:rPr>
                <w:rStyle w:val="a9"/>
                <w:b/>
                <w:sz w:val="24"/>
                <w:szCs w:val="24"/>
              </w:rPr>
              <w:t xml:space="preserve">муниципального района </w:t>
            </w:r>
          </w:p>
          <w:p w:rsidR="005B25EC" w:rsidRPr="00294A05" w:rsidRDefault="005B25EC" w:rsidP="00F24526">
            <w:pPr>
              <w:pStyle w:val="a7"/>
              <w:rPr>
                <w:rStyle w:val="a9"/>
                <w:b/>
                <w:i w:val="0"/>
                <w:sz w:val="24"/>
                <w:szCs w:val="24"/>
              </w:rPr>
            </w:pPr>
            <w:r w:rsidRPr="00294A05">
              <w:rPr>
                <w:rStyle w:val="a9"/>
                <w:b/>
                <w:sz w:val="24"/>
                <w:szCs w:val="24"/>
              </w:rPr>
              <w:t xml:space="preserve">С. Н. </w:t>
            </w:r>
            <w:proofErr w:type="spellStart"/>
            <w:r w:rsidRPr="00294A05">
              <w:rPr>
                <w:rStyle w:val="a9"/>
                <w:b/>
                <w:sz w:val="24"/>
                <w:szCs w:val="24"/>
              </w:rPr>
              <w:t>Мурзаков</w:t>
            </w:r>
            <w:proofErr w:type="spellEnd"/>
            <w:r w:rsidRPr="00294A05">
              <w:rPr>
                <w:rStyle w:val="a9"/>
                <w:b/>
                <w:sz w:val="24"/>
                <w:szCs w:val="24"/>
              </w:rPr>
              <w:t xml:space="preserve">  __________________</w:t>
            </w:r>
          </w:p>
          <w:p w:rsidR="005B25EC" w:rsidRPr="00294A05" w:rsidRDefault="005B25EC" w:rsidP="00F24526">
            <w:pPr>
              <w:pStyle w:val="a7"/>
              <w:rPr>
                <w:rStyle w:val="a9"/>
                <w:b/>
                <w:i w:val="0"/>
                <w:sz w:val="24"/>
                <w:szCs w:val="24"/>
              </w:rPr>
            </w:pPr>
          </w:p>
        </w:tc>
      </w:tr>
    </w:tbl>
    <w:p w:rsidR="005B25EC" w:rsidRPr="00596765" w:rsidRDefault="005B25EC" w:rsidP="005B25EC">
      <w:pPr>
        <w:pStyle w:val="a7"/>
        <w:jc w:val="both"/>
        <w:rPr>
          <w:rStyle w:val="a9"/>
          <w:i w:val="0"/>
          <w:sz w:val="24"/>
          <w:szCs w:val="24"/>
        </w:rPr>
      </w:pPr>
    </w:p>
    <w:p w:rsidR="005B25EC" w:rsidRPr="00596765" w:rsidRDefault="005B25EC" w:rsidP="005B25EC">
      <w:pPr>
        <w:pStyle w:val="a7"/>
        <w:jc w:val="both"/>
        <w:rPr>
          <w:rStyle w:val="a9"/>
          <w:i w:val="0"/>
          <w:sz w:val="24"/>
          <w:szCs w:val="24"/>
        </w:rPr>
      </w:pPr>
    </w:p>
    <w:p w:rsidR="005B25EC" w:rsidRPr="00596765" w:rsidRDefault="005B25EC" w:rsidP="005B25EC">
      <w:pPr>
        <w:pStyle w:val="a7"/>
        <w:jc w:val="both"/>
        <w:rPr>
          <w:rStyle w:val="a9"/>
          <w:i w:val="0"/>
          <w:sz w:val="24"/>
          <w:szCs w:val="24"/>
        </w:rPr>
      </w:pPr>
    </w:p>
    <w:p w:rsidR="005B25EC" w:rsidRDefault="005B25EC" w:rsidP="005B25EC">
      <w:pPr>
        <w:widowControl w:val="0"/>
        <w:autoSpaceDE w:val="0"/>
        <w:autoSpaceDN w:val="0"/>
        <w:adjustRightInd w:val="0"/>
        <w:jc w:val="center"/>
        <w:rPr>
          <w:rStyle w:val="a9"/>
          <w:b/>
          <w:i w:val="0"/>
        </w:rPr>
      </w:pPr>
    </w:p>
    <w:p w:rsidR="005B25EC" w:rsidRDefault="005B25EC" w:rsidP="005B25EC"/>
    <w:p w:rsidR="005B25EC" w:rsidRDefault="005B25EC" w:rsidP="005B25EC"/>
    <w:p w:rsidR="00637D2E" w:rsidRDefault="00637D2E" w:rsidP="00637D2E">
      <w:pPr>
        <w:ind w:left="3540" w:firstLine="708"/>
        <w:rPr>
          <w:sz w:val="28"/>
          <w:szCs w:val="28"/>
        </w:rPr>
      </w:pPr>
      <w:r>
        <w:rPr>
          <w:noProof/>
          <w:sz w:val="28"/>
          <w:szCs w:val="28"/>
        </w:rPr>
        <w:drawing>
          <wp:inline distT="0" distB="0" distL="0" distR="0" wp14:anchorId="229C0029" wp14:editId="55BEDAC4">
            <wp:extent cx="581025" cy="742950"/>
            <wp:effectExtent l="0" t="0" r="9525" b="0"/>
            <wp:docPr id="5" name="Рисунок 5" descr="Дергачев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Дергачевский"/>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r>
        <w:rPr>
          <w:sz w:val="28"/>
          <w:szCs w:val="28"/>
        </w:rPr>
        <w:t xml:space="preserve"> </w:t>
      </w:r>
    </w:p>
    <w:p w:rsidR="00637D2E" w:rsidRDefault="00637D2E" w:rsidP="00637D2E">
      <w:pPr>
        <w:jc w:val="center"/>
        <w:rPr>
          <w:sz w:val="28"/>
          <w:szCs w:val="28"/>
        </w:rPr>
      </w:pPr>
      <w:r>
        <w:rPr>
          <w:b/>
          <w:sz w:val="28"/>
          <w:szCs w:val="28"/>
        </w:rPr>
        <w:t>СОВЕТ</w:t>
      </w:r>
    </w:p>
    <w:p w:rsidR="00637D2E" w:rsidRDefault="00637D2E" w:rsidP="00637D2E">
      <w:pPr>
        <w:jc w:val="center"/>
        <w:rPr>
          <w:b/>
          <w:sz w:val="28"/>
          <w:szCs w:val="28"/>
        </w:rPr>
      </w:pPr>
      <w:r>
        <w:rPr>
          <w:b/>
          <w:sz w:val="28"/>
          <w:szCs w:val="28"/>
        </w:rPr>
        <w:t>ОКТЯБРЬСКОГО МУНИЦИПАЛЬНОГО ОБРАЗОВАНИЯ</w:t>
      </w:r>
    </w:p>
    <w:p w:rsidR="00637D2E" w:rsidRDefault="00637D2E" w:rsidP="00637D2E">
      <w:pPr>
        <w:jc w:val="center"/>
        <w:rPr>
          <w:b/>
          <w:sz w:val="28"/>
          <w:szCs w:val="28"/>
        </w:rPr>
      </w:pPr>
      <w:r>
        <w:rPr>
          <w:b/>
          <w:sz w:val="28"/>
          <w:szCs w:val="28"/>
        </w:rPr>
        <w:t>ДЕРГАЧЕВСКОГО МУНИЦИПАЛЬНОГО РАЙОНА</w:t>
      </w:r>
    </w:p>
    <w:p w:rsidR="00637D2E" w:rsidRDefault="00637D2E" w:rsidP="00637D2E">
      <w:pPr>
        <w:jc w:val="center"/>
        <w:rPr>
          <w:b/>
          <w:sz w:val="28"/>
          <w:szCs w:val="28"/>
        </w:rPr>
      </w:pPr>
      <w:r>
        <w:rPr>
          <w:b/>
          <w:sz w:val="28"/>
          <w:szCs w:val="28"/>
        </w:rPr>
        <w:t>САРАТОВСКОЙ ОБЛАСТИ</w:t>
      </w:r>
    </w:p>
    <w:p w:rsidR="00637D2E" w:rsidRDefault="00637D2E" w:rsidP="00637D2E">
      <w:pPr>
        <w:jc w:val="center"/>
        <w:rPr>
          <w:sz w:val="28"/>
          <w:szCs w:val="28"/>
        </w:rPr>
      </w:pPr>
    </w:p>
    <w:p w:rsidR="00637D2E" w:rsidRDefault="00637D2E" w:rsidP="00637D2E">
      <w:pPr>
        <w:jc w:val="center"/>
        <w:rPr>
          <w:b/>
          <w:sz w:val="28"/>
          <w:szCs w:val="28"/>
        </w:rPr>
      </w:pPr>
      <w:r>
        <w:rPr>
          <w:sz w:val="28"/>
          <w:szCs w:val="28"/>
        </w:rPr>
        <w:t xml:space="preserve"> </w:t>
      </w:r>
      <w:proofErr w:type="gramStart"/>
      <w:r>
        <w:rPr>
          <w:b/>
          <w:sz w:val="28"/>
          <w:szCs w:val="28"/>
        </w:rPr>
        <w:t>Р</w:t>
      </w:r>
      <w:proofErr w:type="gramEnd"/>
      <w:r>
        <w:rPr>
          <w:b/>
          <w:sz w:val="28"/>
          <w:szCs w:val="28"/>
        </w:rPr>
        <w:t xml:space="preserve"> Е Ш Е Н И Е  №  477-767</w:t>
      </w:r>
    </w:p>
    <w:p w:rsidR="00637D2E" w:rsidRDefault="00637D2E" w:rsidP="00637D2E">
      <w:pPr>
        <w:jc w:val="center"/>
        <w:rPr>
          <w:b/>
          <w:sz w:val="28"/>
          <w:szCs w:val="28"/>
        </w:rPr>
      </w:pPr>
      <w:r>
        <w:rPr>
          <w:b/>
          <w:sz w:val="28"/>
          <w:szCs w:val="28"/>
        </w:rPr>
        <w:t>от  26 января  2026 года</w:t>
      </w:r>
    </w:p>
    <w:p w:rsidR="00637D2E" w:rsidRDefault="00637D2E" w:rsidP="00637D2E">
      <w:pPr>
        <w:pStyle w:val="msonormalbullet2gif"/>
        <w:spacing w:after="0" w:afterAutospacing="0"/>
        <w:jc w:val="both"/>
        <w:rPr>
          <w:b/>
          <w:sz w:val="28"/>
          <w:szCs w:val="28"/>
        </w:rPr>
      </w:pPr>
      <w:r>
        <w:rPr>
          <w:b/>
          <w:sz w:val="28"/>
          <w:szCs w:val="28"/>
        </w:rPr>
        <w:t>О</w:t>
      </w:r>
      <w:r>
        <w:rPr>
          <w:b/>
          <w:sz w:val="28"/>
          <w:szCs w:val="28"/>
        </w:rPr>
        <w:tab/>
        <w:t>внесении</w:t>
      </w:r>
      <w:r>
        <w:rPr>
          <w:b/>
          <w:sz w:val="28"/>
          <w:szCs w:val="28"/>
        </w:rPr>
        <w:tab/>
        <w:t>изменений</w:t>
      </w:r>
      <w:r>
        <w:rPr>
          <w:b/>
          <w:sz w:val="28"/>
          <w:szCs w:val="28"/>
        </w:rPr>
        <w:tab/>
        <w:t>в</w:t>
      </w:r>
      <w:r>
        <w:rPr>
          <w:b/>
          <w:sz w:val="28"/>
          <w:szCs w:val="28"/>
        </w:rPr>
        <w:tab/>
        <w:t>решение                                                                           Совета</w:t>
      </w:r>
      <w:r>
        <w:rPr>
          <w:b/>
          <w:sz w:val="28"/>
          <w:szCs w:val="28"/>
        </w:rPr>
        <w:tab/>
        <w:t>Октябрьского</w:t>
      </w:r>
      <w:r>
        <w:rPr>
          <w:b/>
          <w:sz w:val="28"/>
          <w:szCs w:val="28"/>
        </w:rPr>
        <w:tab/>
        <w:t>муниципального                                                образования от 31.10.2013 г. № 177-282</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«Об утверждении положения по оплате </w:t>
      </w:r>
    </w:p>
    <w:p w:rsidR="00637D2E" w:rsidRDefault="00637D2E" w:rsidP="00637D2E">
      <w:pPr>
        <w:widowControl w:val="0"/>
        <w:jc w:val="both"/>
        <w:rPr>
          <w:b/>
          <w:bCs/>
          <w:sz w:val="28"/>
          <w:szCs w:val="28"/>
        </w:rPr>
      </w:pPr>
      <w:r>
        <w:rPr>
          <w:b/>
          <w:sz w:val="28"/>
          <w:szCs w:val="28"/>
        </w:rPr>
        <w:t>труда в  Октябрьском  муниципальном образовании»</w:t>
      </w:r>
      <w:r>
        <w:rPr>
          <w:b/>
          <w:bCs/>
          <w:sz w:val="28"/>
          <w:szCs w:val="28"/>
        </w:rPr>
        <w:t xml:space="preserve"> </w:t>
      </w:r>
    </w:p>
    <w:p w:rsidR="00637D2E" w:rsidRDefault="00637D2E" w:rsidP="00637D2E">
      <w:pPr>
        <w:widowControl w:val="0"/>
        <w:jc w:val="both"/>
        <w:rPr>
          <w:b/>
          <w:bCs/>
          <w:sz w:val="28"/>
          <w:szCs w:val="28"/>
        </w:rPr>
      </w:pPr>
      <w:proofErr w:type="gramStart"/>
      <w:r>
        <w:rPr>
          <w:b/>
          <w:bCs/>
          <w:sz w:val="28"/>
          <w:szCs w:val="28"/>
        </w:rPr>
        <w:t xml:space="preserve">(с изменениями от 12.12.2016г.№251-406,  </w:t>
      </w:r>
      <w:proofErr w:type="gramEnd"/>
    </w:p>
    <w:p w:rsidR="00637D2E" w:rsidRDefault="00637D2E" w:rsidP="00637D2E">
      <w:pPr>
        <w:widowControl w:val="0"/>
        <w:jc w:val="both"/>
        <w:rPr>
          <w:b/>
          <w:bCs/>
          <w:sz w:val="28"/>
          <w:szCs w:val="28"/>
        </w:rPr>
      </w:pPr>
      <w:r>
        <w:rPr>
          <w:b/>
          <w:bCs/>
          <w:sz w:val="28"/>
          <w:szCs w:val="28"/>
        </w:rPr>
        <w:t xml:space="preserve">01.08.2018 г. № 301-471,, от 30.10.2018 г. № 315-494, </w:t>
      </w:r>
    </w:p>
    <w:p w:rsidR="00637D2E" w:rsidRDefault="00637D2E" w:rsidP="00637D2E">
      <w:pPr>
        <w:widowControl w:val="0"/>
        <w:jc w:val="both"/>
        <w:rPr>
          <w:b/>
          <w:bCs/>
          <w:sz w:val="28"/>
          <w:szCs w:val="28"/>
        </w:rPr>
      </w:pPr>
      <w:r>
        <w:rPr>
          <w:b/>
          <w:bCs/>
          <w:sz w:val="28"/>
          <w:szCs w:val="28"/>
        </w:rPr>
        <w:t xml:space="preserve">от 22.01.2019 </w:t>
      </w:r>
      <w:proofErr w:type="spellStart"/>
      <w:r>
        <w:rPr>
          <w:b/>
          <w:bCs/>
          <w:sz w:val="28"/>
          <w:szCs w:val="28"/>
        </w:rPr>
        <w:t>г</w:t>
      </w:r>
      <w:proofErr w:type="gramStart"/>
      <w:r>
        <w:rPr>
          <w:b/>
          <w:bCs/>
          <w:sz w:val="28"/>
          <w:szCs w:val="28"/>
        </w:rPr>
        <w:t>.о</w:t>
      </w:r>
      <w:proofErr w:type="gramEnd"/>
      <w:r>
        <w:rPr>
          <w:b/>
          <w:bCs/>
          <w:sz w:val="28"/>
          <w:szCs w:val="28"/>
        </w:rPr>
        <w:t>т</w:t>
      </w:r>
      <w:proofErr w:type="spellEnd"/>
      <w:r>
        <w:rPr>
          <w:b/>
          <w:bCs/>
          <w:sz w:val="28"/>
          <w:szCs w:val="28"/>
        </w:rPr>
        <w:t xml:space="preserve"> 26.04.2019 №319-503,</w:t>
      </w:r>
    </w:p>
    <w:p w:rsidR="00637D2E" w:rsidRDefault="00637D2E" w:rsidP="00637D2E">
      <w:pPr>
        <w:widowControl w:val="0"/>
        <w:jc w:val="both"/>
        <w:rPr>
          <w:b/>
          <w:bCs/>
          <w:sz w:val="28"/>
          <w:szCs w:val="28"/>
        </w:rPr>
      </w:pPr>
      <w:r>
        <w:rPr>
          <w:b/>
          <w:bCs/>
          <w:sz w:val="28"/>
          <w:szCs w:val="28"/>
        </w:rPr>
        <w:t>от 26.06.2019 № 321-507, от 29.10.2019 г. № 332-522,</w:t>
      </w:r>
    </w:p>
    <w:p w:rsidR="00637D2E" w:rsidRDefault="00637D2E" w:rsidP="00637D2E">
      <w:pPr>
        <w:widowControl w:val="0"/>
        <w:jc w:val="both"/>
        <w:rPr>
          <w:b/>
          <w:bCs/>
          <w:sz w:val="28"/>
          <w:szCs w:val="28"/>
        </w:rPr>
      </w:pPr>
      <w:r>
        <w:rPr>
          <w:b/>
          <w:bCs/>
          <w:sz w:val="28"/>
          <w:szCs w:val="28"/>
        </w:rPr>
        <w:t>от 27.11.2019 г. № 334- 526,  от 29.10.2020 №  355-549,</w:t>
      </w:r>
    </w:p>
    <w:p w:rsidR="00637D2E" w:rsidRPr="0078467D" w:rsidRDefault="00637D2E" w:rsidP="00637D2E">
      <w:pPr>
        <w:widowControl w:val="0"/>
        <w:jc w:val="both"/>
        <w:rPr>
          <w:b/>
          <w:bCs/>
          <w:sz w:val="28"/>
          <w:szCs w:val="28"/>
        </w:rPr>
      </w:pPr>
      <w:r>
        <w:rPr>
          <w:b/>
          <w:bCs/>
          <w:sz w:val="28"/>
          <w:szCs w:val="28"/>
        </w:rPr>
        <w:t>от01.12.2020 №363-559, от01.07.2021г.№378-593,от 10.12.2021г.№389-617б</w:t>
      </w:r>
      <w:proofErr w:type="gramStart"/>
      <w:r>
        <w:rPr>
          <w:b/>
          <w:bCs/>
          <w:sz w:val="28"/>
          <w:szCs w:val="28"/>
        </w:rPr>
        <w:t>,о</w:t>
      </w:r>
      <w:proofErr w:type="gramEnd"/>
      <w:r>
        <w:rPr>
          <w:b/>
          <w:bCs/>
          <w:sz w:val="28"/>
          <w:szCs w:val="28"/>
        </w:rPr>
        <w:t>т 03.10.2022 г.№ 409-652,№ 428-687 от 11.10.2023 г.№ 448-725 от 25.10.2024 г. № 471-754 от 09.10.2025 г.)</w:t>
      </w:r>
      <w:r>
        <w:rPr>
          <w:b/>
          <w:sz w:val="28"/>
          <w:szCs w:val="28"/>
        </w:rPr>
        <w:t xml:space="preserve"> </w:t>
      </w:r>
      <w:r>
        <w:rPr>
          <w:sz w:val="28"/>
          <w:szCs w:val="28"/>
        </w:rPr>
        <w:t xml:space="preserve">     </w:t>
      </w:r>
    </w:p>
    <w:p w:rsidR="00637D2E" w:rsidRPr="00D31623" w:rsidRDefault="00637D2E" w:rsidP="00637D2E">
      <w:pPr>
        <w:framePr w:hSpace="180" w:wrap="around" w:vAnchor="text" w:hAnchor="margin" w:x="-34" w:y="457"/>
        <w:widowControl w:val="0"/>
        <w:jc w:val="both"/>
        <w:rPr>
          <w:bCs/>
          <w:sz w:val="28"/>
          <w:szCs w:val="28"/>
        </w:rPr>
      </w:pPr>
      <w:r w:rsidRPr="00D31623">
        <w:rPr>
          <w:bCs/>
          <w:sz w:val="28"/>
          <w:szCs w:val="28"/>
        </w:rPr>
        <w:t>1</w:t>
      </w:r>
    </w:p>
    <w:p w:rsidR="00637D2E" w:rsidRDefault="00637D2E" w:rsidP="00637D2E">
      <w:pPr>
        <w:jc w:val="both"/>
        <w:rPr>
          <w:bCs/>
          <w:sz w:val="28"/>
          <w:szCs w:val="28"/>
        </w:rPr>
      </w:pPr>
    </w:p>
    <w:p w:rsidR="00637D2E" w:rsidRPr="00305D6F" w:rsidRDefault="00637D2E" w:rsidP="00637D2E">
      <w:pPr>
        <w:ind w:firstLine="567"/>
        <w:jc w:val="both"/>
        <w:rPr>
          <w:sz w:val="28"/>
          <w:szCs w:val="28"/>
        </w:rPr>
      </w:pPr>
      <w:r w:rsidRPr="00305D6F">
        <w:rPr>
          <w:sz w:val="28"/>
          <w:szCs w:val="28"/>
        </w:rPr>
        <w:t xml:space="preserve">  </w:t>
      </w:r>
      <w:proofErr w:type="gramStart"/>
      <w:r w:rsidRPr="00305D6F">
        <w:rPr>
          <w:sz w:val="28"/>
          <w:szCs w:val="28"/>
        </w:rPr>
        <w:t xml:space="preserve">Руководствуясь Федеральным законом от 6 октября 2003 года № 131-ФЗ «Об общих принципах организации местного самоуправления», </w:t>
      </w:r>
      <w:r w:rsidRPr="00305D6F">
        <w:rPr>
          <w:sz w:val="28"/>
          <w:szCs w:val="28"/>
        </w:rPr>
        <w:lastRenderedPageBreak/>
        <w:t>Законом Саратовской области от 02 августа 2007 года № 157-ФЗ «О некоторых вопросах муниципальной службы в Саратовской области»,</w:t>
      </w:r>
      <w:r>
        <w:rPr>
          <w:sz w:val="28"/>
          <w:szCs w:val="28"/>
        </w:rPr>
        <w:t xml:space="preserve"> Законом Саратовской области «О внесении изменений в Закон Саратовской области «Об областном бюджете на 2026 год  и на плановый период 2027  и 2028  годов» от 26.12.2025№ 109-ЗСО и</w:t>
      </w:r>
      <w:proofErr w:type="gramEnd"/>
      <w:r w:rsidRPr="00305D6F">
        <w:rPr>
          <w:sz w:val="28"/>
          <w:szCs w:val="28"/>
        </w:rPr>
        <w:t xml:space="preserve"> на основании Устава </w:t>
      </w:r>
      <w:r>
        <w:rPr>
          <w:sz w:val="28"/>
          <w:szCs w:val="28"/>
        </w:rPr>
        <w:t xml:space="preserve">Октябрьского </w:t>
      </w:r>
      <w:r w:rsidRPr="00305D6F">
        <w:rPr>
          <w:sz w:val="28"/>
          <w:szCs w:val="28"/>
        </w:rPr>
        <w:t xml:space="preserve">муниципального образования. Совет </w:t>
      </w:r>
      <w:r>
        <w:rPr>
          <w:sz w:val="28"/>
          <w:szCs w:val="28"/>
        </w:rPr>
        <w:t xml:space="preserve">Октябрьского </w:t>
      </w:r>
      <w:r w:rsidRPr="00305D6F">
        <w:rPr>
          <w:sz w:val="28"/>
          <w:szCs w:val="28"/>
        </w:rPr>
        <w:t>муниципального образования</w:t>
      </w:r>
    </w:p>
    <w:p w:rsidR="00637D2E" w:rsidRPr="0078467D" w:rsidRDefault="00637D2E" w:rsidP="00637D2E">
      <w:pPr>
        <w:rPr>
          <w:sz w:val="24"/>
          <w:szCs w:val="28"/>
        </w:rPr>
      </w:pPr>
      <w:r w:rsidRPr="0078467D">
        <w:rPr>
          <w:sz w:val="24"/>
          <w:szCs w:val="28"/>
        </w:rPr>
        <w:t>РЕШИЛ:</w:t>
      </w:r>
    </w:p>
    <w:p w:rsidR="00637D2E" w:rsidRPr="00305D6F" w:rsidRDefault="00637D2E" w:rsidP="00637D2E">
      <w:pPr>
        <w:jc w:val="both"/>
        <w:rPr>
          <w:sz w:val="28"/>
          <w:szCs w:val="28"/>
        </w:rPr>
      </w:pPr>
      <w:r w:rsidRPr="00305D6F">
        <w:rPr>
          <w:sz w:val="28"/>
          <w:szCs w:val="28"/>
        </w:rPr>
        <w:t xml:space="preserve">1. Внести изменения в приложение № 1 к решению Совета  </w:t>
      </w:r>
      <w:r>
        <w:rPr>
          <w:sz w:val="28"/>
          <w:szCs w:val="28"/>
        </w:rPr>
        <w:t>Октябрьского муниципального образования от 31.10.2013 года №177</w:t>
      </w:r>
      <w:r w:rsidRPr="00305D6F">
        <w:rPr>
          <w:sz w:val="28"/>
          <w:szCs w:val="28"/>
        </w:rPr>
        <w:t>-</w:t>
      </w:r>
      <w:r>
        <w:rPr>
          <w:sz w:val="28"/>
          <w:szCs w:val="28"/>
        </w:rPr>
        <w:t>282</w:t>
      </w:r>
      <w:r w:rsidRPr="00305D6F">
        <w:rPr>
          <w:sz w:val="28"/>
          <w:szCs w:val="28"/>
        </w:rPr>
        <w:t xml:space="preserve">  «Об утверждении положения по оплате труда в </w:t>
      </w:r>
      <w:r>
        <w:rPr>
          <w:sz w:val="28"/>
          <w:szCs w:val="28"/>
        </w:rPr>
        <w:t xml:space="preserve">Октябрьском </w:t>
      </w:r>
      <w:r w:rsidRPr="00305D6F">
        <w:rPr>
          <w:sz w:val="28"/>
          <w:szCs w:val="28"/>
        </w:rPr>
        <w:t>муниципальном образовании»                  и изложить его в новой редакции (прилагается).</w:t>
      </w:r>
    </w:p>
    <w:p w:rsidR="00637D2E" w:rsidRPr="00305D6F" w:rsidRDefault="00637D2E" w:rsidP="00637D2E">
      <w:pPr>
        <w:tabs>
          <w:tab w:val="left" w:pos="567"/>
        </w:tabs>
        <w:spacing w:before="200"/>
        <w:contextualSpacing/>
        <w:jc w:val="both"/>
        <w:rPr>
          <w:bCs/>
          <w:sz w:val="28"/>
          <w:szCs w:val="28"/>
          <w:lang w:eastAsia="en-US" w:bidi="en-US"/>
        </w:rPr>
      </w:pPr>
      <w:r w:rsidRPr="00305D6F">
        <w:rPr>
          <w:bCs/>
          <w:sz w:val="28"/>
          <w:szCs w:val="28"/>
          <w:lang w:eastAsia="en-US" w:bidi="en-US"/>
        </w:rPr>
        <w:t xml:space="preserve">2.Настоящее решение опубликовать в официальном печатном  органе </w:t>
      </w:r>
      <w:r>
        <w:rPr>
          <w:bCs/>
          <w:sz w:val="28"/>
          <w:szCs w:val="28"/>
          <w:lang w:eastAsia="en-US" w:bidi="en-US"/>
        </w:rPr>
        <w:t xml:space="preserve">Октябрьского </w:t>
      </w:r>
      <w:r w:rsidRPr="00305D6F">
        <w:rPr>
          <w:bCs/>
          <w:sz w:val="28"/>
          <w:szCs w:val="28"/>
          <w:lang w:eastAsia="en-US" w:bidi="en-US"/>
        </w:rPr>
        <w:t xml:space="preserve">МО «Вестник </w:t>
      </w:r>
      <w:r>
        <w:rPr>
          <w:bCs/>
          <w:sz w:val="28"/>
          <w:szCs w:val="28"/>
          <w:lang w:eastAsia="en-US" w:bidi="en-US"/>
        </w:rPr>
        <w:t xml:space="preserve">Октябрьского </w:t>
      </w:r>
      <w:r w:rsidRPr="00305D6F">
        <w:rPr>
          <w:bCs/>
          <w:sz w:val="28"/>
          <w:szCs w:val="28"/>
          <w:lang w:eastAsia="en-US" w:bidi="en-US"/>
        </w:rPr>
        <w:t xml:space="preserve">МО»  и разместить на официальном сайте  </w:t>
      </w:r>
      <w:r>
        <w:rPr>
          <w:bCs/>
          <w:sz w:val="28"/>
          <w:szCs w:val="28"/>
          <w:lang w:eastAsia="en-US" w:bidi="en-US"/>
        </w:rPr>
        <w:t xml:space="preserve">Октябрьского </w:t>
      </w:r>
      <w:r w:rsidRPr="00305D6F">
        <w:rPr>
          <w:bCs/>
          <w:sz w:val="28"/>
          <w:szCs w:val="28"/>
          <w:lang w:eastAsia="en-US" w:bidi="en-US"/>
        </w:rPr>
        <w:t>муниципального образования.</w:t>
      </w:r>
    </w:p>
    <w:p w:rsidR="00637D2E" w:rsidRDefault="00637D2E" w:rsidP="00637D2E">
      <w:pPr>
        <w:spacing w:before="200"/>
        <w:contextualSpacing/>
        <w:rPr>
          <w:sz w:val="28"/>
          <w:szCs w:val="28"/>
          <w:lang w:eastAsia="en-US" w:bidi="en-US"/>
        </w:rPr>
      </w:pPr>
      <w:r>
        <w:rPr>
          <w:sz w:val="28"/>
          <w:szCs w:val="28"/>
          <w:lang w:eastAsia="en-US" w:bidi="en-US"/>
        </w:rPr>
        <w:t xml:space="preserve"> </w:t>
      </w:r>
      <w:r>
        <w:rPr>
          <w:sz w:val="28"/>
          <w:szCs w:val="28"/>
          <w:lang w:eastAsia="en-US" w:bidi="en-US"/>
        </w:rPr>
        <w:tab/>
      </w:r>
      <w:r>
        <w:rPr>
          <w:sz w:val="28"/>
          <w:szCs w:val="28"/>
          <w:lang w:eastAsia="en-US" w:bidi="en-US"/>
        </w:rPr>
        <w:tab/>
      </w:r>
      <w:r>
        <w:rPr>
          <w:sz w:val="28"/>
          <w:szCs w:val="28"/>
          <w:lang w:eastAsia="en-US" w:bidi="en-US"/>
        </w:rPr>
        <w:tab/>
      </w:r>
      <w:r>
        <w:rPr>
          <w:sz w:val="28"/>
          <w:szCs w:val="28"/>
          <w:lang w:eastAsia="en-US" w:bidi="en-US"/>
        </w:rPr>
        <w:tab/>
      </w:r>
      <w:r>
        <w:rPr>
          <w:sz w:val="28"/>
          <w:szCs w:val="28"/>
          <w:lang w:eastAsia="en-US" w:bidi="en-US"/>
        </w:rPr>
        <w:tab/>
      </w:r>
      <w:r>
        <w:rPr>
          <w:sz w:val="28"/>
          <w:szCs w:val="28"/>
          <w:lang w:eastAsia="en-US" w:bidi="en-US"/>
        </w:rPr>
        <w:tab/>
      </w:r>
      <w:r>
        <w:rPr>
          <w:sz w:val="28"/>
          <w:szCs w:val="28"/>
          <w:lang w:eastAsia="en-US" w:bidi="en-US"/>
        </w:rPr>
        <w:tab/>
      </w:r>
      <w:r>
        <w:rPr>
          <w:sz w:val="28"/>
          <w:szCs w:val="28"/>
          <w:lang w:eastAsia="en-US" w:bidi="en-US"/>
        </w:rPr>
        <w:tab/>
        <w:t xml:space="preserve"> </w:t>
      </w:r>
    </w:p>
    <w:p w:rsidR="00637D2E" w:rsidRPr="00305D6F" w:rsidRDefault="00637D2E" w:rsidP="00637D2E">
      <w:pPr>
        <w:spacing w:before="200"/>
        <w:contextualSpacing/>
        <w:rPr>
          <w:sz w:val="28"/>
          <w:szCs w:val="28"/>
          <w:lang w:eastAsia="en-US" w:bidi="en-US"/>
        </w:rPr>
      </w:pPr>
      <w:r w:rsidRPr="00305D6F">
        <w:rPr>
          <w:sz w:val="28"/>
          <w:szCs w:val="28"/>
          <w:lang w:eastAsia="en-US" w:bidi="en-US"/>
        </w:rPr>
        <w:t xml:space="preserve">муниципального образования                                            </w:t>
      </w:r>
      <w:proofErr w:type="spellStart"/>
      <w:r>
        <w:rPr>
          <w:sz w:val="28"/>
          <w:szCs w:val="28"/>
          <w:lang w:eastAsia="en-US" w:bidi="en-US"/>
        </w:rPr>
        <w:t>Джакияева</w:t>
      </w:r>
      <w:proofErr w:type="spellEnd"/>
      <w:r>
        <w:rPr>
          <w:sz w:val="28"/>
          <w:szCs w:val="28"/>
          <w:lang w:eastAsia="en-US" w:bidi="en-US"/>
        </w:rPr>
        <w:t xml:space="preserve"> К.К.</w:t>
      </w:r>
    </w:p>
    <w:p w:rsidR="00637D2E" w:rsidRPr="00305D6F" w:rsidRDefault="00637D2E" w:rsidP="00637D2E">
      <w:pPr>
        <w:spacing w:before="200"/>
        <w:contextualSpacing/>
        <w:rPr>
          <w:sz w:val="28"/>
          <w:szCs w:val="28"/>
          <w:lang w:eastAsia="en-US" w:bidi="en-US"/>
        </w:rPr>
      </w:pPr>
    </w:p>
    <w:p w:rsidR="00637D2E" w:rsidRPr="00305D6F" w:rsidRDefault="00637D2E" w:rsidP="00637D2E">
      <w:pPr>
        <w:ind w:firstLine="5670"/>
        <w:contextualSpacing/>
        <w:rPr>
          <w:sz w:val="24"/>
          <w:szCs w:val="24"/>
          <w:lang w:eastAsia="en-US" w:bidi="en-US"/>
        </w:rPr>
      </w:pPr>
      <w:r w:rsidRPr="00305D6F">
        <w:rPr>
          <w:sz w:val="24"/>
          <w:szCs w:val="24"/>
          <w:lang w:eastAsia="en-US" w:bidi="en-US"/>
        </w:rPr>
        <w:t>Приложение № 1</w:t>
      </w:r>
    </w:p>
    <w:p w:rsidR="00637D2E" w:rsidRPr="00305D6F" w:rsidRDefault="00637D2E" w:rsidP="00637D2E">
      <w:pPr>
        <w:tabs>
          <w:tab w:val="left" w:pos="284"/>
        </w:tabs>
        <w:ind w:left="5664" w:firstLine="6"/>
        <w:contextualSpacing/>
        <w:rPr>
          <w:sz w:val="24"/>
          <w:szCs w:val="24"/>
          <w:lang w:eastAsia="en-US" w:bidi="en-US"/>
        </w:rPr>
      </w:pPr>
      <w:r w:rsidRPr="00305D6F">
        <w:rPr>
          <w:sz w:val="24"/>
          <w:szCs w:val="24"/>
          <w:lang w:eastAsia="en-US" w:bidi="en-US"/>
        </w:rPr>
        <w:t xml:space="preserve">к  решению Совета </w:t>
      </w:r>
      <w:r>
        <w:rPr>
          <w:sz w:val="24"/>
          <w:szCs w:val="24"/>
          <w:lang w:eastAsia="en-US" w:bidi="en-US"/>
        </w:rPr>
        <w:t xml:space="preserve">Октябрьского </w:t>
      </w:r>
      <w:r w:rsidRPr="00305D6F">
        <w:rPr>
          <w:sz w:val="24"/>
          <w:szCs w:val="24"/>
          <w:lang w:eastAsia="en-US" w:bidi="en-US"/>
        </w:rPr>
        <w:t>МО</w:t>
      </w:r>
      <w:r>
        <w:rPr>
          <w:sz w:val="24"/>
          <w:szCs w:val="24"/>
          <w:lang w:eastAsia="en-US" w:bidi="en-US"/>
        </w:rPr>
        <w:t xml:space="preserve"> №  471-754 от    09</w:t>
      </w:r>
      <w:r w:rsidRPr="00305D6F">
        <w:rPr>
          <w:sz w:val="24"/>
          <w:szCs w:val="24"/>
          <w:lang w:eastAsia="en-US" w:bidi="en-US"/>
        </w:rPr>
        <w:t>.10.2025 г.</w:t>
      </w:r>
    </w:p>
    <w:p w:rsidR="00637D2E" w:rsidRPr="00305D6F" w:rsidRDefault="00637D2E" w:rsidP="00637D2E">
      <w:pPr>
        <w:tabs>
          <w:tab w:val="left" w:pos="3330"/>
          <w:tab w:val="center" w:pos="6394"/>
        </w:tabs>
        <w:ind w:firstLine="567"/>
        <w:contextualSpacing/>
        <w:jc w:val="both"/>
        <w:rPr>
          <w:b/>
          <w:sz w:val="28"/>
          <w:szCs w:val="28"/>
          <w:lang w:eastAsia="en-US" w:bidi="en-US"/>
        </w:rPr>
      </w:pPr>
      <w:r w:rsidRPr="00305D6F">
        <w:rPr>
          <w:b/>
          <w:sz w:val="28"/>
          <w:szCs w:val="28"/>
          <w:lang w:eastAsia="en-US" w:bidi="en-US"/>
        </w:rPr>
        <w:tab/>
      </w:r>
    </w:p>
    <w:p w:rsidR="00637D2E" w:rsidRPr="00305D6F" w:rsidRDefault="00637D2E" w:rsidP="00637D2E">
      <w:pPr>
        <w:tabs>
          <w:tab w:val="left" w:pos="3330"/>
          <w:tab w:val="center" w:pos="6394"/>
        </w:tabs>
        <w:ind w:firstLine="567"/>
        <w:contextualSpacing/>
        <w:jc w:val="center"/>
        <w:rPr>
          <w:b/>
          <w:sz w:val="28"/>
          <w:szCs w:val="28"/>
          <w:lang w:eastAsia="en-US" w:bidi="en-US"/>
        </w:rPr>
      </w:pPr>
      <w:r w:rsidRPr="00305D6F">
        <w:rPr>
          <w:b/>
          <w:sz w:val="28"/>
          <w:szCs w:val="28"/>
          <w:lang w:eastAsia="en-US" w:bidi="en-US"/>
        </w:rPr>
        <w:t>Положение</w:t>
      </w:r>
    </w:p>
    <w:p w:rsidR="00637D2E" w:rsidRPr="00305D6F" w:rsidRDefault="00637D2E" w:rsidP="00637D2E">
      <w:pPr>
        <w:ind w:firstLine="567"/>
        <w:contextualSpacing/>
        <w:jc w:val="center"/>
        <w:rPr>
          <w:b/>
          <w:sz w:val="28"/>
          <w:szCs w:val="28"/>
          <w:lang w:eastAsia="en-US" w:bidi="en-US"/>
        </w:rPr>
      </w:pPr>
      <w:r w:rsidRPr="00305D6F">
        <w:rPr>
          <w:b/>
          <w:sz w:val="28"/>
          <w:szCs w:val="28"/>
          <w:lang w:eastAsia="en-US" w:bidi="en-US"/>
        </w:rPr>
        <w:t>о денежном вознаграждении членов выборных органов местного</w:t>
      </w:r>
    </w:p>
    <w:p w:rsidR="00637D2E" w:rsidRPr="00305D6F" w:rsidRDefault="00637D2E" w:rsidP="00637D2E">
      <w:pPr>
        <w:ind w:firstLine="567"/>
        <w:contextualSpacing/>
        <w:jc w:val="center"/>
        <w:rPr>
          <w:b/>
          <w:sz w:val="28"/>
          <w:szCs w:val="28"/>
          <w:lang w:eastAsia="en-US" w:bidi="en-US"/>
        </w:rPr>
      </w:pPr>
      <w:r w:rsidRPr="00305D6F">
        <w:rPr>
          <w:b/>
          <w:sz w:val="28"/>
          <w:szCs w:val="28"/>
          <w:lang w:eastAsia="en-US" w:bidi="en-US"/>
        </w:rPr>
        <w:t xml:space="preserve">самоуправления, денежном </w:t>
      </w:r>
      <w:proofErr w:type="gramStart"/>
      <w:r w:rsidRPr="00305D6F">
        <w:rPr>
          <w:b/>
          <w:sz w:val="28"/>
          <w:szCs w:val="28"/>
          <w:lang w:eastAsia="en-US" w:bidi="en-US"/>
        </w:rPr>
        <w:t>содержании</w:t>
      </w:r>
      <w:proofErr w:type="gramEnd"/>
      <w:r w:rsidRPr="00305D6F">
        <w:rPr>
          <w:b/>
          <w:sz w:val="28"/>
          <w:szCs w:val="28"/>
          <w:lang w:eastAsia="en-US" w:bidi="en-US"/>
        </w:rPr>
        <w:t xml:space="preserve"> и материальном</w:t>
      </w:r>
    </w:p>
    <w:p w:rsidR="00637D2E" w:rsidRPr="00305D6F" w:rsidRDefault="00637D2E" w:rsidP="00637D2E">
      <w:pPr>
        <w:ind w:firstLine="567"/>
        <w:contextualSpacing/>
        <w:jc w:val="center"/>
        <w:rPr>
          <w:b/>
          <w:sz w:val="28"/>
          <w:szCs w:val="28"/>
          <w:lang w:eastAsia="en-US" w:bidi="en-US"/>
        </w:rPr>
      </w:pPr>
      <w:proofErr w:type="gramStart"/>
      <w:r w:rsidRPr="00305D6F">
        <w:rPr>
          <w:b/>
          <w:sz w:val="28"/>
          <w:szCs w:val="28"/>
          <w:lang w:eastAsia="en-US" w:bidi="en-US"/>
        </w:rPr>
        <w:t>стимулировании</w:t>
      </w:r>
      <w:proofErr w:type="gramEnd"/>
      <w:r w:rsidRPr="00305D6F">
        <w:rPr>
          <w:b/>
          <w:sz w:val="28"/>
          <w:szCs w:val="28"/>
          <w:lang w:eastAsia="en-US" w:bidi="en-US"/>
        </w:rPr>
        <w:t xml:space="preserve"> лиц, замещающих должности муниципальной службы в органах местного самоуправления </w:t>
      </w:r>
    </w:p>
    <w:p w:rsidR="00637D2E" w:rsidRPr="00305D6F" w:rsidRDefault="00637D2E" w:rsidP="00637D2E">
      <w:pPr>
        <w:ind w:firstLine="567"/>
        <w:contextualSpacing/>
        <w:jc w:val="center"/>
        <w:rPr>
          <w:b/>
          <w:sz w:val="28"/>
          <w:szCs w:val="28"/>
          <w:lang w:eastAsia="en-US" w:bidi="en-US"/>
        </w:rPr>
      </w:pPr>
      <w:r>
        <w:rPr>
          <w:b/>
          <w:sz w:val="28"/>
          <w:szCs w:val="28"/>
          <w:lang w:eastAsia="en-US" w:bidi="en-US"/>
        </w:rPr>
        <w:t xml:space="preserve">Октябрьского </w:t>
      </w:r>
      <w:r w:rsidRPr="00305D6F">
        <w:rPr>
          <w:b/>
          <w:sz w:val="28"/>
          <w:szCs w:val="28"/>
          <w:lang w:eastAsia="en-US" w:bidi="en-US"/>
        </w:rPr>
        <w:t>муниципального образования</w:t>
      </w:r>
    </w:p>
    <w:p w:rsidR="00637D2E" w:rsidRPr="00305D6F" w:rsidRDefault="00637D2E" w:rsidP="00637D2E">
      <w:pPr>
        <w:ind w:firstLine="567"/>
        <w:contextualSpacing/>
        <w:jc w:val="center"/>
        <w:rPr>
          <w:b/>
          <w:sz w:val="28"/>
          <w:szCs w:val="28"/>
          <w:lang w:eastAsia="en-US" w:bidi="en-US"/>
        </w:rPr>
      </w:pPr>
      <w:r w:rsidRPr="00305D6F">
        <w:rPr>
          <w:b/>
          <w:sz w:val="28"/>
          <w:szCs w:val="28"/>
          <w:lang w:eastAsia="en-US" w:bidi="en-US"/>
        </w:rPr>
        <w:t>І. Общее положение</w:t>
      </w:r>
    </w:p>
    <w:p w:rsidR="00637D2E" w:rsidRPr="00305D6F" w:rsidRDefault="00637D2E" w:rsidP="00637D2E">
      <w:pPr>
        <w:ind w:firstLine="567"/>
        <w:contextualSpacing/>
        <w:jc w:val="both"/>
        <w:rPr>
          <w:sz w:val="28"/>
          <w:szCs w:val="28"/>
          <w:lang w:eastAsia="en-US" w:bidi="en-US"/>
        </w:rPr>
      </w:pPr>
      <w:proofErr w:type="gramStart"/>
      <w:r w:rsidRPr="00305D6F">
        <w:rPr>
          <w:sz w:val="28"/>
          <w:szCs w:val="28"/>
          <w:lang w:eastAsia="en-US" w:bidi="en-US"/>
        </w:rPr>
        <w:t xml:space="preserve">Настоящее Положение разработано в соответствии с Федеральным законом № 25-ФЗ от 02.03.2007г.« О муниципальной службе Российской Федерации» (далее – Федеральный закон), Законом Саратовской области № 157-ЗСО от 02.08.2007г. « О некоторых вопросах муниципальной службы в Саратовской области»  и определяет условия, размеры и порядок оплаты труда членов выборных органов и лиц, замещающих должности муниципальной службы в органах местного самоуправления </w:t>
      </w:r>
      <w:r>
        <w:rPr>
          <w:sz w:val="28"/>
          <w:szCs w:val="28"/>
          <w:lang w:eastAsia="en-US" w:bidi="en-US"/>
        </w:rPr>
        <w:t xml:space="preserve">Октябрьского </w:t>
      </w:r>
      <w:r w:rsidRPr="00305D6F">
        <w:rPr>
          <w:sz w:val="28"/>
          <w:szCs w:val="28"/>
          <w:lang w:eastAsia="en-US" w:bidi="en-US"/>
        </w:rPr>
        <w:t>муниципального образования Дергачевского</w:t>
      </w:r>
      <w:proofErr w:type="gramEnd"/>
      <w:r w:rsidRPr="00305D6F">
        <w:rPr>
          <w:sz w:val="28"/>
          <w:szCs w:val="28"/>
          <w:lang w:eastAsia="en-US" w:bidi="en-US"/>
        </w:rPr>
        <w:t xml:space="preserve"> района Саратовской области, а также порядок формирования фонда оплаты труда.</w:t>
      </w:r>
    </w:p>
    <w:p w:rsidR="00637D2E" w:rsidRPr="00305D6F" w:rsidRDefault="00637D2E" w:rsidP="00637D2E">
      <w:pPr>
        <w:ind w:firstLine="567"/>
        <w:contextualSpacing/>
        <w:jc w:val="both"/>
        <w:rPr>
          <w:sz w:val="28"/>
          <w:szCs w:val="28"/>
          <w:lang w:eastAsia="en-US" w:bidi="en-US"/>
        </w:rPr>
      </w:pPr>
      <w:proofErr w:type="gramStart"/>
      <w:r w:rsidRPr="00305D6F">
        <w:rPr>
          <w:sz w:val="28"/>
          <w:szCs w:val="28"/>
          <w:lang w:eastAsia="en-US" w:bidi="en-US"/>
        </w:rPr>
        <w:t>Размеры оплаты труда</w:t>
      </w:r>
      <w:proofErr w:type="gramEnd"/>
      <w:r w:rsidRPr="00305D6F">
        <w:rPr>
          <w:sz w:val="28"/>
          <w:szCs w:val="28"/>
          <w:lang w:eastAsia="en-US" w:bidi="en-US"/>
        </w:rPr>
        <w:t xml:space="preserve"> депутатов, членов выборных органов местного самоуправления, выборных должностных лиц, осуществляющих свои полномочия на постоянной основе, муниципальных служащих органов  местного самоуправления </w:t>
      </w:r>
      <w:r>
        <w:rPr>
          <w:sz w:val="28"/>
          <w:szCs w:val="28"/>
          <w:lang w:eastAsia="en-US" w:bidi="en-US"/>
        </w:rPr>
        <w:t xml:space="preserve">Октябрьского </w:t>
      </w:r>
      <w:r w:rsidRPr="00305D6F">
        <w:rPr>
          <w:sz w:val="28"/>
          <w:szCs w:val="28"/>
          <w:lang w:eastAsia="en-US" w:bidi="en-US"/>
        </w:rPr>
        <w:t>муниципального образования устанавливается в соответствии с отношением должностей  гражданской службы Саратовской области (приложение 2 к Закону Саратовской области « О некоторых вопросах муниципальной службы» в Саратовской области).</w:t>
      </w:r>
    </w:p>
    <w:p w:rsidR="00637D2E" w:rsidRPr="00305D6F" w:rsidRDefault="00637D2E" w:rsidP="00637D2E">
      <w:pPr>
        <w:jc w:val="both"/>
        <w:rPr>
          <w:sz w:val="28"/>
          <w:szCs w:val="28"/>
        </w:rPr>
      </w:pPr>
      <w:r w:rsidRPr="00305D6F">
        <w:rPr>
          <w:sz w:val="28"/>
          <w:szCs w:val="28"/>
        </w:rPr>
        <w:lastRenderedPageBreak/>
        <w:tab/>
        <w:t xml:space="preserve">Индексация </w:t>
      </w:r>
      <w:proofErr w:type="gramStart"/>
      <w:r w:rsidRPr="00305D6F">
        <w:rPr>
          <w:sz w:val="28"/>
          <w:szCs w:val="28"/>
        </w:rPr>
        <w:t>размеров оплаты труда</w:t>
      </w:r>
      <w:proofErr w:type="gramEnd"/>
      <w:r w:rsidRPr="00305D6F">
        <w:rPr>
          <w:sz w:val="28"/>
          <w:szCs w:val="28"/>
        </w:rPr>
        <w:t xml:space="preserve"> муниципального служащего для лиц, замещающих должности муниципальной службы, осуществляется в связи с ростом потребительских цен на товары и услуги. Индексация </w:t>
      </w:r>
      <w:proofErr w:type="gramStart"/>
      <w:r w:rsidRPr="00305D6F">
        <w:rPr>
          <w:sz w:val="28"/>
          <w:szCs w:val="28"/>
        </w:rPr>
        <w:t>размеров оплаты труда</w:t>
      </w:r>
      <w:proofErr w:type="gramEnd"/>
      <w:r w:rsidRPr="00305D6F">
        <w:rPr>
          <w:sz w:val="28"/>
          <w:szCs w:val="28"/>
        </w:rPr>
        <w:t xml:space="preserve"> муниципального служащего для лиц, замещающих должности муниципальной службы, производится на основании решения Совета депутатов</w:t>
      </w:r>
      <w:r>
        <w:rPr>
          <w:sz w:val="28"/>
          <w:szCs w:val="28"/>
        </w:rPr>
        <w:t xml:space="preserve"> Октябрьского </w:t>
      </w:r>
      <w:r w:rsidRPr="00305D6F">
        <w:rPr>
          <w:sz w:val="28"/>
          <w:szCs w:val="28"/>
        </w:rPr>
        <w:t xml:space="preserve">  муниципального образования Дергачевского муниципального района Саратовской области.</w:t>
      </w:r>
    </w:p>
    <w:p w:rsidR="00637D2E" w:rsidRDefault="00637D2E" w:rsidP="00637D2E">
      <w:pPr>
        <w:jc w:val="both"/>
        <w:rPr>
          <w:rFonts w:eastAsiaTheme="minorEastAsia" w:cstheme="minorBidi"/>
          <w:color w:val="FF0000"/>
          <w:sz w:val="28"/>
          <w:szCs w:val="28"/>
        </w:rPr>
      </w:pPr>
      <w:r>
        <w:rPr>
          <w:bCs/>
          <w:sz w:val="28"/>
          <w:szCs w:val="28"/>
        </w:rPr>
        <w:t xml:space="preserve">(внесены дополнения решение </w:t>
      </w:r>
      <w:r>
        <w:rPr>
          <w:bCs/>
          <w:color w:val="0D0D0D"/>
          <w:sz w:val="28"/>
          <w:szCs w:val="28"/>
          <w:u w:val="single"/>
        </w:rPr>
        <w:t>от 01.07.2021 №378-593</w:t>
      </w:r>
      <w:r>
        <w:rPr>
          <w:bCs/>
          <w:color w:val="0D0D0D"/>
          <w:sz w:val="28"/>
          <w:szCs w:val="28"/>
        </w:rPr>
        <w:t>.</w:t>
      </w:r>
      <w:r w:rsidRPr="00305D6F">
        <w:rPr>
          <w:bCs/>
          <w:color w:val="0D0D0D"/>
          <w:sz w:val="28"/>
          <w:szCs w:val="28"/>
        </w:rPr>
        <w:t>)</w:t>
      </w:r>
      <w:r>
        <w:rPr>
          <w:bCs/>
          <w:color w:val="0D0D0D"/>
          <w:sz w:val="28"/>
          <w:szCs w:val="28"/>
        </w:rPr>
        <w:t>.</w:t>
      </w:r>
      <w:r w:rsidRPr="00082B96">
        <w:rPr>
          <w:rFonts w:eastAsiaTheme="minorEastAsia" w:cstheme="minorBidi"/>
          <w:color w:val="FF0000"/>
          <w:sz w:val="28"/>
          <w:szCs w:val="28"/>
        </w:rPr>
        <w:t xml:space="preserve">     </w:t>
      </w:r>
    </w:p>
    <w:p w:rsidR="00637D2E" w:rsidRPr="00002E04" w:rsidRDefault="00637D2E" w:rsidP="00637D2E">
      <w:pPr>
        <w:jc w:val="both"/>
        <w:rPr>
          <w:rFonts w:eastAsiaTheme="minorEastAsia" w:cstheme="minorBidi"/>
          <w:color w:val="000000" w:themeColor="text1"/>
          <w:sz w:val="28"/>
          <w:szCs w:val="28"/>
        </w:rPr>
      </w:pPr>
      <w:r>
        <w:rPr>
          <w:rFonts w:eastAsiaTheme="minorEastAsia" w:cstheme="minorBidi"/>
          <w:color w:val="FF0000"/>
          <w:sz w:val="28"/>
          <w:szCs w:val="28"/>
        </w:rPr>
        <w:t xml:space="preserve">   </w:t>
      </w:r>
      <w:proofErr w:type="gramStart"/>
      <w:r w:rsidRPr="00002E04">
        <w:rPr>
          <w:rFonts w:eastAsiaTheme="minorEastAsia" w:cstheme="minorBidi"/>
          <w:color w:val="000000" w:themeColor="text1"/>
          <w:sz w:val="28"/>
          <w:szCs w:val="28"/>
        </w:rPr>
        <w:t>Назначить ежемесячную надбавку по оплате труда главе муниципального образования в целях достижения надлежащего уровня оплаты труда в органах местного самоуправления за счет средств областного бюджета на период с 01.01.2026 по</w:t>
      </w:r>
      <w:r>
        <w:rPr>
          <w:rFonts w:eastAsiaTheme="minorEastAsia" w:cstheme="minorBidi"/>
          <w:color w:val="000000" w:themeColor="text1"/>
          <w:sz w:val="28"/>
          <w:szCs w:val="28"/>
        </w:rPr>
        <w:t xml:space="preserve"> 31.12.2026 год  в размере 19854</w:t>
      </w:r>
      <w:r w:rsidRPr="00002E04">
        <w:rPr>
          <w:rFonts w:eastAsiaTheme="minorEastAsia" w:cstheme="minorBidi"/>
          <w:color w:val="000000" w:themeColor="text1"/>
          <w:sz w:val="28"/>
          <w:szCs w:val="28"/>
        </w:rPr>
        <w:t xml:space="preserve"> рубля </w:t>
      </w:r>
      <w:r>
        <w:rPr>
          <w:rFonts w:eastAsiaTheme="minorEastAsia" w:cstheme="minorBidi"/>
          <w:color w:val="000000" w:themeColor="text1"/>
          <w:sz w:val="28"/>
          <w:szCs w:val="28"/>
        </w:rPr>
        <w:t>1</w:t>
      </w:r>
      <w:r w:rsidRPr="00002E04">
        <w:rPr>
          <w:rFonts w:eastAsiaTheme="minorEastAsia" w:cstheme="minorBidi"/>
          <w:color w:val="000000" w:themeColor="text1"/>
          <w:sz w:val="28"/>
          <w:szCs w:val="28"/>
        </w:rPr>
        <w:t>0 копеек                    (основание Закон Саратовской области «О внесении изменений в Закон Саратовской области «Об областном бюджете на 2026 год и на плановый период 2027</w:t>
      </w:r>
      <w:proofErr w:type="gramEnd"/>
      <w:r w:rsidRPr="00002E04">
        <w:rPr>
          <w:rFonts w:eastAsiaTheme="minorEastAsia" w:cstheme="minorBidi"/>
          <w:color w:val="000000" w:themeColor="text1"/>
          <w:sz w:val="28"/>
          <w:szCs w:val="28"/>
        </w:rPr>
        <w:t xml:space="preserve"> и 2028 годов» от 26.12.2025 № 109-ЗСО)  на период действия Решения Совета </w:t>
      </w:r>
      <w:r>
        <w:rPr>
          <w:rFonts w:eastAsiaTheme="minorEastAsia" w:cstheme="minorBidi"/>
          <w:color w:val="000000" w:themeColor="text1"/>
          <w:sz w:val="28"/>
          <w:szCs w:val="28"/>
        </w:rPr>
        <w:t xml:space="preserve">Октябрьского </w:t>
      </w:r>
      <w:r w:rsidRPr="00002E04">
        <w:rPr>
          <w:rFonts w:eastAsiaTheme="minorEastAsia" w:cstheme="minorBidi"/>
          <w:color w:val="000000" w:themeColor="text1"/>
          <w:sz w:val="28"/>
          <w:szCs w:val="28"/>
        </w:rPr>
        <w:t xml:space="preserve">муниципального образования  от 19.12.2025 года  №  </w:t>
      </w:r>
      <w:r>
        <w:rPr>
          <w:rFonts w:eastAsiaTheme="minorEastAsia" w:cstheme="minorBidi"/>
          <w:color w:val="000000" w:themeColor="text1"/>
          <w:sz w:val="28"/>
          <w:szCs w:val="28"/>
        </w:rPr>
        <w:t>475-760</w:t>
      </w:r>
      <w:r w:rsidRPr="00002E04">
        <w:rPr>
          <w:rFonts w:eastAsiaTheme="minorEastAsia" w:cstheme="minorBidi"/>
          <w:color w:val="000000" w:themeColor="text1"/>
          <w:sz w:val="28"/>
          <w:szCs w:val="28"/>
        </w:rPr>
        <w:t xml:space="preserve"> «О бюджете </w:t>
      </w:r>
      <w:r>
        <w:rPr>
          <w:rFonts w:eastAsiaTheme="minorEastAsia" w:cstheme="minorBidi"/>
          <w:color w:val="000000" w:themeColor="text1"/>
          <w:sz w:val="28"/>
          <w:szCs w:val="28"/>
        </w:rPr>
        <w:t xml:space="preserve">Октябрьского </w:t>
      </w:r>
      <w:r w:rsidRPr="00002E04">
        <w:rPr>
          <w:rFonts w:eastAsiaTheme="minorEastAsia" w:cstheme="minorBidi"/>
          <w:color w:val="000000" w:themeColor="text1"/>
          <w:sz w:val="28"/>
          <w:szCs w:val="28"/>
        </w:rPr>
        <w:t>муниципального образования на 2026год и п</w:t>
      </w:r>
      <w:r>
        <w:rPr>
          <w:rFonts w:eastAsiaTheme="minorEastAsia" w:cstheme="minorBidi"/>
          <w:color w:val="000000" w:themeColor="text1"/>
          <w:sz w:val="28"/>
          <w:szCs w:val="28"/>
        </w:rPr>
        <w:t>лановый период 2027 и 2028 годов</w:t>
      </w:r>
      <w:r w:rsidRPr="00002E04">
        <w:rPr>
          <w:rFonts w:eastAsiaTheme="minorEastAsia" w:cstheme="minorBidi"/>
          <w:color w:val="000000" w:themeColor="text1"/>
          <w:sz w:val="28"/>
          <w:szCs w:val="28"/>
        </w:rPr>
        <w:t>»</w:t>
      </w:r>
      <w:r>
        <w:rPr>
          <w:rFonts w:eastAsiaTheme="minorEastAsia" w:cstheme="minorBidi"/>
          <w:color w:val="000000" w:themeColor="text1"/>
          <w:sz w:val="28"/>
          <w:szCs w:val="28"/>
        </w:rPr>
        <w:t>.</w:t>
      </w:r>
    </w:p>
    <w:p w:rsidR="00637D2E" w:rsidRPr="00305D6F" w:rsidRDefault="00637D2E" w:rsidP="00637D2E">
      <w:pPr>
        <w:jc w:val="both"/>
        <w:rPr>
          <w:bCs/>
          <w:color w:val="0D0D0D"/>
          <w:sz w:val="28"/>
          <w:szCs w:val="28"/>
        </w:rPr>
      </w:pPr>
    </w:p>
    <w:p w:rsidR="00637D2E" w:rsidRPr="00305D6F" w:rsidRDefault="00637D2E" w:rsidP="00637D2E">
      <w:pPr>
        <w:jc w:val="center"/>
        <w:rPr>
          <w:sz w:val="28"/>
          <w:szCs w:val="28"/>
        </w:rPr>
      </w:pPr>
      <w:r w:rsidRPr="00305D6F">
        <w:rPr>
          <w:b/>
          <w:sz w:val="28"/>
          <w:szCs w:val="28"/>
        </w:rPr>
        <w:t xml:space="preserve">ІІ. Порядок  </w:t>
      </w:r>
      <w:proofErr w:type="gramStart"/>
      <w:r w:rsidRPr="00305D6F">
        <w:rPr>
          <w:b/>
          <w:sz w:val="28"/>
          <w:szCs w:val="28"/>
        </w:rPr>
        <w:t>формирования фонда оплаты членов выборных органов</w:t>
      </w:r>
      <w:proofErr w:type="gramEnd"/>
      <w:r w:rsidRPr="00305D6F">
        <w:rPr>
          <w:b/>
          <w:sz w:val="28"/>
          <w:szCs w:val="28"/>
        </w:rPr>
        <w:t xml:space="preserve"> и лиц, замещающих должности муниципальной службы в органах местного самоуправления </w:t>
      </w:r>
      <w:r>
        <w:rPr>
          <w:b/>
          <w:sz w:val="28"/>
          <w:szCs w:val="28"/>
        </w:rPr>
        <w:t xml:space="preserve">Октябрьского </w:t>
      </w:r>
      <w:r w:rsidRPr="00305D6F">
        <w:rPr>
          <w:b/>
          <w:sz w:val="28"/>
          <w:szCs w:val="28"/>
        </w:rPr>
        <w:t>муниципального образования</w:t>
      </w:r>
    </w:p>
    <w:p w:rsidR="00637D2E" w:rsidRPr="00305D6F" w:rsidRDefault="00637D2E" w:rsidP="00637D2E">
      <w:pPr>
        <w:ind w:firstLine="567"/>
        <w:contextualSpacing/>
        <w:jc w:val="both"/>
        <w:rPr>
          <w:sz w:val="28"/>
          <w:szCs w:val="28"/>
        </w:rPr>
      </w:pPr>
      <w:r w:rsidRPr="00305D6F">
        <w:rPr>
          <w:sz w:val="28"/>
          <w:szCs w:val="28"/>
        </w:rPr>
        <w:t xml:space="preserve">Оплата труда </w:t>
      </w:r>
      <w:proofErr w:type="gramStart"/>
      <w:r w:rsidRPr="00305D6F">
        <w:rPr>
          <w:sz w:val="28"/>
          <w:szCs w:val="28"/>
        </w:rPr>
        <w:t>лиц, замещающих выборные муниципальные должности производится</w:t>
      </w:r>
      <w:proofErr w:type="gramEnd"/>
      <w:r w:rsidRPr="00305D6F">
        <w:rPr>
          <w:sz w:val="28"/>
          <w:szCs w:val="28"/>
        </w:rPr>
        <w:t xml:space="preserve"> в виде денежного вознаграждения.</w:t>
      </w:r>
    </w:p>
    <w:p w:rsidR="00637D2E" w:rsidRPr="00305D6F" w:rsidRDefault="00637D2E" w:rsidP="00637D2E">
      <w:pPr>
        <w:ind w:firstLine="567"/>
        <w:contextualSpacing/>
        <w:jc w:val="both"/>
        <w:rPr>
          <w:sz w:val="28"/>
          <w:szCs w:val="28"/>
        </w:rPr>
      </w:pPr>
      <w:r w:rsidRPr="00305D6F">
        <w:rPr>
          <w:sz w:val="28"/>
          <w:szCs w:val="28"/>
        </w:rPr>
        <w:t>Оплата труда муниципального служащего  для лиц, замещающих должности муниципальной службы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следующих ежемесячных и иных дополнительных выплат:</w:t>
      </w:r>
    </w:p>
    <w:p w:rsidR="00637D2E" w:rsidRPr="00305D6F" w:rsidRDefault="00637D2E" w:rsidP="00637D2E">
      <w:pPr>
        <w:ind w:firstLine="567"/>
        <w:contextualSpacing/>
        <w:jc w:val="both"/>
        <w:rPr>
          <w:sz w:val="28"/>
          <w:szCs w:val="28"/>
        </w:rPr>
      </w:pPr>
      <w:r w:rsidRPr="00305D6F">
        <w:rPr>
          <w:sz w:val="28"/>
          <w:szCs w:val="28"/>
        </w:rPr>
        <w:t>-    ежемесячного оклада за классный чин;</w:t>
      </w:r>
    </w:p>
    <w:p w:rsidR="00637D2E" w:rsidRPr="00305D6F" w:rsidRDefault="00637D2E" w:rsidP="00637D2E">
      <w:pPr>
        <w:ind w:firstLine="567"/>
        <w:contextualSpacing/>
        <w:jc w:val="both"/>
        <w:rPr>
          <w:sz w:val="28"/>
          <w:szCs w:val="28"/>
        </w:rPr>
      </w:pPr>
      <w:r w:rsidRPr="00305D6F">
        <w:rPr>
          <w:sz w:val="28"/>
          <w:szCs w:val="28"/>
        </w:rPr>
        <w:t>-  ежемесячной надбавки к должностному окладу за выслугу лет на муниципальной службе;</w:t>
      </w:r>
    </w:p>
    <w:p w:rsidR="00637D2E" w:rsidRPr="00305D6F" w:rsidRDefault="00637D2E" w:rsidP="00637D2E">
      <w:pPr>
        <w:ind w:firstLine="567"/>
        <w:contextualSpacing/>
        <w:jc w:val="both"/>
        <w:rPr>
          <w:sz w:val="28"/>
          <w:szCs w:val="28"/>
        </w:rPr>
      </w:pPr>
      <w:r w:rsidRPr="00305D6F">
        <w:rPr>
          <w:sz w:val="28"/>
          <w:szCs w:val="28"/>
        </w:rPr>
        <w:t>-  ежемесячной надбавки к должностному окладу за особые условия муниципальной службы;</w:t>
      </w:r>
    </w:p>
    <w:p w:rsidR="00637D2E" w:rsidRPr="00305D6F" w:rsidRDefault="00637D2E" w:rsidP="00637D2E">
      <w:pPr>
        <w:ind w:firstLine="567"/>
        <w:contextualSpacing/>
        <w:jc w:val="both"/>
        <w:rPr>
          <w:sz w:val="28"/>
          <w:szCs w:val="28"/>
        </w:rPr>
      </w:pPr>
      <w:r w:rsidRPr="00305D6F">
        <w:rPr>
          <w:sz w:val="28"/>
          <w:szCs w:val="28"/>
        </w:rPr>
        <w:t>-     премии за выполнение особо важных и сложных заданий;</w:t>
      </w:r>
    </w:p>
    <w:p w:rsidR="00637D2E" w:rsidRPr="00305D6F" w:rsidRDefault="00637D2E" w:rsidP="00637D2E">
      <w:pPr>
        <w:ind w:firstLine="567"/>
        <w:contextualSpacing/>
        <w:jc w:val="both"/>
        <w:rPr>
          <w:sz w:val="28"/>
          <w:szCs w:val="28"/>
        </w:rPr>
      </w:pPr>
      <w:r w:rsidRPr="00305D6F">
        <w:rPr>
          <w:sz w:val="28"/>
          <w:szCs w:val="28"/>
        </w:rPr>
        <w:t>-     ежемесячного денежного поощрения;</w:t>
      </w:r>
    </w:p>
    <w:p w:rsidR="00637D2E" w:rsidRPr="00305D6F" w:rsidRDefault="00637D2E" w:rsidP="00637D2E">
      <w:pPr>
        <w:ind w:firstLine="567"/>
        <w:contextualSpacing/>
        <w:jc w:val="both"/>
        <w:rPr>
          <w:sz w:val="28"/>
          <w:szCs w:val="28"/>
        </w:rPr>
      </w:pPr>
      <w:r w:rsidRPr="00305D6F">
        <w:rPr>
          <w:sz w:val="28"/>
          <w:szCs w:val="28"/>
        </w:rPr>
        <w:t>- единовременной выплаты при предоставлении ежегодного оплачиваемого отпуска и материальной помощи;</w:t>
      </w:r>
    </w:p>
    <w:p w:rsidR="00637D2E" w:rsidRPr="00305D6F" w:rsidRDefault="00637D2E" w:rsidP="00637D2E">
      <w:pPr>
        <w:ind w:firstLine="709"/>
        <w:jc w:val="both"/>
        <w:rPr>
          <w:sz w:val="28"/>
          <w:szCs w:val="28"/>
        </w:rPr>
      </w:pPr>
      <w:r w:rsidRPr="00305D6F">
        <w:rPr>
          <w:sz w:val="28"/>
          <w:szCs w:val="28"/>
        </w:rPr>
        <w:t>Индексация (увеличение</w:t>
      </w:r>
      <w:proofErr w:type="gramStart"/>
      <w:r w:rsidRPr="00305D6F">
        <w:rPr>
          <w:sz w:val="28"/>
          <w:szCs w:val="28"/>
        </w:rPr>
        <w:t>)р</w:t>
      </w:r>
      <w:proofErr w:type="gramEnd"/>
      <w:r w:rsidRPr="00305D6F">
        <w:rPr>
          <w:sz w:val="28"/>
          <w:szCs w:val="28"/>
        </w:rPr>
        <w:t xml:space="preserve">азмеров оплаты труда муниципального служащего для лиц, замещающих должности муниципальной службы, осуществляется в связи с ростом потребительских цен на товары и услуги. Индексация (увеличение) </w:t>
      </w:r>
      <w:proofErr w:type="gramStart"/>
      <w:r w:rsidRPr="00305D6F">
        <w:rPr>
          <w:sz w:val="28"/>
          <w:szCs w:val="28"/>
        </w:rPr>
        <w:t>размеров оплаты труда</w:t>
      </w:r>
      <w:proofErr w:type="gramEnd"/>
      <w:r w:rsidRPr="00305D6F">
        <w:rPr>
          <w:sz w:val="28"/>
          <w:szCs w:val="28"/>
        </w:rPr>
        <w:t xml:space="preserve"> муниципального служащего для лиц, замещающих должности муниципальной службы, производится на </w:t>
      </w:r>
      <w:r w:rsidRPr="00305D6F">
        <w:rPr>
          <w:sz w:val="28"/>
          <w:szCs w:val="28"/>
        </w:rPr>
        <w:lastRenderedPageBreak/>
        <w:t xml:space="preserve">основании решения Совета депутатов </w:t>
      </w:r>
      <w:r>
        <w:rPr>
          <w:sz w:val="28"/>
          <w:szCs w:val="28"/>
        </w:rPr>
        <w:t xml:space="preserve">Октябрьского </w:t>
      </w:r>
      <w:r w:rsidRPr="00305D6F">
        <w:rPr>
          <w:sz w:val="28"/>
          <w:szCs w:val="28"/>
        </w:rPr>
        <w:t>муниципального образования Дергачевского муниципального района Саратовской области</w:t>
      </w:r>
    </w:p>
    <w:p w:rsidR="00637D2E" w:rsidRPr="00305D6F" w:rsidRDefault="00637D2E" w:rsidP="00637D2E">
      <w:pPr>
        <w:ind w:firstLine="567"/>
        <w:contextualSpacing/>
        <w:jc w:val="center"/>
        <w:rPr>
          <w:b/>
          <w:sz w:val="28"/>
          <w:szCs w:val="28"/>
          <w:lang w:eastAsia="en-US" w:bidi="en-US"/>
        </w:rPr>
      </w:pPr>
      <w:r w:rsidRPr="00305D6F">
        <w:rPr>
          <w:b/>
          <w:sz w:val="28"/>
          <w:szCs w:val="28"/>
          <w:lang w:eastAsia="en-US" w:bidi="en-US"/>
        </w:rPr>
        <w:t xml:space="preserve">ІІІ. </w:t>
      </w:r>
      <w:proofErr w:type="gramStart"/>
      <w:r w:rsidRPr="00305D6F">
        <w:rPr>
          <w:b/>
          <w:sz w:val="28"/>
          <w:szCs w:val="28"/>
          <w:lang w:eastAsia="en-US" w:bidi="en-US"/>
        </w:rPr>
        <w:t>Размеры оплаты труда</w:t>
      </w:r>
      <w:proofErr w:type="gramEnd"/>
      <w:r w:rsidRPr="00305D6F">
        <w:rPr>
          <w:b/>
          <w:sz w:val="28"/>
          <w:szCs w:val="28"/>
          <w:lang w:eastAsia="en-US" w:bidi="en-US"/>
        </w:rPr>
        <w:t xml:space="preserve"> членов выборных органов местного самоуправления, осуществляющих свои полномочия </w:t>
      </w:r>
    </w:p>
    <w:p w:rsidR="00637D2E" w:rsidRPr="00305D6F" w:rsidRDefault="00637D2E" w:rsidP="00637D2E">
      <w:pPr>
        <w:ind w:firstLine="567"/>
        <w:contextualSpacing/>
        <w:jc w:val="center"/>
        <w:rPr>
          <w:b/>
          <w:sz w:val="28"/>
          <w:szCs w:val="28"/>
          <w:lang w:eastAsia="en-US" w:bidi="en-US"/>
        </w:rPr>
      </w:pPr>
      <w:r w:rsidRPr="00305D6F">
        <w:rPr>
          <w:b/>
          <w:sz w:val="28"/>
          <w:szCs w:val="28"/>
          <w:lang w:eastAsia="en-US" w:bidi="en-US"/>
        </w:rPr>
        <w:t>на постоянной основе</w:t>
      </w:r>
    </w:p>
    <w:p w:rsidR="00637D2E" w:rsidRPr="00305D6F" w:rsidRDefault="00637D2E" w:rsidP="00637D2E">
      <w:pPr>
        <w:ind w:firstLine="567"/>
        <w:contextualSpacing/>
        <w:jc w:val="both"/>
        <w:rPr>
          <w:sz w:val="28"/>
          <w:szCs w:val="28"/>
          <w:lang w:eastAsia="en-US" w:bidi="en-US"/>
        </w:rPr>
      </w:pPr>
      <w:r w:rsidRPr="00305D6F">
        <w:rPr>
          <w:sz w:val="28"/>
          <w:szCs w:val="28"/>
          <w:lang w:eastAsia="en-US" w:bidi="en-US"/>
        </w:rPr>
        <w:t xml:space="preserve">    Установить размеры денежного вознаграждения членов выборных органов местного самоуправления, осуществляющих свои полномочия на постоянной основе, </w:t>
      </w:r>
      <w:proofErr w:type="gramStart"/>
      <w:r w:rsidRPr="00305D6F">
        <w:rPr>
          <w:sz w:val="28"/>
          <w:szCs w:val="28"/>
          <w:lang w:eastAsia="en-US" w:bidi="en-US"/>
        </w:rPr>
        <w:t>согласно приложения</w:t>
      </w:r>
      <w:proofErr w:type="gramEnd"/>
      <w:r w:rsidRPr="00305D6F">
        <w:rPr>
          <w:sz w:val="28"/>
          <w:szCs w:val="28"/>
          <w:lang w:eastAsia="en-US" w:bidi="en-US"/>
        </w:rPr>
        <w:t xml:space="preserve"> № 1 к настоящему Положению.</w:t>
      </w:r>
    </w:p>
    <w:p w:rsidR="00637D2E" w:rsidRPr="00305D6F" w:rsidRDefault="00637D2E" w:rsidP="00637D2E">
      <w:pPr>
        <w:ind w:firstLine="567"/>
        <w:contextualSpacing/>
        <w:jc w:val="both"/>
        <w:rPr>
          <w:sz w:val="28"/>
          <w:szCs w:val="28"/>
          <w:lang w:eastAsia="en-US" w:bidi="en-US"/>
        </w:rPr>
      </w:pPr>
      <w:r w:rsidRPr="00305D6F">
        <w:rPr>
          <w:sz w:val="28"/>
          <w:szCs w:val="28"/>
          <w:lang w:eastAsia="en-US" w:bidi="en-US"/>
        </w:rPr>
        <w:t>Установить предельный норматив размера материальной помощи лицам, замещающим указанные должности, - два денежных вознаграждения в год.</w:t>
      </w:r>
    </w:p>
    <w:p w:rsidR="00637D2E" w:rsidRPr="00305D6F" w:rsidRDefault="00637D2E" w:rsidP="00637D2E">
      <w:pPr>
        <w:shd w:val="clear" w:color="auto" w:fill="FFFFFF"/>
        <w:ind w:firstLine="567"/>
        <w:jc w:val="both"/>
        <w:rPr>
          <w:color w:val="1A1A1A"/>
          <w:sz w:val="28"/>
          <w:szCs w:val="28"/>
          <w:lang w:bidi="en-US"/>
        </w:rPr>
      </w:pPr>
      <w:r w:rsidRPr="00305D6F">
        <w:rPr>
          <w:color w:val="1A1A1A"/>
          <w:sz w:val="28"/>
          <w:szCs w:val="28"/>
          <w:lang w:bidi="en-US"/>
        </w:rPr>
        <w:t xml:space="preserve">По итогам работы за год главе муниципального образования может быть выплачена премия в размере одного ежемесячного денежного вознаграждения. Совет </w:t>
      </w:r>
      <w:r>
        <w:rPr>
          <w:color w:val="1A1A1A"/>
          <w:sz w:val="28"/>
          <w:szCs w:val="28"/>
          <w:lang w:bidi="en-US"/>
        </w:rPr>
        <w:t xml:space="preserve">Октябрьского </w:t>
      </w:r>
      <w:r w:rsidRPr="00305D6F">
        <w:rPr>
          <w:color w:val="1A1A1A"/>
          <w:sz w:val="28"/>
          <w:szCs w:val="28"/>
          <w:lang w:bidi="en-US"/>
        </w:rPr>
        <w:t>муниципального образования принимает решение о выплате премии главе муниципального образования. Премирование осуществляется по результатам служебной деятельности, существенное снижение бюджетных затрат, повышение эффективности использования бюджетных средств, увеличение поступлений в доход бюджета муниципального образования, организацию особо значимых мероприятий, своевременное и качественное выполнение мероприятий, предусмотренных планами работы. Данное решение оформляется протоколом.</w:t>
      </w:r>
    </w:p>
    <w:p w:rsidR="00637D2E" w:rsidRPr="00305D6F" w:rsidRDefault="00637D2E" w:rsidP="00637D2E">
      <w:pPr>
        <w:ind w:firstLine="567"/>
        <w:contextualSpacing/>
        <w:jc w:val="center"/>
        <w:rPr>
          <w:b/>
          <w:sz w:val="28"/>
          <w:szCs w:val="28"/>
          <w:lang w:eastAsia="en-US" w:bidi="en-US"/>
        </w:rPr>
      </w:pPr>
      <w:r w:rsidRPr="00305D6F">
        <w:rPr>
          <w:b/>
          <w:sz w:val="28"/>
          <w:szCs w:val="28"/>
          <w:lang w:eastAsia="en-US" w:bidi="en-US"/>
        </w:rPr>
        <w:t>І</w:t>
      </w:r>
      <w:r w:rsidRPr="00305D6F">
        <w:rPr>
          <w:b/>
          <w:sz w:val="28"/>
          <w:szCs w:val="28"/>
          <w:lang w:val="en-US" w:eastAsia="en-US" w:bidi="en-US"/>
        </w:rPr>
        <w:t>V</w:t>
      </w:r>
      <w:r w:rsidRPr="00305D6F">
        <w:rPr>
          <w:b/>
          <w:sz w:val="28"/>
          <w:szCs w:val="28"/>
          <w:lang w:eastAsia="en-US" w:bidi="en-US"/>
        </w:rPr>
        <w:t xml:space="preserve">. Размеры денежного содержания муниципальных служащих органов местного самоуправления </w:t>
      </w:r>
      <w:r>
        <w:rPr>
          <w:b/>
          <w:sz w:val="28"/>
          <w:szCs w:val="28"/>
          <w:lang w:eastAsia="en-US" w:bidi="en-US"/>
        </w:rPr>
        <w:t xml:space="preserve">Октябрьского </w:t>
      </w:r>
      <w:r w:rsidRPr="00305D6F">
        <w:rPr>
          <w:b/>
          <w:sz w:val="28"/>
          <w:szCs w:val="28"/>
          <w:lang w:eastAsia="en-US" w:bidi="en-US"/>
        </w:rPr>
        <w:t>муниципального образования</w:t>
      </w:r>
    </w:p>
    <w:p w:rsidR="00637D2E" w:rsidRPr="00305D6F" w:rsidRDefault="00637D2E" w:rsidP="00637D2E">
      <w:pPr>
        <w:ind w:firstLine="567"/>
        <w:contextualSpacing/>
        <w:jc w:val="both"/>
        <w:rPr>
          <w:sz w:val="28"/>
          <w:szCs w:val="28"/>
          <w:lang w:eastAsia="en-US" w:bidi="en-US"/>
        </w:rPr>
      </w:pPr>
      <w:r w:rsidRPr="00305D6F">
        <w:rPr>
          <w:sz w:val="28"/>
          <w:szCs w:val="28"/>
          <w:lang w:eastAsia="en-US" w:bidi="en-US"/>
        </w:rPr>
        <w:t xml:space="preserve">   Денежное содержание муниципального служащего органов местного самоуправления состоит из месячного должностного оклада муниципального служащего  в соответствии с замещаемой им должностью муниципальной службы, оклада за классный чин, а также из ежемесячных и иных дополнительных выплат (далее – дополнительные выплаты).</w:t>
      </w:r>
    </w:p>
    <w:p w:rsidR="00637D2E" w:rsidRPr="00305D6F" w:rsidRDefault="00637D2E" w:rsidP="00637D2E">
      <w:pPr>
        <w:ind w:firstLine="567"/>
        <w:contextualSpacing/>
        <w:jc w:val="both"/>
        <w:rPr>
          <w:sz w:val="28"/>
          <w:szCs w:val="28"/>
          <w:lang w:eastAsia="en-US" w:bidi="en-US"/>
        </w:rPr>
      </w:pPr>
      <w:r w:rsidRPr="00305D6F">
        <w:rPr>
          <w:sz w:val="28"/>
          <w:szCs w:val="28"/>
          <w:lang w:eastAsia="en-US" w:bidi="en-US"/>
        </w:rPr>
        <w:t xml:space="preserve">4.1. Месячный оклад муниципального служащего устанавливается в  соответствии с замещаемой должностью, включенной в Реестр должностей муниципальной службы </w:t>
      </w:r>
      <w:r>
        <w:rPr>
          <w:sz w:val="28"/>
          <w:szCs w:val="28"/>
          <w:lang w:eastAsia="en-US" w:bidi="en-US"/>
        </w:rPr>
        <w:t xml:space="preserve">Октябрьского </w:t>
      </w:r>
      <w:r w:rsidRPr="00305D6F">
        <w:rPr>
          <w:sz w:val="28"/>
          <w:szCs w:val="28"/>
          <w:lang w:eastAsia="en-US" w:bidi="en-US"/>
        </w:rPr>
        <w:t>муниципального образования.</w:t>
      </w:r>
    </w:p>
    <w:p w:rsidR="00637D2E" w:rsidRPr="00305D6F" w:rsidRDefault="00637D2E" w:rsidP="00637D2E">
      <w:pPr>
        <w:ind w:firstLine="567"/>
        <w:contextualSpacing/>
        <w:jc w:val="both"/>
        <w:rPr>
          <w:sz w:val="28"/>
          <w:szCs w:val="28"/>
          <w:lang w:eastAsia="en-US" w:bidi="en-US"/>
        </w:rPr>
      </w:pPr>
      <w:r w:rsidRPr="00305D6F">
        <w:rPr>
          <w:sz w:val="28"/>
          <w:szCs w:val="28"/>
          <w:lang w:eastAsia="en-US" w:bidi="en-US"/>
        </w:rPr>
        <w:t>Оклад за классный чин устанавливается в соответствии с присвоенными классными чинами муниципальной службы (приложение № 2).</w:t>
      </w:r>
    </w:p>
    <w:p w:rsidR="00637D2E" w:rsidRPr="00305D6F" w:rsidRDefault="00637D2E" w:rsidP="00637D2E">
      <w:pPr>
        <w:ind w:firstLine="567"/>
        <w:contextualSpacing/>
        <w:jc w:val="both"/>
        <w:rPr>
          <w:sz w:val="28"/>
          <w:szCs w:val="28"/>
          <w:lang w:eastAsia="en-US" w:bidi="en-US"/>
        </w:rPr>
      </w:pPr>
      <w:r w:rsidRPr="00305D6F">
        <w:rPr>
          <w:sz w:val="28"/>
          <w:szCs w:val="28"/>
          <w:lang w:eastAsia="en-US" w:bidi="en-US"/>
        </w:rPr>
        <w:t>4.2. Ежемесячная надбавка к должностному окладу за выслугу лет на муниципальной службе выплачивается дифференцировано, в зависимости от стажа муниципальной службы, дающего право на получение этой надбавки:</w:t>
      </w:r>
    </w:p>
    <w:p w:rsidR="00637D2E" w:rsidRPr="00305D6F" w:rsidRDefault="00637D2E" w:rsidP="00637D2E">
      <w:pPr>
        <w:ind w:firstLine="567"/>
        <w:contextualSpacing/>
        <w:jc w:val="both"/>
        <w:rPr>
          <w:sz w:val="28"/>
          <w:szCs w:val="28"/>
          <w:lang w:eastAsia="en-US" w:bidi="en-US"/>
        </w:rPr>
      </w:pPr>
      <w:r w:rsidRPr="00305D6F">
        <w:rPr>
          <w:sz w:val="28"/>
          <w:szCs w:val="28"/>
          <w:lang w:eastAsia="en-US" w:bidi="en-US"/>
        </w:rPr>
        <w:t>при стаже муниципальной службы от 1 года до 5 лет – 10 процентов должностного оклада;</w:t>
      </w:r>
    </w:p>
    <w:p w:rsidR="00637D2E" w:rsidRPr="00305D6F" w:rsidRDefault="00637D2E" w:rsidP="00637D2E">
      <w:pPr>
        <w:ind w:firstLine="567"/>
        <w:contextualSpacing/>
        <w:jc w:val="both"/>
        <w:rPr>
          <w:sz w:val="28"/>
          <w:szCs w:val="28"/>
          <w:lang w:eastAsia="en-US" w:bidi="en-US"/>
        </w:rPr>
      </w:pPr>
      <w:r w:rsidRPr="00305D6F">
        <w:rPr>
          <w:sz w:val="28"/>
          <w:szCs w:val="28"/>
          <w:lang w:eastAsia="en-US" w:bidi="en-US"/>
        </w:rPr>
        <w:t>при стаже муниципальной службы от 5 до 10 лет – 15 процентов должностного оклада;</w:t>
      </w:r>
    </w:p>
    <w:p w:rsidR="00637D2E" w:rsidRPr="00305D6F" w:rsidRDefault="00637D2E" w:rsidP="00637D2E">
      <w:pPr>
        <w:ind w:firstLine="567"/>
        <w:contextualSpacing/>
        <w:jc w:val="both"/>
        <w:rPr>
          <w:sz w:val="28"/>
          <w:szCs w:val="28"/>
          <w:lang w:eastAsia="en-US" w:bidi="en-US"/>
        </w:rPr>
      </w:pPr>
      <w:r w:rsidRPr="00305D6F">
        <w:rPr>
          <w:sz w:val="28"/>
          <w:szCs w:val="28"/>
          <w:lang w:eastAsia="en-US" w:bidi="en-US"/>
        </w:rPr>
        <w:t>при стаже муниципальной службы от 10 до 15 лет – 20 процентов должностного оклада;</w:t>
      </w:r>
    </w:p>
    <w:p w:rsidR="00637D2E" w:rsidRPr="00305D6F" w:rsidRDefault="00637D2E" w:rsidP="00637D2E">
      <w:pPr>
        <w:ind w:firstLine="567"/>
        <w:contextualSpacing/>
        <w:jc w:val="both"/>
        <w:rPr>
          <w:sz w:val="28"/>
          <w:szCs w:val="28"/>
          <w:lang w:eastAsia="en-US" w:bidi="en-US"/>
        </w:rPr>
      </w:pPr>
      <w:r w:rsidRPr="00305D6F">
        <w:rPr>
          <w:sz w:val="28"/>
          <w:szCs w:val="28"/>
          <w:lang w:eastAsia="en-US" w:bidi="en-US"/>
        </w:rPr>
        <w:t>при стаже муниципальной службы свыше 15 лет – 30 процентов должностного оклада.</w:t>
      </w:r>
    </w:p>
    <w:p w:rsidR="00637D2E" w:rsidRPr="00305D6F" w:rsidRDefault="00637D2E" w:rsidP="00637D2E">
      <w:pPr>
        <w:ind w:firstLine="567"/>
        <w:contextualSpacing/>
        <w:jc w:val="both"/>
        <w:rPr>
          <w:sz w:val="28"/>
          <w:szCs w:val="28"/>
          <w:lang w:eastAsia="en-US" w:bidi="en-US"/>
        </w:rPr>
      </w:pPr>
      <w:r w:rsidRPr="00305D6F">
        <w:rPr>
          <w:sz w:val="28"/>
          <w:szCs w:val="28"/>
          <w:lang w:eastAsia="en-US" w:bidi="en-US"/>
        </w:rPr>
        <w:lastRenderedPageBreak/>
        <w:t>4.3. Ежемесячная надбавка к должностному окладу за особые условия муниципальной службы выплачивается в  следующих размерах:</w:t>
      </w:r>
    </w:p>
    <w:p w:rsidR="00637D2E" w:rsidRPr="00305D6F" w:rsidRDefault="00637D2E" w:rsidP="00637D2E">
      <w:pPr>
        <w:ind w:firstLine="567"/>
        <w:contextualSpacing/>
        <w:jc w:val="both"/>
        <w:rPr>
          <w:sz w:val="28"/>
          <w:szCs w:val="28"/>
          <w:lang w:eastAsia="en-US" w:bidi="en-US"/>
        </w:rPr>
      </w:pPr>
      <w:r w:rsidRPr="00305D6F">
        <w:rPr>
          <w:sz w:val="28"/>
          <w:szCs w:val="28"/>
          <w:lang w:eastAsia="en-US" w:bidi="en-US"/>
        </w:rPr>
        <w:t>по высшим и главным  муниципальным должностям – от 120 до 150 процентов должностного оклада;</w:t>
      </w:r>
    </w:p>
    <w:p w:rsidR="00637D2E" w:rsidRPr="00305D6F" w:rsidRDefault="00637D2E" w:rsidP="00637D2E">
      <w:pPr>
        <w:ind w:firstLine="567"/>
        <w:contextualSpacing/>
        <w:jc w:val="both"/>
        <w:rPr>
          <w:sz w:val="28"/>
          <w:szCs w:val="28"/>
          <w:lang w:eastAsia="en-US" w:bidi="en-US"/>
        </w:rPr>
      </w:pPr>
      <w:r w:rsidRPr="00305D6F">
        <w:rPr>
          <w:sz w:val="28"/>
          <w:szCs w:val="28"/>
          <w:lang w:eastAsia="en-US" w:bidi="en-US"/>
        </w:rPr>
        <w:t>по ведущим должностям -  от 120 до 150 процентов  должностного оклада;</w:t>
      </w:r>
    </w:p>
    <w:p w:rsidR="00637D2E" w:rsidRPr="00305D6F" w:rsidRDefault="00637D2E" w:rsidP="00637D2E">
      <w:pPr>
        <w:ind w:firstLine="567"/>
        <w:contextualSpacing/>
        <w:jc w:val="both"/>
        <w:rPr>
          <w:sz w:val="28"/>
          <w:szCs w:val="28"/>
          <w:lang w:eastAsia="en-US" w:bidi="en-US"/>
        </w:rPr>
      </w:pPr>
      <w:r w:rsidRPr="00305D6F">
        <w:rPr>
          <w:sz w:val="28"/>
          <w:szCs w:val="28"/>
          <w:lang w:eastAsia="en-US" w:bidi="en-US"/>
        </w:rPr>
        <w:t>по старшим муниципальным должностям – от 100 до 120 процентов должностного оклада;</w:t>
      </w:r>
    </w:p>
    <w:p w:rsidR="00637D2E" w:rsidRPr="00305D6F" w:rsidRDefault="00637D2E" w:rsidP="00637D2E">
      <w:pPr>
        <w:ind w:firstLine="567"/>
        <w:contextualSpacing/>
        <w:jc w:val="both"/>
        <w:rPr>
          <w:sz w:val="28"/>
          <w:szCs w:val="28"/>
          <w:lang w:eastAsia="en-US" w:bidi="en-US"/>
        </w:rPr>
      </w:pPr>
      <w:r w:rsidRPr="00305D6F">
        <w:rPr>
          <w:sz w:val="28"/>
          <w:szCs w:val="28"/>
          <w:lang w:eastAsia="en-US" w:bidi="en-US"/>
        </w:rPr>
        <w:t>по младшим муниципальным должностям – до 100 процентов должностного оклада.</w:t>
      </w:r>
    </w:p>
    <w:p w:rsidR="00637D2E" w:rsidRPr="00305D6F" w:rsidRDefault="00637D2E" w:rsidP="00637D2E">
      <w:pPr>
        <w:ind w:firstLine="567"/>
        <w:contextualSpacing/>
        <w:jc w:val="both"/>
        <w:rPr>
          <w:sz w:val="28"/>
          <w:szCs w:val="28"/>
          <w:lang w:eastAsia="en-US" w:bidi="en-US"/>
        </w:rPr>
      </w:pPr>
      <w:r w:rsidRPr="00305D6F">
        <w:rPr>
          <w:sz w:val="28"/>
          <w:szCs w:val="28"/>
          <w:lang w:eastAsia="en-US" w:bidi="en-US"/>
        </w:rPr>
        <w:t>4.4. Ежемесячная процентная надбавка к должностному окладу за работу со сведениями, составляющими государственную тайну, выплачивается в размерах и порядке, определяемых законодательством Российской Федерации.</w:t>
      </w:r>
    </w:p>
    <w:p w:rsidR="00637D2E" w:rsidRPr="00305D6F" w:rsidRDefault="00637D2E" w:rsidP="00637D2E">
      <w:pPr>
        <w:ind w:firstLine="567"/>
        <w:contextualSpacing/>
        <w:jc w:val="both"/>
        <w:rPr>
          <w:sz w:val="28"/>
          <w:szCs w:val="28"/>
          <w:lang w:eastAsia="en-US" w:bidi="en-US"/>
        </w:rPr>
      </w:pPr>
      <w:r w:rsidRPr="00305D6F">
        <w:rPr>
          <w:sz w:val="28"/>
          <w:szCs w:val="28"/>
          <w:lang w:eastAsia="en-US" w:bidi="en-US"/>
        </w:rPr>
        <w:t>4.5. Премии:</w:t>
      </w:r>
    </w:p>
    <w:p w:rsidR="00637D2E" w:rsidRPr="00305D6F" w:rsidRDefault="00637D2E" w:rsidP="00637D2E">
      <w:pPr>
        <w:ind w:firstLine="567"/>
        <w:contextualSpacing/>
        <w:jc w:val="both"/>
        <w:rPr>
          <w:sz w:val="28"/>
          <w:szCs w:val="28"/>
          <w:lang w:eastAsia="en-US" w:bidi="en-US"/>
        </w:rPr>
      </w:pPr>
      <w:r w:rsidRPr="00305D6F">
        <w:rPr>
          <w:sz w:val="28"/>
          <w:szCs w:val="28"/>
          <w:lang w:eastAsia="en-US" w:bidi="en-US"/>
        </w:rPr>
        <w:t>Выплата премии производится с учетом обеспечения задач и функций органа местного самоуправления.</w:t>
      </w:r>
    </w:p>
    <w:p w:rsidR="00637D2E" w:rsidRPr="00305D6F" w:rsidRDefault="00637D2E" w:rsidP="00637D2E">
      <w:pPr>
        <w:ind w:firstLine="567"/>
        <w:contextualSpacing/>
        <w:jc w:val="both"/>
        <w:rPr>
          <w:sz w:val="28"/>
          <w:szCs w:val="28"/>
          <w:lang w:eastAsia="en-US" w:bidi="en-US"/>
        </w:rPr>
      </w:pPr>
      <w:r w:rsidRPr="00305D6F">
        <w:rPr>
          <w:sz w:val="28"/>
          <w:szCs w:val="28"/>
          <w:lang w:eastAsia="en-US" w:bidi="en-US"/>
        </w:rPr>
        <w:t>Премия выплачивается ежемесячно в размере 25 процентов должностного оклада муниципального служащего, в данном случае распоряжение главы муниципального образования не издается.</w:t>
      </w:r>
    </w:p>
    <w:p w:rsidR="00637D2E" w:rsidRPr="00305D6F" w:rsidRDefault="00637D2E" w:rsidP="00637D2E">
      <w:pPr>
        <w:ind w:firstLine="567"/>
        <w:contextualSpacing/>
        <w:jc w:val="both"/>
        <w:rPr>
          <w:sz w:val="28"/>
          <w:szCs w:val="28"/>
          <w:lang w:eastAsia="en-US" w:bidi="en-US"/>
        </w:rPr>
      </w:pPr>
      <w:r w:rsidRPr="00305D6F">
        <w:rPr>
          <w:sz w:val="28"/>
          <w:szCs w:val="28"/>
          <w:lang w:eastAsia="en-US" w:bidi="en-US"/>
        </w:rPr>
        <w:t>Размер премии может быть изменен по распоряжению главы муниципального образования  в случаях, предусмотренным Трудовым Кодексом.</w:t>
      </w:r>
    </w:p>
    <w:p w:rsidR="00637D2E" w:rsidRPr="00305D6F" w:rsidRDefault="00637D2E" w:rsidP="00637D2E">
      <w:pPr>
        <w:ind w:firstLine="567"/>
        <w:contextualSpacing/>
        <w:jc w:val="both"/>
        <w:rPr>
          <w:sz w:val="28"/>
          <w:szCs w:val="28"/>
          <w:lang w:eastAsia="en-US" w:bidi="en-US"/>
        </w:rPr>
      </w:pPr>
      <w:r w:rsidRPr="00305D6F">
        <w:rPr>
          <w:sz w:val="28"/>
          <w:szCs w:val="28"/>
          <w:lang w:eastAsia="en-US" w:bidi="en-US"/>
        </w:rPr>
        <w:t xml:space="preserve">Премия за выполнение особо важных и сложных заданий выплачиваются по распоряжению главы муниципального образования в соответствии с трудовым законодательством, выплаты производятся в пределах </w:t>
      </w:r>
      <w:proofErr w:type="gramStart"/>
      <w:r w:rsidRPr="00305D6F">
        <w:rPr>
          <w:sz w:val="28"/>
          <w:szCs w:val="28"/>
          <w:lang w:eastAsia="en-US" w:bidi="en-US"/>
        </w:rPr>
        <w:t>фонда оплаты труда работников местного самоуправления</w:t>
      </w:r>
      <w:proofErr w:type="gramEnd"/>
      <w:r w:rsidRPr="00305D6F">
        <w:rPr>
          <w:sz w:val="28"/>
          <w:szCs w:val="28"/>
          <w:lang w:eastAsia="en-US" w:bidi="en-US"/>
        </w:rPr>
        <w:t xml:space="preserve"> и размером не ограничивается.</w:t>
      </w:r>
    </w:p>
    <w:p w:rsidR="00637D2E" w:rsidRPr="00305D6F" w:rsidRDefault="00637D2E" w:rsidP="00637D2E">
      <w:pPr>
        <w:ind w:firstLine="567"/>
        <w:contextualSpacing/>
        <w:jc w:val="both"/>
        <w:rPr>
          <w:sz w:val="28"/>
          <w:szCs w:val="28"/>
          <w:lang w:eastAsia="en-US" w:bidi="en-US"/>
        </w:rPr>
      </w:pPr>
      <w:r w:rsidRPr="00305D6F">
        <w:rPr>
          <w:sz w:val="28"/>
          <w:szCs w:val="28"/>
          <w:lang w:eastAsia="en-US" w:bidi="en-US"/>
        </w:rPr>
        <w:t>При поощрении  муниципальных служащих Правительственными, ведомственными, областными, районными наградами муниципальным служащим выплачивается премия в размере до двух должностных окладов за счет экономии фонда оплаты труда. Конкретный размер премии определяется руководителем органа местного самоуправления.</w:t>
      </w:r>
    </w:p>
    <w:p w:rsidR="00637D2E" w:rsidRPr="00305D6F" w:rsidRDefault="00637D2E" w:rsidP="00637D2E">
      <w:pPr>
        <w:ind w:firstLine="567"/>
        <w:contextualSpacing/>
        <w:jc w:val="both"/>
        <w:rPr>
          <w:sz w:val="28"/>
          <w:szCs w:val="28"/>
          <w:lang w:eastAsia="en-US" w:bidi="en-US"/>
        </w:rPr>
      </w:pPr>
      <w:r w:rsidRPr="00305D6F">
        <w:rPr>
          <w:sz w:val="28"/>
          <w:szCs w:val="28"/>
          <w:lang w:eastAsia="en-US" w:bidi="en-US"/>
        </w:rPr>
        <w:t>4.6. Ежемесячное денежное поощрение муниципального служащего.</w:t>
      </w:r>
    </w:p>
    <w:p w:rsidR="00637D2E" w:rsidRPr="00305D6F" w:rsidRDefault="00637D2E" w:rsidP="00637D2E">
      <w:pPr>
        <w:ind w:firstLine="567"/>
        <w:contextualSpacing/>
        <w:jc w:val="both"/>
        <w:rPr>
          <w:sz w:val="28"/>
          <w:szCs w:val="28"/>
          <w:lang w:eastAsia="en-US" w:bidi="en-US"/>
        </w:rPr>
      </w:pPr>
      <w:r w:rsidRPr="00305D6F">
        <w:rPr>
          <w:sz w:val="28"/>
          <w:szCs w:val="28"/>
          <w:lang w:eastAsia="en-US" w:bidi="en-US"/>
        </w:rPr>
        <w:t xml:space="preserve">Муниципальному служащему органов местного самоуправления </w:t>
      </w:r>
      <w:r>
        <w:rPr>
          <w:sz w:val="28"/>
          <w:szCs w:val="28"/>
          <w:lang w:eastAsia="en-US" w:bidi="en-US"/>
        </w:rPr>
        <w:t xml:space="preserve">Октябрьского </w:t>
      </w:r>
      <w:r w:rsidRPr="00305D6F">
        <w:rPr>
          <w:sz w:val="28"/>
          <w:szCs w:val="28"/>
          <w:lang w:eastAsia="en-US" w:bidi="en-US"/>
        </w:rPr>
        <w:t>муниципального образования выплачивается ежемесячное денежное поощрение:</w:t>
      </w:r>
    </w:p>
    <w:p w:rsidR="00637D2E" w:rsidRPr="00305D6F" w:rsidRDefault="00637D2E" w:rsidP="00637D2E">
      <w:pPr>
        <w:ind w:firstLine="567"/>
        <w:contextualSpacing/>
        <w:jc w:val="both"/>
        <w:rPr>
          <w:sz w:val="28"/>
          <w:szCs w:val="28"/>
          <w:lang w:eastAsia="en-US" w:bidi="en-US"/>
        </w:rPr>
      </w:pPr>
      <w:r w:rsidRPr="00305D6F">
        <w:rPr>
          <w:sz w:val="28"/>
          <w:szCs w:val="28"/>
          <w:lang w:eastAsia="en-US" w:bidi="en-US"/>
        </w:rPr>
        <w:t xml:space="preserve"> по высшим должностям: в том числе по должности главы администрации  и  по иным должностям – 1,5 должностного оклада;</w:t>
      </w:r>
    </w:p>
    <w:p w:rsidR="00637D2E" w:rsidRPr="00305D6F" w:rsidRDefault="00637D2E" w:rsidP="00637D2E">
      <w:pPr>
        <w:ind w:firstLine="567"/>
        <w:contextualSpacing/>
        <w:jc w:val="both"/>
        <w:rPr>
          <w:sz w:val="28"/>
          <w:szCs w:val="28"/>
          <w:lang w:eastAsia="en-US" w:bidi="en-US"/>
        </w:rPr>
      </w:pPr>
      <w:r w:rsidRPr="00305D6F">
        <w:rPr>
          <w:sz w:val="28"/>
          <w:szCs w:val="28"/>
          <w:lang w:eastAsia="en-US" w:bidi="en-US"/>
        </w:rPr>
        <w:t>по главным должностям: по должности заместителя главы администрации – 1,5 должностного оклада, по иным должностям – 1,0 должностного оклада;</w:t>
      </w:r>
    </w:p>
    <w:p w:rsidR="00637D2E" w:rsidRPr="00305D6F" w:rsidRDefault="00637D2E" w:rsidP="00637D2E">
      <w:pPr>
        <w:ind w:firstLine="567"/>
        <w:contextualSpacing/>
        <w:jc w:val="both"/>
        <w:rPr>
          <w:sz w:val="28"/>
          <w:szCs w:val="28"/>
          <w:lang w:eastAsia="en-US" w:bidi="en-US"/>
        </w:rPr>
      </w:pPr>
      <w:r w:rsidRPr="00305D6F">
        <w:rPr>
          <w:sz w:val="28"/>
          <w:szCs w:val="28"/>
          <w:lang w:eastAsia="en-US" w:bidi="en-US"/>
        </w:rPr>
        <w:t>по ведущим, старшим и младшим должностям – 1,0 должностного оклада.</w:t>
      </w:r>
    </w:p>
    <w:p w:rsidR="00637D2E" w:rsidRPr="00305D6F" w:rsidRDefault="00637D2E" w:rsidP="00637D2E">
      <w:pPr>
        <w:ind w:firstLine="567"/>
        <w:contextualSpacing/>
        <w:jc w:val="both"/>
        <w:rPr>
          <w:sz w:val="28"/>
          <w:szCs w:val="28"/>
          <w:lang w:eastAsia="en-US" w:bidi="en-US"/>
        </w:rPr>
      </w:pPr>
      <w:r w:rsidRPr="00305D6F">
        <w:rPr>
          <w:sz w:val="28"/>
          <w:szCs w:val="28"/>
          <w:lang w:eastAsia="en-US" w:bidi="en-US"/>
        </w:rPr>
        <w:lastRenderedPageBreak/>
        <w:t>4.7. Размеры единовременной выплаты при предоставлении ежегодного оплачиваемого отпуска муниципального служащего и материальной помощи.</w:t>
      </w:r>
    </w:p>
    <w:p w:rsidR="00637D2E" w:rsidRPr="00305D6F" w:rsidRDefault="00637D2E" w:rsidP="00637D2E">
      <w:pPr>
        <w:ind w:firstLine="567"/>
        <w:contextualSpacing/>
        <w:jc w:val="both"/>
        <w:rPr>
          <w:sz w:val="28"/>
          <w:szCs w:val="28"/>
          <w:lang w:eastAsia="en-US" w:bidi="en-US"/>
        </w:rPr>
      </w:pPr>
      <w:r w:rsidRPr="00305D6F">
        <w:rPr>
          <w:sz w:val="28"/>
          <w:szCs w:val="28"/>
          <w:lang w:eastAsia="en-US" w:bidi="en-US"/>
        </w:rPr>
        <w:t xml:space="preserve">Муниципальному служащему органов местного самоуправления </w:t>
      </w:r>
      <w:r>
        <w:rPr>
          <w:sz w:val="28"/>
          <w:szCs w:val="28"/>
          <w:lang w:eastAsia="en-US" w:bidi="en-US"/>
        </w:rPr>
        <w:t xml:space="preserve">Октябрьского </w:t>
      </w:r>
      <w:r w:rsidRPr="00305D6F">
        <w:rPr>
          <w:sz w:val="28"/>
          <w:szCs w:val="28"/>
          <w:lang w:eastAsia="en-US" w:bidi="en-US"/>
        </w:rPr>
        <w:t>муниципального образования при предоставлении ежегодного оплачиваемого отпуска выплачивается единовременная выплата в размере двух должностных окладов и материальная помощь в размере двух должностных окладов за счет средств фонда оплаты труда  муниципальных служащих.</w:t>
      </w:r>
    </w:p>
    <w:p w:rsidR="00637D2E" w:rsidRPr="00305D6F" w:rsidRDefault="00637D2E" w:rsidP="00637D2E">
      <w:pPr>
        <w:shd w:val="clear" w:color="auto" w:fill="FFFFFF"/>
        <w:ind w:firstLine="567"/>
        <w:jc w:val="both"/>
        <w:rPr>
          <w:color w:val="22272F"/>
          <w:sz w:val="28"/>
          <w:szCs w:val="28"/>
        </w:rPr>
      </w:pPr>
      <w:proofErr w:type="gramStart"/>
      <w:r w:rsidRPr="00305D6F">
        <w:rPr>
          <w:sz w:val="28"/>
          <w:szCs w:val="28"/>
        </w:rPr>
        <w:t xml:space="preserve">В пределах установленного фонда оплаты труда членам выборных органов местного самоуправления, осуществляющим свои полномочия на постоянной основе, муниципальным служащим  </w:t>
      </w:r>
      <w:r>
        <w:rPr>
          <w:sz w:val="28"/>
          <w:szCs w:val="28"/>
        </w:rPr>
        <w:t xml:space="preserve">Октябрьского </w:t>
      </w:r>
      <w:r w:rsidRPr="00305D6F">
        <w:rPr>
          <w:sz w:val="28"/>
          <w:szCs w:val="28"/>
        </w:rPr>
        <w:t xml:space="preserve">муниципального образования Дергачевского муниципального района, структурных подразделений в особых случаях </w:t>
      </w:r>
      <w:r w:rsidRPr="00305D6F">
        <w:rPr>
          <w:sz w:val="26"/>
          <w:szCs w:val="26"/>
        </w:rPr>
        <w:t>(</w:t>
      </w:r>
      <w:r w:rsidRPr="00305D6F">
        <w:rPr>
          <w:bCs/>
          <w:sz w:val="26"/>
          <w:szCs w:val="26"/>
        </w:rPr>
        <w:t>Юбилейные даты (с 50 лет и далее)</w:t>
      </w:r>
      <w:r w:rsidRPr="00305D6F">
        <w:rPr>
          <w:sz w:val="28"/>
          <w:szCs w:val="28"/>
        </w:rPr>
        <w:t>, при увольнении с муниципальной службы, лицам, достигшим пенсионного возраста,  бракосочетание, рождение ребенка, тяжелая болезнь, смерть близкого родственника, стихийное бедствие, другие обстоятельства), по личному</w:t>
      </w:r>
      <w:proofErr w:type="gramEnd"/>
      <w:r w:rsidRPr="00305D6F">
        <w:rPr>
          <w:sz w:val="28"/>
          <w:szCs w:val="28"/>
        </w:rPr>
        <w:t xml:space="preserve">  заявлению, может быть оказана дополнительная материальная помощь в размере одного денежного содержания (членам выборных органов местного самоуправления, осуществляющих свои полномочия на постоянной основе - денежного вознаграждения) за счет экономии фонда оплаты труда.</w:t>
      </w:r>
      <w:r w:rsidRPr="00305D6F">
        <w:rPr>
          <w:color w:val="22272F"/>
          <w:sz w:val="28"/>
          <w:szCs w:val="28"/>
        </w:rPr>
        <w:t xml:space="preserve"> </w:t>
      </w:r>
      <w:proofErr w:type="gramStart"/>
      <w:r w:rsidRPr="00305D6F">
        <w:rPr>
          <w:color w:val="22272F"/>
          <w:sz w:val="28"/>
          <w:szCs w:val="28"/>
        </w:rPr>
        <w:t xml:space="preserve">Материальная помощь может быть оказана членам семьи муниципального служащего, </w:t>
      </w:r>
      <w:r w:rsidRPr="00305D6F">
        <w:rPr>
          <w:sz w:val="28"/>
          <w:szCs w:val="28"/>
        </w:rPr>
        <w:t>членам выборных органов местного самоуправления, осуществляющих свои полномочия на постоянной основе</w:t>
      </w:r>
      <w:r w:rsidRPr="00305D6F">
        <w:rPr>
          <w:color w:val="22272F"/>
          <w:sz w:val="28"/>
          <w:szCs w:val="28"/>
        </w:rPr>
        <w:t xml:space="preserve"> (родителям, супруге (супругу), детям (усыновителям и усыновленным) в связи со смертью работника, умершего в период осуществления им трудовой деятельности в Учреждении, на основании их заявлений с приложением документов, подтверждающих факт смерти и факт родства заявителя с работником Учреждения.</w:t>
      </w:r>
      <w:proofErr w:type="gramEnd"/>
    </w:p>
    <w:p w:rsidR="00637D2E" w:rsidRPr="00305D6F" w:rsidRDefault="00637D2E" w:rsidP="00637D2E">
      <w:pPr>
        <w:shd w:val="clear" w:color="auto" w:fill="FFFFFF"/>
        <w:ind w:firstLine="567"/>
        <w:jc w:val="both"/>
        <w:rPr>
          <w:color w:val="22272F"/>
          <w:sz w:val="28"/>
          <w:szCs w:val="28"/>
        </w:rPr>
      </w:pPr>
      <w:r w:rsidRPr="00305D6F">
        <w:rPr>
          <w:sz w:val="28"/>
          <w:szCs w:val="28"/>
        </w:rPr>
        <w:t>4.8. При совмещении профессий (должностей), исполнении обязанностей временно отсутствующего работника наряду со своей основной работой, обусловленной трудовым договором, производиться доплата в соответствии с Трудовым кодексом РФ, но не более 50 процентов денежного содержания  временно отсутствующего работника. При расширении зон обслуживания, увеличения объема работы производиться доплата в соответствии с Трудовым кодексом РФ, размер доплаты устанавливается по соглашению сторон трудового договора с учетом содержания и (или) объема дополнительной работы, но не более  денежного содержания муниципального служащего.</w:t>
      </w:r>
    </w:p>
    <w:p w:rsidR="00637D2E" w:rsidRPr="00305D6F" w:rsidRDefault="00637D2E" w:rsidP="00637D2E">
      <w:pPr>
        <w:ind w:firstLine="567"/>
        <w:contextualSpacing/>
        <w:jc w:val="both"/>
        <w:rPr>
          <w:sz w:val="28"/>
          <w:szCs w:val="28"/>
          <w:lang w:eastAsia="en-US" w:bidi="en-US"/>
        </w:rPr>
      </w:pPr>
    </w:p>
    <w:p w:rsidR="00637D2E" w:rsidRDefault="00637D2E" w:rsidP="00637D2E">
      <w:pPr>
        <w:spacing w:before="200"/>
        <w:contextualSpacing/>
        <w:jc w:val="both"/>
        <w:rPr>
          <w:sz w:val="28"/>
          <w:szCs w:val="28"/>
          <w:lang w:eastAsia="en-US" w:bidi="en-US"/>
        </w:rPr>
      </w:pPr>
    </w:p>
    <w:p w:rsidR="00637D2E" w:rsidRPr="00305D6F" w:rsidRDefault="00637D2E" w:rsidP="00637D2E">
      <w:pPr>
        <w:spacing w:before="200"/>
        <w:contextualSpacing/>
        <w:jc w:val="both"/>
        <w:rPr>
          <w:sz w:val="28"/>
          <w:szCs w:val="28"/>
          <w:lang w:eastAsia="en-US" w:bidi="en-US"/>
        </w:rPr>
      </w:pPr>
    </w:p>
    <w:p w:rsidR="00637D2E" w:rsidRPr="00305D6F" w:rsidRDefault="00637D2E" w:rsidP="00637D2E">
      <w:pPr>
        <w:spacing w:before="200"/>
        <w:ind w:firstLine="567"/>
        <w:contextualSpacing/>
        <w:jc w:val="both"/>
        <w:rPr>
          <w:sz w:val="28"/>
          <w:szCs w:val="28"/>
          <w:lang w:eastAsia="en-US" w:bidi="en-US"/>
        </w:rPr>
      </w:pPr>
    </w:p>
    <w:p w:rsidR="00637D2E" w:rsidRDefault="00637D2E" w:rsidP="00637D2E">
      <w:pPr>
        <w:spacing w:before="200"/>
        <w:contextualSpacing/>
        <w:jc w:val="both"/>
        <w:rPr>
          <w:sz w:val="28"/>
          <w:szCs w:val="28"/>
          <w:lang w:eastAsia="en-US" w:bidi="en-US"/>
        </w:rPr>
      </w:pPr>
    </w:p>
    <w:p w:rsidR="00637D2E" w:rsidRDefault="00637D2E" w:rsidP="00637D2E">
      <w:pPr>
        <w:spacing w:before="200"/>
        <w:contextualSpacing/>
        <w:jc w:val="both"/>
        <w:rPr>
          <w:sz w:val="28"/>
          <w:szCs w:val="28"/>
          <w:lang w:eastAsia="en-US" w:bidi="en-US"/>
        </w:rPr>
      </w:pPr>
    </w:p>
    <w:p w:rsidR="00637D2E" w:rsidRPr="00305D6F" w:rsidRDefault="00637D2E" w:rsidP="00637D2E">
      <w:pPr>
        <w:spacing w:before="200"/>
        <w:contextualSpacing/>
        <w:jc w:val="both"/>
        <w:rPr>
          <w:sz w:val="28"/>
          <w:szCs w:val="28"/>
          <w:lang w:eastAsia="en-US" w:bidi="en-US"/>
        </w:rPr>
      </w:pPr>
    </w:p>
    <w:p w:rsidR="00637D2E" w:rsidRPr="00305D6F" w:rsidRDefault="00637D2E" w:rsidP="00637D2E">
      <w:pPr>
        <w:spacing w:before="200"/>
        <w:ind w:firstLine="567"/>
        <w:contextualSpacing/>
        <w:jc w:val="right"/>
        <w:rPr>
          <w:b/>
          <w:sz w:val="24"/>
          <w:szCs w:val="24"/>
          <w:lang w:eastAsia="en-US" w:bidi="en-US"/>
        </w:rPr>
      </w:pPr>
      <w:r w:rsidRPr="00305D6F">
        <w:rPr>
          <w:b/>
          <w:sz w:val="24"/>
          <w:szCs w:val="24"/>
          <w:lang w:eastAsia="en-US" w:bidi="en-US"/>
        </w:rPr>
        <w:lastRenderedPageBreak/>
        <w:t>Приложение №1</w:t>
      </w:r>
    </w:p>
    <w:p w:rsidR="00637D2E" w:rsidRPr="00305D6F" w:rsidRDefault="00637D2E" w:rsidP="00637D2E">
      <w:pPr>
        <w:spacing w:before="200"/>
        <w:ind w:firstLine="567"/>
        <w:contextualSpacing/>
        <w:jc w:val="right"/>
        <w:rPr>
          <w:sz w:val="24"/>
          <w:szCs w:val="24"/>
          <w:lang w:eastAsia="en-US" w:bidi="en-US"/>
        </w:rPr>
      </w:pPr>
      <w:r>
        <w:rPr>
          <w:sz w:val="24"/>
          <w:szCs w:val="24"/>
          <w:lang w:eastAsia="en-US" w:bidi="en-US"/>
        </w:rPr>
        <w:t>к Положению «</w:t>
      </w:r>
      <w:r w:rsidRPr="00305D6F">
        <w:rPr>
          <w:sz w:val="24"/>
          <w:szCs w:val="24"/>
          <w:lang w:eastAsia="en-US" w:bidi="en-US"/>
        </w:rPr>
        <w:t xml:space="preserve">О денежном вознаграждении членов </w:t>
      </w:r>
    </w:p>
    <w:p w:rsidR="00637D2E" w:rsidRPr="00305D6F" w:rsidRDefault="00637D2E" w:rsidP="00637D2E">
      <w:pPr>
        <w:spacing w:before="200"/>
        <w:ind w:firstLine="567"/>
        <w:contextualSpacing/>
        <w:jc w:val="right"/>
        <w:rPr>
          <w:sz w:val="24"/>
          <w:szCs w:val="24"/>
          <w:lang w:eastAsia="en-US" w:bidi="en-US"/>
        </w:rPr>
      </w:pPr>
      <w:r w:rsidRPr="00305D6F">
        <w:rPr>
          <w:sz w:val="24"/>
          <w:szCs w:val="24"/>
          <w:lang w:eastAsia="en-US" w:bidi="en-US"/>
        </w:rPr>
        <w:t xml:space="preserve">выборных органов местного самоуправления, </w:t>
      </w:r>
      <w:proofErr w:type="gramStart"/>
      <w:r w:rsidRPr="00305D6F">
        <w:rPr>
          <w:sz w:val="24"/>
          <w:szCs w:val="24"/>
          <w:lang w:eastAsia="en-US" w:bidi="en-US"/>
        </w:rPr>
        <w:t>денежном</w:t>
      </w:r>
      <w:proofErr w:type="gramEnd"/>
    </w:p>
    <w:p w:rsidR="00637D2E" w:rsidRPr="00305D6F" w:rsidRDefault="00637D2E" w:rsidP="00637D2E">
      <w:pPr>
        <w:spacing w:before="200"/>
        <w:ind w:firstLine="567"/>
        <w:contextualSpacing/>
        <w:jc w:val="right"/>
        <w:rPr>
          <w:sz w:val="24"/>
          <w:szCs w:val="24"/>
          <w:lang w:eastAsia="en-US" w:bidi="en-US"/>
        </w:rPr>
      </w:pPr>
      <w:proofErr w:type="gramStart"/>
      <w:r w:rsidRPr="00305D6F">
        <w:rPr>
          <w:sz w:val="24"/>
          <w:szCs w:val="24"/>
          <w:lang w:eastAsia="en-US" w:bidi="en-US"/>
        </w:rPr>
        <w:t>содержании</w:t>
      </w:r>
      <w:proofErr w:type="gramEnd"/>
      <w:r w:rsidRPr="00305D6F">
        <w:rPr>
          <w:sz w:val="24"/>
          <w:szCs w:val="24"/>
          <w:lang w:eastAsia="en-US" w:bidi="en-US"/>
        </w:rPr>
        <w:t xml:space="preserve"> и материальном стимулировании лиц, </w:t>
      </w:r>
    </w:p>
    <w:p w:rsidR="00637D2E" w:rsidRPr="00305D6F" w:rsidRDefault="00637D2E" w:rsidP="00637D2E">
      <w:pPr>
        <w:spacing w:before="200"/>
        <w:ind w:firstLine="567"/>
        <w:contextualSpacing/>
        <w:jc w:val="right"/>
        <w:rPr>
          <w:sz w:val="24"/>
          <w:szCs w:val="24"/>
          <w:lang w:eastAsia="en-US" w:bidi="en-US"/>
        </w:rPr>
      </w:pPr>
      <w:proofErr w:type="gramStart"/>
      <w:r w:rsidRPr="00305D6F">
        <w:rPr>
          <w:sz w:val="24"/>
          <w:szCs w:val="24"/>
          <w:lang w:eastAsia="en-US" w:bidi="en-US"/>
        </w:rPr>
        <w:t>замещающих</w:t>
      </w:r>
      <w:proofErr w:type="gramEnd"/>
      <w:r w:rsidRPr="00305D6F">
        <w:rPr>
          <w:sz w:val="24"/>
          <w:szCs w:val="24"/>
          <w:lang w:eastAsia="en-US" w:bidi="en-US"/>
        </w:rPr>
        <w:t xml:space="preserve"> должности муниципальной службы </w:t>
      </w:r>
    </w:p>
    <w:p w:rsidR="00637D2E" w:rsidRPr="00305D6F" w:rsidRDefault="00637D2E" w:rsidP="00637D2E">
      <w:pPr>
        <w:spacing w:before="200"/>
        <w:ind w:firstLine="567"/>
        <w:contextualSpacing/>
        <w:jc w:val="right"/>
        <w:rPr>
          <w:sz w:val="24"/>
          <w:szCs w:val="24"/>
          <w:lang w:eastAsia="en-US" w:bidi="en-US"/>
        </w:rPr>
      </w:pPr>
      <w:r w:rsidRPr="00305D6F">
        <w:rPr>
          <w:sz w:val="24"/>
          <w:szCs w:val="24"/>
          <w:lang w:eastAsia="en-US" w:bidi="en-US"/>
        </w:rPr>
        <w:t xml:space="preserve">в органах местного самоуправления </w:t>
      </w:r>
    </w:p>
    <w:p w:rsidR="00637D2E" w:rsidRPr="00305D6F" w:rsidRDefault="00637D2E" w:rsidP="00637D2E">
      <w:pPr>
        <w:spacing w:before="200"/>
        <w:ind w:firstLine="567"/>
        <w:contextualSpacing/>
        <w:jc w:val="right"/>
        <w:rPr>
          <w:sz w:val="24"/>
          <w:szCs w:val="24"/>
          <w:lang w:eastAsia="en-US" w:bidi="en-US"/>
        </w:rPr>
      </w:pPr>
      <w:r>
        <w:rPr>
          <w:sz w:val="24"/>
          <w:szCs w:val="24"/>
          <w:lang w:eastAsia="en-US" w:bidi="en-US"/>
        </w:rPr>
        <w:t xml:space="preserve">Октябрьского </w:t>
      </w:r>
      <w:r w:rsidRPr="00305D6F">
        <w:rPr>
          <w:sz w:val="24"/>
          <w:szCs w:val="24"/>
          <w:lang w:eastAsia="en-US" w:bidi="en-US"/>
        </w:rPr>
        <w:t>муниципального образования»</w:t>
      </w:r>
    </w:p>
    <w:p w:rsidR="00637D2E" w:rsidRDefault="00637D2E" w:rsidP="00637D2E">
      <w:pPr>
        <w:widowControl w:val="0"/>
        <w:jc w:val="both"/>
        <w:rPr>
          <w:b/>
          <w:bCs/>
          <w:sz w:val="28"/>
          <w:szCs w:val="28"/>
        </w:rPr>
      </w:pPr>
      <w:r>
        <w:rPr>
          <w:bCs/>
          <w:color w:val="404040"/>
          <w:sz w:val="24"/>
          <w:szCs w:val="24"/>
          <w:lang w:eastAsia="en-US" w:bidi="en-US"/>
        </w:rPr>
        <w:tab/>
      </w:r>
      <w:r>
        <w:rPr>
          <w:bCs/>
          <w:color w:val="404040"/>
          <w:sz w:val="24"/>
          <w:szCs w:val="24"/>
          <w:lang w:eastAsia="en-US" w:bidi="en-US"/>
        </w:rPr>
        <w:tab/>
      </w:r>
      <w:r>
        <w:rPr>
          <w:bCs/>
          <w:color w:val="404040"/>
          <w:sz w:val="24"/>
          <w:szCs w:val="24"/>
          <w:lang w:eastAsia="en-US" w:bidi="en-US"/>
        </w:rPr>
        <w:tab/>
      </w:r>
      <w:r>
        <w:rPr>
          <w:bCs/>
          <w:color w:val="404040"/>
          <w:sz w:val="24"/>
          <w:szCs w:val="24"/>
          <w:lang w:eastAsia="en-US" w:bidi="en-US"/>
        </w:rPr>
        <w:tab/>
      </w:r>
      <w:r>
        <w:rPr>
          <w:bCs/>
          <w:color w:val="404040"/>
          <w:sz w:val="24"/>
          <w:szCs w:val="24"/>
          <w:lang w:eastAsia="en-US" w:bidi="en-US"/>
        </w:rPr>
        <w:tab/>
      </w:r>
      <w:r>
        <w:rPr>
          <w:bCs/>
          <w:color w:val="404040"/>
          <w:sz w:val="24"/>
          <w:szCs w:val="24"/>
          <w:lang w:eastAsia="en-US" w:bidi="en-US"/>
        </w:rPr>
        <w:tab/>
      </w:r>
      <w:proofErr w:type="gramStart"/>
      <w:r>
        <w:rPr>
          <w:bCs/>
          <w:color w:val="404040"/>
          <w:sz w:val="24"/>
          <w:szCs w:val="24"/>
          <w:lang w:eastAsia="en-US" w:bidi="en-US"/>
        </w:rPr>
        <w:t>(</w:t>
      </w:r>
      <w:r>
        <w:rPr>
          <w:b/>
          <w:bCs/>
          <w:sz w:val="28"/>
          <w:szCs w:val="28"/>
        </w:rPr>
        <w:t xml:space="preserve">с изменениями от 12.12.2016г.№251-406,  </w:t>
      </w:r>
      <w:proofErr w:type="gramEnd"/>
    </w:p>
    <w:p w:rsidR="00637D2E" w:rsidRDefault="00637D2E" w:rsidP="00637D2E">
      <w:pPr>
        <w:widowControl w:val="0"/>
        <w:jc w:val="both"/>
        <w:rPr>
          <w:b/>
          <w:bCs/>
          <w:sz w:val="28"/>
          <w:szCs w:val="28"/>
        </w:rPr>
      </w:pPr>
      <w:r>
        <w:rPr>
          <w:b/>
          <w:bCs/>
          <w:sz w:val="28"/>
          <w:szCs w:val="28"/>
        </w:rPr>
        <w:t xml:space="preserve">01.08.2018 г. № 301-471,, от 30.10.2018 г. № 315-494, </w:t>
      </w:r>
    </w:p>
    <w:p w:rsidR="00637D2E" w:rsidRDefault="00637D2E" w:rsidP="00637D2E">
      <w:pPr>
        <w:widowControl w:val="0"/>
        <w:jc w:val="both"/>
        <w:rPr>
          <w:b/>
          <w:bCs/>
          <w:sz w:val="28"/>
          <w:szCs w:val="28"/>
        </w:rPr>
      </w:pPr>
      <w:r>
        <w:rPr>
          <w:b/>
          <w:bCs/>
          <w:sz w:val="28"/>
          <w:szCs w:val="28"/>
        </w:rPr>
        <w:t xml:space="preserve">от 22.01.2019 </w:t>
      </w:r>
      <w:proofErr w:type="spellStart"/>
      <w:r>
        <w:rPr>
          <w:b/>
          <w:bCs/>
          <w:sz w:val="28"/>
          <w:szCs w:val="28"/>
        </w:rPr>
        <w:t>г</w:t>
      </w:r>
      <w:proofErr w:type="gramStart"/>
      <w:r>
        <w:rPr>
          <w:b/>
          <w:bCs/>
          <w:sz w:val="28"/>
          <w:szCs w:val="28"/>
        </w:rPr>
        <w:t>.о</w:t>
      </w:r>
      <w:proofErr w:type="gramEnd"/>
      <w:r>
        <w:rPr>
          <w:b/>
          <w:bCs/>
          <w:sz w:val="28"/>
          <w:szCs w:val="28"/>
        </w:rPr>
        <w:t>т</w:t>
      </w:r>
      <w:proofErr w:type="spellEnd"/>
      <w:r>
        <w:rPr>
          <w:b/>
          <w:bCs/>
          <w:sz w:val="28"/>
          <w:szCs w:val="28"/>
        </w:rPr>
        <w:t xml:space="preserve"> 26.04.2019 №319-503,</w:t>
      </w:r>
    </w:p>
    <w:p w:rsidR="00637D2E" w:rsidRDefault="00637D2E" w:rsidP="00637D2E">
      <w:pPr>
        <w:widowControl w:val="0"/>
        <w:jc w:val="both"/>
        <w:rPr>
          <w:b/>
          <w:bCs/>
          <w:sz w:val="28"/>
          <w:szCs w:val="28"/>
        </w:rPr>
      </w:pPr>
      <w:r>
        <w:rPr>
          <w:b/>
          <w:bCs/>
          <w:sz w:val="28"/>
          <w:szCs w:val="28"/>
        </w:rPr>
        <w:t>от 26.06.2019 № 321-507, от 29.10.2019 г. № 332-522,</w:t>
      </w:r>
    </w:p>
    <w:p w:rsidR="00637D2E" w:rsidRDefault="00637D2E" w:rsidP="00637D2E">
      <w:pPr>
        <w:widowControl w:val="0"/>
        <w:jc w:val="both"/>
        <w:rPr>
          <w:b/>
          <w:bCs/>
          <w:sz w:val="28"/>
          <w:szCs w:val="28"/>
        </w:rPr>
      </w:pPr>
      <w:r>
        <w:rPr>
          <w:b/>
          <w:bCs/>
          <w:sz w:val="28"/>
          <w:szCs w:val="28"/>
        </w:rPr>
        <w:t>от 27.11.2019 г. № 334- 526,  от 29.10.2020 №  355-549,</w:t>
      </w:r>
    </w:p>
    <w:p w:rsidR="00637D2E" w:rsidRPr="0078467D" w:rsidRDefault="00637D2E" w:rsidP="00637D2E">
      <w:pPr>
        <w:widowControl w:val="0"/>
        <w:jc w:val="both"/>
        <w:rPr>
          <w:b/>
          <w:bCs/>
          <w:sz w:val="28"/>
          <w:szCs w:val="28"/>
        </w:rPr>
      </w:pPr>
      <w:r>
        <w:rPr>
          <w:b/>
          <w:bCs/>
          <w:sz w:val="28"/>
          <w:szCs w:val="28"/>
        </w:rPr>
        <w:t>от01.12.2020 №363-559, от01.07.2021г.№378-593,от 10.12.2021г.№389-617б</w:t>
      </w:r>
      <w:proofErr w:type="gramStart"/>
      <w:r>
        <w:rPr>
          <w:b/>
          <w:bCs/>
          <w:sz w:val="28"/>
          <w:szCs w:val="28"/>
        </w:rPr>
        <w:t>,о</w:t>
      </w:r>
      <w:proofErr w:type="gramEnd"/>
      <w:r>
        <w:rPr>
          <w:b/>
          <w:bCs/>
          <w:sz w:val="28"/>
          <w:szCs w:val="28"/>
        </w:rPr>
        <w:t>т 03.10.2022 г.№ 409-652,№ 428-687 от 11.10.2023 г.№ 448-725 от 25.10.2024 г. № 471-754 от 09.10.2025 г.)</w:t>
      </w:r>
      <w:r>
        <w:rPr>
          <w:b/>
          <w:sz w:val="28"/>
          <w:szCs w:val="28"/>
        </w:rPr>
        <w:t xml:space="preserve"> </w:t>
      </w:r>
      <w:r>
        <w:rPr>
          <w:sz w:val="28"/>
          <w:szCs w:val="28"/>
        </w:rPr>
        <w:t xml:space="preserve">     </w:t>
      </w:r>
    </w:p>
    <w:p w:rsidR="00637D2E" w:rsidRPr="00305D6F" w:rsidRDefault="00637D2E" w:rsidP="00637D2E">
      <w:pPr>
        <w:spacing w:before="200"/>
        <w:contextualSpacing/>
        <w:rPr>
          <w:bCs/>
          <w:color w:val="404040"/>
          <w:sz w:val="24"/>
          <w:szCs w:val="24"/>
          <w:lang w:eastAsia="en-US" w:bidi="en-US"/>
        </w:rPr>
      </w:pPr>
    </w:p>
    <w:p w:rsidR="00637D2E" w:rsidRPr="00637D2E" w:rsidRDefault="00637D2E" w:rsidP="00637D2E">
      <w:pPr>
        <w:contextualSpacing/>
        <w:jc w:val="center"/>
        <w:rPr>
          <w:color w:val="404040"/>
          <w:sz w:val="24"/>
          <w:szCs w:val="24"/>
          <w:lang w:eastAsia="en-US" w:bidi="en-US"/>
        </w:rPr>
      </w:pPr>
    </w:p>
    <w:p w:rsidR="00637D2E" w:rsidRPr="00305D6F" w:rsidRDefault="00637D2E" w:rsidP="00637D2E">
      <w:pPr>
        <w:tabs>
          <w:tab w:val="left" w:pos="3990"/>
        </w:tabs>
        <w:ind w:firstLine="567"/>
        <w:jc w:val="center"/>
        <w:rPr>
          <w:b/>
          <w:sz w:val="28"/>
          <w:szCs w:val="28"/>
        </w:rPr>
      </w:pPr>
      <w:r w:rsidRPr="00305D6F">
        <w:rPr>
          <w:b/>
          <w:sz w:val="28"/>
          <w:szCs w:val="28"/>
        </w:rPr>
        <w:t>Размеры денежного вознаграждения</w:t>
      </w:r>
    </w:p>
    <w:p w:rsidR="00637D2E" w:rsidRPr="00305D6F" w:rsidRDefault="00637D2E" w:rsidP="00637D2E">
      <w:pPr>
        <w:tabs>
          <w:tab w:val="left" w:pos="3990"/>
        </w:tabs>
        <w:ind w:firstLine="567"/>
        <w:jc w:val="center"/>
        <w:rPr>
          <w:b/>
          <w:sz w:val="28"/>
          <w:szCs w:val="28"/>
        </w:rPr>
      </w:pPr>
      <w:r w:rsidRPr="00305D6F">
        <w:rPr>
          <w:b/>
          <w:sz w:val="28"/>
          <w:szCs w:val="28"/>
        </w:rPr>
        <w:t xml:space="preserve">членов выборных органов местного самоуправления должностных окладов муниципальных служащих, замещающих муниципальные должности, учреждаемые для исполнения  и обеспечения </w:t>
      </w:r>
      <w:proofErr w:type="gramStart"/>
      <w:r w:rsidRPr="00305D6F">
        <w:rPr>
          <w:b/>
          <w:sz w:val="28"/>
          <w:szCs w:val="28"/>
        </w:rPr>
        <w:t xml:space="preserve">полномочий органов местного самоуправления муниципальных образований </w:t>
      </w:r>
      <w:r>
        <w:rPr>
          <w:b/>
          <w:sz w:val="28"/>
          <w:szCs w:val="28"/>
        </w:rPr>
        <w:t xml:space="preserve">Октябрьского </w:t>
      </w:r>
      <w:r w:rsidRPr="00305D6F">
        <w:rPr>
          <w:b/>
          <w:sz w:val="28"/>
          <w:szCs w:val="28"/>
        </w:rPr>
        <w:t>муниципального образования</w:t>
      </w:r>
      <w:proofErr w:type="gramEnd"/>
    </w:p>
    <w:p w:rsidR="00637D2E" w:rsidRPr="00305D6F" w:rsidRDefault="00637D2E" w:rsidP="00637D2E">
      <w:pPr>
        <w:tabs>
          <w:tab w:val="left" w:pos="3990"/>
        </w:tabs>
        <w:ind w:firstLine="567"/>
        <w:jc w:val="center"/>
        <w:rPr>
          <w:b/>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598"/>
        <w:gridCol w:w="1796"/>
        <w:gridCol w:w="3685"/>
        <w:gridCol w:w="1276"/>
      </w:tblGrid>
      <w:tr w:rsidR="00637D2E" w:rsidRPr="00305D6F" w:rsidTr="00F24526">
        <w:tc>
          <w:tcPr>
            <w:tcW w:w="534" w:type="dxa"/>
            <w:tcBorders>
              <w:top w:val="single" w:sz="4" w:space="0" w:color="auto"/>
              <w:left w:val="single" w:sz="4" w:space="0" w:color="auto"/>
              <w:bottom w:val="single" w:sz="4" w:space="0" w:color="auto"/>
              <w:right w:val="single" w:sz="4" w:space="0" w:color="auto"/>
            </w:tcBorders>
            <w:hideMark/>
          </w:tcPr>
          <w:p w:rsidR="00637D2E" w:rsidRPr="00305D6F" w:rsidRDefault="00637D2E" w:rsidP="00F24526">
            <w:pPr>
              <w:tabs>
                <w:tab w:val="left" w:pos="3990"/>
              </w:tabs>
              <w:spacing w:before="100" w:beforeAutospacing="1" w:after="100" w:afterAutospacing="1"/>
              <w:jc w:val="center"/>
              <w:rPr>
                <w:b/>
                <w:sz w:val="28"/>
                <w:szCs w:val="28"/>
              </w:rPr>
            </w:pPr>
            <w:r w:rsidRPr="00305D6F">
              <w:rPr>
                <w:b/>
                <w:sz w:val="28"/>
                <w:szCs w:val="28"/>
              </w:rPr>
              <w:t>№</w:t>
            </w:r>
          </w:p>
          <w:p w:rsidR="00637D2E" w:rsidRPr="00305D6F" w:rsidRDefault="00637D2E" w:rsidP="00F24526">
            <w:pPr>
              <w:tabs>
                <w:tab w:val="left" w:pos="3990"/>
              </w:tabs>
              <w:spacing w:before="100" w:beforeAutospacing="1" w:after="100" w:afterAutospacing="1"/>
              <w:jc w:val="center"/>
              <w:rPr>
                <w:b/>
                <w:sz w:val="28"/>
                <w:szCs w:val="28"/>
              </w:rPr>
            </w:pPr>
            <w:proofErr w:type="gramStart"/>
            <w:r w:rsidRPr="00305D6F">
              <w:rPr>
                <w:b/>
                <w:sz w:val="28"/>
                <w:szCs w:val="28"/>
              </w:rPr>
              <w:t>п</w:t>
            </w:r>
            <w:proofErr w:type="gramEnd"/>
            <w:r w:rsidRPr="00305D6F">
              <w:rPr>
                <w:b/>
                <w:sz w:val="28"/>
                <w:szCs w:val="28"/>
              </w:rPr>
              <w:t>/п</w:t>
            </w:r>
          </w:p>
        </w:tc>
        <w:tc>
          <w:tcPr>
            <w:tcW w:w="2598" w:type="dxa"/>
            <w:tcBorders>
              <w:top w:val="single" w:sz="4" w:space="0" w:color="auto"/>
              <w:left w:val="single" w:sz="4" w:space="0" w:color="auto"/>
              <w:bottom w:val="single" w:sz="4" w:space="0" w:color="auto"/>
              <w:right w:val="single" w:sz="4" w:space="0" w:color="auto"/>
            </w:tcBorders>
            <w:hideMark/>
          </w:tcPr>
          <w:p w:rsidR="00637D2E" w:rsidRPr="00305D6F" w:rsidRDefault="00637D2E" w:rsidP="00F24526">
            <w:pPr>
              <w:tabs>
                <w:tab w:val="left" w:pos="3990"/>
              </w:tabs>
              <w:spacing w:before="100" w:beforeAutospacing="1" w:after="100" w:afterAutospacing="1"/>
              <w:rPr>
                <w:b/>
                <w:sz w:val="28"/>
                <w:szCs w:val="28"/>
              </w:rPr>
            </w:pPr>
            <w:r w:rsidRPr="00305D6F">
              <w:rPr>
                <w:b/>
                <w:sz w:val="28"/>
                <w:szCs w:val="28"/>
              </w:rPr>
              <w:t>Наименование должностей</w:t>
            </w:r>
          </w:p>
        </w:tc>
        <w:tc>
          <w:tcPr>
            <w:tcW w:w="1796" w:type="dxa"/>
            <w:tcBorders>
              <w:top w:val="single" w:sz="4" w:space="0" w:color="auto"/>
              <w:left w:val="single" w:sz="4" w:space="0" w:color="auto"/>
              <w:bottom w:val="single" w:sz="4" w:space="0" w:color="auto"/>
              <w:right w:val="single" w:sz="4" w:space="0" w:color="auto"/>
            </w:tcBorders>
            <w:hideMark/>
          </w:tcPr>
          <w:p w:rsidR="00637D2E" w:rsidRPr="00305D6F" w:rsidRDefault="00637D2E" w:rsidP="00F24526">
            <w:pPr>
              <w:tabs>
                <w:tab w:val="left" w:pos="3990"/>
              </w:tabs>
              <w:spacing w:before="100" w:beforeAutospacing="1" w:after="100" w:afterAutospacing="1"/>
              <w:jc w:val="center"/>
              <w:rPr>
                <w:b/>
                <w:sz w:val="28"/>
                <w:szCs w:val="28"/>
              </w:rPr>
            </w:pPr>
            <w:r w:rsidRPr="00305D6F">
              <w:rPr>
                <w:b/>
                <w:sz w:val="28"/>
                <w:szCs w:val="28"/>
              </w:rPr>
              <w:t>Денежное вознаграждение (рублей)</w:t>
            </w:r>
          </w:p>
        </w:tc>
        <w:tc>
          <w:tcPr>
            <w:tcW w:w="3685" w:type="dxa"/>
            <w:tcBorders>
              <w:top w:val="single" w:sz="4" w:space="0" w:color="auto"/>
              <w:left w:val="single" w:sz="4" w:space="0" w:color="auto"/>
              <w:bottom w:val="single" w:sz="4" w:space="0" w:color="auto"/>
              <w:right w:val="single" w:sz="4" w:space="0" w:color="auto"/>
            </w:tcBorders>
          </w:tcPr>
          <w:p w:rsidR="00637D2E" w:rsidRPr="00DD7712" w:rsidRDefault="00637D2E" w:rsidP="00F24526">
            <w:pPr>
              <w:pStyle w:val="msonormalbullet2gif"/>
              <w:spacing w:before="0" w:beforeAutospacing="0" w:after="0" w:afterAutospacing="0"/>
              <w:jc w:val="center"/>
              <w:rPr>
                <w:b/>
                <w:color w:val="000000" w:themeColor="text1"/>
                <w:sz w:val="28"/>
                <w:szCs w:val="28"/>
              </w:rPr>
            </w:pPr>
            <w:r w:rsidRPr="00DD7712">
              <w:rPr>
                <w:b/>
                <w:color w:val="000000" w:themeColor="text1"/>
                <w:sz w:val="28"/>
                <w:szCs w:val="28"/>
              </w:rPr>
              <w:t>Надбавки</w:t>
            </w:r>
          </w:p>
          <w:p w:rsidR="00637D2E" w:rsidRPr="00DD7712" w:rsidRDefault="00637D2E" w:rsidP="00F24526">
            <w:pPr>
              <w:pStyle w:val="msonormalbullet2gif"/>
              <w:spacing w:before="0" w:beforeAutospacing="0" w:after="0" w:afterAutospacing="0"/>
              <w:jc w:val="center"/>
              <w:rPr>
                <w:b/>
                <w:color w:val="000000" w:themeColor="text1"/>
                <w:sz w:val="28"/>
                <w:szCs w:val="28"/>
              </w:rPr>
            </w:pPr>
            <w:r w:rsidRPr="00DD7712">
              <w:rPr>
                <w:b/>
                <w:color w:val="000000" w:themeColor="text1"/>
                <w:sz w:val="28"/>
                <w:szCs w:val="28"/>
              </w:rPr>
              <w:t>по оплате труда в целях достижения надлежащего</w:t>
            </w:r>
          </w:p>
          <w:p w:rsidR="00637D2E" w:rsidRPr="00DD7712" w:rsidRDefault="00637D2E" w:rsidP="00F24526">
            <w:pPr>
              <w:pStyle w:val="msonormalbullet2gif"/>
              <w:spacing w:before="0" w:beforeAutospacing="0" w:after="0" w:afterAutospacing="0"/>
              <w:jc w:val="center"/>
              <w:rPr>
                <w:b/>
                <w:color w:val="000000" w:themeColor="text1"/>
                <w:sz w:val="28"/>
                <w:szCs w:val="28"/>
              </w:rPr>
            </w:pPr>
            <w:r w:rsidRPr="00DD7712">
              <w:rPr>
                <w:b/>
                <w:color w:val="000000" w:themeColor="text1"/>
                <w:sz w:val="28"/>
                <w:szCs w:val="28"/>
              </w:rPr>
              <w:t>уровня оплаты труда в органах местного</w:t>
            </w:r>
          </w:p>
          <w:p w:rsidR="00637D2E" w:rsidRPr="00DD7712" w:rsidRDefault="00637D2E" w:rsidP="00F24526">
            <w:pPr>
              <w:pStyle w:val="msonormalbullet2gif"/>
              <w:spacing w:before="0" w:beforeAutospacing="0" w:after="0" w:afterAutospacing="0"/>
              <w:jc w:val="center"/>
              <w:rPr>
                <w:b/>
                <w:color w:val="000000" w:themeColor="text1"/>
                <w:sz w:val="28"/>
                <w:szCs w:val="28"/>
              </w:rPr>
            </w:pPr>
            <w:r w:rsidRPr="00DD7712">
              <w:rPr>
                <w:b/>
                <w:color w:val="000000" w:themeColor="text1"/>
                <w:sz w:val="28"/>
                <w:szCs w:val="28"/>
              </w:rPr>
              <w:t>самоуправления</w:t>
            </w:r>
          </w:p>
          <w:p w:rsidR="00637D2E" w:rsidRPr="00DD7712" w:rsidRDefault="00637D2E" w:rsidP="00F24526">
            <w:pPr>
              <w:pStyle w:val="msonormalbullet2gif"/>
              <w:spacing w:before="0" w:beforeAutospacing="0" w:after="0" w:afterAutospacing="0"/>
              <w:jc w:val="center"/>
              <w:rPr>
                <w:b/>
                <w:color w:val="000000" w:themeColor="text1"/>
                <w:sz w:val="28"/>
                <w:szCs w:val="28"/>
              </w:rPr>
            </w:pPr>
            <w:r w:rsidRPr="00DD7712">
              <w:rPr>
                <w:b/>
                <w:color w:val="000000" w:themeColor="text1"/>
                <w:sz w:val="28"/>
                <w:szCs w:val="28"/>
              </w:rPr>
              <w:t>(рублей)</w:t>
            </w:r>
          </w:p>
        </w:tc>
        <w:tc>
          <w:tcPr>
            <w:tcW w:w="1276" w:type="dxa"/>
            <w:tcBorders>
              <w:top w:val="single" w:sz="4" w:space="0" w:color="auto"/>
              <w:left w:val="single" w:sz="4" w:space="0" w:color="auto"/>
              <w:bottom w:val="single" w:sz="4" w:space="0" w:color="auto"/>
              <w:right w:val="single" w:sz="4" w:space="0" w:color="auto"/>
            </w:tcBorders>
          </w:tcPr>
          <w:p w:rsidR="00637D2E" w:rsidRPr="00305D6F" w:rsidRDefault="00637D2E" w:rsidP="00F24526">
            <w:pPr>
              <w:tabs>
                <w:tab w:val="left" w:pos="3990"/>
              </w:tabs>
              <w:spacing w:before="100" w:beforeAutospacing="1" w:after="100" w:afterAutospacing="1"/>
              <w:ind w:firstLine="55"/>
              <w:jc w:val="center"/>
              <w:rPr>
                <w:b/>
                <w:sz w:val="28"/>
                <w:szCs w:val="28"/>
              </w:rPr>
            </w:pPr>
            <w:r w:rsidRPr="00305D6F">
              <w:rPr>
                <w:b/>
                <w:sz w:val="28"/>
                <w:szCs w:val="28"/>
              </w:rPr>
              <w:t>Должностной оклад (рублей)</w:t>
            </w:r>
          </w:p>
        </w:tc>
      </w:tr>
      <w:tr w:rsidR="00637D2E" w:rsidRPr="00305D6F" w:rsidTr="00F24526">
        <w:tc>
          <w:tcPr>
            <w:tcW w:w="534" w:type="dxa"/>
            <w:tcBorders>
              <w:top w:val="single" w:sz="4" w:space="0" w:color="auto"/>
              <w:left w:val="single" w:sz="4" w:space="0" w:color="auto"/>
              <w:bottom w:val="single" w:sz="4" w:space="0" w:color="auto"/>
              <w:right w:val="single" w:sz="4" w:space="0" w:color="auto"/>
            </w:tcBorders>
            <w:hideMark/>
          </w:tcPr>
          <w:p w:rsidR="00637D2E" w:rsidRPr="00305D6F" w:rsidRDefault="00637D2E" w:rsidP="00F24526">
            <w:pPr>
              <w:tabs>
                <w:tab w:val="left" w:pos="3990"/>
              </w:tabs>
              <w:spacing w:before="100" w:beforeAutospacing="1" w:after="100" w:afterAutospacing="1"/>
              <w:jc w:val="center"/>
              <w:rPr>
                <w:b/>
                <w:sz w:val="28"/>
                <w:szCs w:val="28"/>
              </w:rPr>
            </w:pPr>
            <w:r w:rsidRPr="00305D6F">
              <w:rPr>
                <w:b/>
                <w:sz w:val="28"/>
                <w:szCs w:val="28"/>
              </w:rPr>
              <w:t>1</w:t>
            </w:r>
          </w:p>
        </w:tc>
        <w:tc>
          <w:tcPr>
            <w:tcW w:w="2598" w:type="dxa"/>
            <w:tcBorders>
              <w:top w:val="single" w:sz="4" w:space="0" w:color="auto"/>
              <w:left w:val="single" w:sz="4" w:space="0" w:color="auto"/>
              <w:bottom w:val="single" w:sz="4" w:space="0" w:color="auto"/>
              <w:right w:val="single" w:sz="4" w:space="0" w:color="auto"/>
            </w:tcBorders>
            <w:hideMark/>
          </w:tcPr>
          <w:p w:rsidR="00637D2E" w:rsidRPr="00305D6F" w:rsidRDefault="00637D2E" w:rsidP="00F24526">
            <w:pPr>
              <w:tabs>
                <w:tab w:val="left" w:pos="3990"/>
              </w:tabs>
              <w:spacing w:before="100" w:beforeAutospacing="1" w:after="100" w:afterAutospacing="1"/>
              <w:rPr>
                <w:sz w:val="28"/>
                <w:szCs w:val="28"/>
              </w:rPr>
            </w:pPr>
            <w:r w:rsidRPr="00305D6F">
              <w:rPr>
                <w:sz w:val="28"/>
                <w:szCs w:val="28"/>
              </w:rPr>
              <w:t>Глава муниципального образования</w:t>
            </w:r>
          </w:p>
        </w:tc>
        <w:tc>
          <w:tcPr>
            <w:tcW w:w="1796" w:type="dxa"/>
            <w:tcBorders>
              <w:top w:val="single" w:sz="4" w:space="0" w:color="auto"/>
              <w:left w:val="single" w:sz="4" w:space="0" w:color="auto"/>
              <w:bottom w:val="single" w:sz="4" w:space="0" w:color="auto"/>
              <w:right w:val="single" w:sz="4" w:space="0" w:color="auto"/>
            </w:tcBorders>
            <w:hideMark/>
          </w:tcPr>
          <w:p w:rsidR="00637D2E" w:rsidRPr="00305D6F" w:rsidRDefault="00637D2E" w:rsidP="00F24526">
            <w:pPr>
              <w:tabs>
                <w:tab w:val="left" w:pos="3990"/>
              </w:tabs>
              <w:spacing w:before="100" w:beforeAutospacing="1" w:after="100" w:afterAutospacing="1"/>
              <w:ind w:firstLine="61"/>
              <w:jc w:val="center"/>
              <w:rPr>
                <w:sz w:val="28"/>
                <w:szCs w:val="28"/>
              </w:rPr>
            </w:pPr>
            <w:r>
              <w:rPr>
                <w:sz w:val="28"/>
                <w:szCs w:val="28"/>
              </w:rPr>
              <w:t>48335.00</w:t>
            </w:r>
            <w:r w:rsidRPr="00305D6F">
              <w:rPr>
                <w:sz w:val="28"/>
                <w:szCs w:val="28"/>
              </w:rPr>
              <w:t>,00</w:t>
            </w:r>
          </w:p>
        </w:tc>
        <w:tc>
          <w:tcPr>
            <w:tcW w:w="3685" w:type="dxa"/>
            <w:tcBorders>
              <w:top w:val="single" w:sz="4" w:space="0" w:color="auto"/>
              <w:left w:val="single" w:sz="4" w:space="0" w:color="auto"/>
              <w:bottom w:val="single" w:sz="4" w:space="0" w:color="auto"/>
              <w:right w:val="single" w:sz="4" w:space="0" w:color="auto"/>
            </w:tcBorders>
          </w:tcPr>
          <w:p w:rsidR="00637D2E" w:rsidRPr="00DE70CF" w:rsidRDefault="00637D2E" w:rsidP="00F24526">
            <w:pPr>
              <w:pStyle w:val="msonormalbullet2gif"/>
              <w:tabs>
                <w:tab w:val="left" w:pos="3990"/>
              </w:tabs>
              <w:spacing w:line="276" w:lineRule="auto"/>
              <w:ind w:firstLine="55"/>
              <w:jc w:val="center"/>
              <w:rPr>
                <w:color w:val="C00000"/>
                <w:sz w:val="28"/>
                <w:szCs w:val="28"/>
              </w:rPr>
            </w:pPr>
            <w:r>
              <w:rPr>
                <w:color w:val="000000" w:themeColor="text1"/>
                <w:sz w:val="28"/>
                <w:szCs w:val="28"/>
              </w:rPr>
              <w:t>19854.10</w:t>
            </w:r>
          </w:p>
        </w:tc>
        <w:tc>
          <w:tcPr>
            <w:tcW w:w="1276" w:type="dxa"/>
            <w:tcBorders>
              <w:top w:val="single" w:sz="4" w:space="0" w:color="auto"/>
              <w:left w:val="single" w:sz="4" w:space="0" w:color="auto"/>
              <w:bottom w:val="single" w:sz="4" w:space="0" w:color="auto"/>
              <w:right w:val="single" w:sz="4" w:space="0" w:color="auto"/>
            </w:tcBorders>
          </w:tcPr>
          <w:p w:rsidR="00637D2E" w:rsidRPr="00305D6F" w:rsidRDefault="00637D2E" w:rsidP="00F24526">
            <w:pPr>
              <w:tabs>
                <w:tab w:val="left" w:pos="3990"/>
              </w:tabs>
              <w:spacing w:before="100" w:beforeAutospacing="1" w:after="100" w:afterAutospacing="1"/>
              <w:ind w:firstLine="55"/>
              <w:jc w:val="center"/>
              <w:rPr>
                <w:sz w:val="28"/>
                <w:szCs w:val="28"/>
              </w:rPr>
            </w:pPr>
          </w:p>
        </w:tc>
      </w:tr>
      <w:tr w:rsidR="00637D2E" w:rsidRPr="00305D6F" w:rsidTr="00F24526">
        <w:tc>
          <w:tcPr>
            <w:tcW w:w="534" w:type="dxa"/>
            <w:tcBorders>
              <w:top w:val="single" w:sz="4" w:space="0" w:color="auto"/>
              <w:left w:val="single" w:sz="4" w:space="0" w:color="auto"/>
              <w:bottom w:val="single" w:sz="4" w:space="0" w:color="auto"/>
              <w:right w:val="single" w:sz="4" w:space="0" w:color="auto"/>
            </w:tcBorders>
            <w:hideMark/>
          </w:tcPr>
          <w:p w:rsidR="00637D2E" w:rsidRPr="00305D6F" w:rsidRDefault="00637D2E" w:rsidP="00F24526">
            <w:pPr>
              <w:tabs>
                <w:tab w:val="left" w:pos="3990"/>
              </w:tabs>
              <w:spacing w:before="100" w:beforeAutospacing="1" w:after="100" w:afterAutospacing="1"/>
              <w:jc w:val="center"/>
              <w:rPr>
                <w:b/>
                <w:sz w:val="28"/>
                <w:szCs w:val="28"/>
              </w:rPr>
            </w:pPr>
            <w:r w:rsidRPr="00305D6F">
              <w:rPr>
                <w:b/>
                <w:sz w:val="28"/>
                <w:szCs w:val="28"/>
              </w:rPr>
              <w:t>2</w:t>
            </w:r>
          </w:p>
        </w:tc>
        <w:tc>
          <w:tcPr>
            <w:tcW w:w="2598" w:type="dxa"/>
            <w:tcBorders>
              <w:top w:val="single" w:sz="4" w:space="0" w:color="auto"/>
              <w:left w:val="single" w:sz="4" w:space="0" w:color="auto"/>
              <w:bottom w:val="single" w:sz="4" w:space="0" w:color="auto"/>
              <w:right w:val="single" w:sz="4" w:space="0" w:color="auto"/>
            </w:tcBorders>
            <w:hideMark/>
          </w:tcPr>
          <w:p w:rsidR="00637D2E" w:rsidRPr="00305D6F" w:rsidRDefault="00637D2E" w:rsidP="00F24526">
            <w:pPr>
              <w:tabs>
                <w:tab w:val="left" w:pos="3990"/>
              </w:tabs>
              <w:spacing w:before="100" w:beforeAutospacing="1" w:after="100" w:afterAutospacing="1"/>
              <w:rPr>
                <w:sz w:val="28"/>
                <w:szCs w:val="28"/>
              </w:rPr>
            </w:pPr>
            <w:r w:rsidRPr="00305D6F">
              <w:rPr>
                <w:sz w:val="28"/>
                <w:szCs w:val="28"/>
              </w:rPr>
              <w:t>Глава администрации</w:t>
            </w:r>
          </w:p>
        </w:tc>
        <w:tc>
          <w:tcPr>
            <w:tcW w:w="1796" w:type="dxa"/>
            <w:tcBorders>
              <w:top w:val="single" w:sz="4" w:space="0" w:color="auto"/>
              <w:left w:val="single" w:sz="4" w:space="0" w:color="auto"/>
              <w:bottom w:val="single" w:sz="4" w:space="0" w:color="auto"/>
              <w:right w:val="single" w:sz="4" w:space="0" w:color="auto"/>
            </w:tcBorders>
          </w:tcPr>
          <w:p w:rsidR="00637D2E" w:rsidRPr="00305D6F" w:rsidRDefault="00637D2E" w:rsidP="00F24526">
            <w:pPr>
              <w:tabs>
                <w:tab w:val="left" w:pos="3990"/>
              </w:tabs>
              <w:spacing w:before="100" w:beforeAutospacing="1" w:after="100" w:afterAutospacing="1"/>
              <w:ind w:firstLine="61"/>
              <w:jc w:val="center"/>
              <w:rPr>
                <w:sz w:val="28"/>
                <w:szCs w:val="28"/>
              </w:rPr>
            </w:pPr>
          </w:p>
        </w:tc>
        <w:tc>
          <w:tcPr>
            <w:tcW w:w="3685" w:type="dxa"/>
            <w:tcBorders>
              <w:top w:val="single" w:sz="4" w:space="0" w:color="auto"/>
              <w:left w:val="single" w:sz="4" w:space="0" w:color="auto"/>
              <w:bottom w:val="single" w:sz="4" w:space="0" w:color="auto"/>
              <w:right w:val="single" w:sz="4" w:space="0" w:color="auto"/>
            </w:tcBorders>
          </w:tcPr>
          <w:p w:rsidR="00637D2E" w:rsidRPr="00DE70CF" w:rsidRDefault="00637D2E" w:rsidP="00F24526">
            <w:pPr>
              <w:pStyle w:val="msonormalbullet2gif"/>
              <w:tabs>
                <w:tab w:val="left" w:pos="3990"/>
              </w:tabs>
              <w:spacing w:line="276" w:lineRule="auto"/>
              <w:ind w:firstLine="55"/>
              <w:jc w:val="center"/>
              <w:rPr>
                <w:color w:val="C00000"/>
                <w:sz w:val="28"/>
                <w:szCs w:val="28"/>
              </w:rPr>
            </w:pPr>
          </w:p>
        </w:tc>
        <w:tc>
          <w:tcPr>
            <w:tcW w:w="1276" w:type="dxa"/>
            <w:tcBorders>
              <w:top w:val="single" w:sz="4" w:space="0" w:color="auto"/>
              <w:left w:val="single" w:sz="4" w:space="0" w:color="auto"/>
              <w:bottom w:val="single" w:sz="4" w:space="0" w:color="auto"/>
              <w:right w:val="single" w:sz="4" w:space="0" w:color="auto"/>
            </w:tcBorders>
          </w:tcPr>
          <w:p w:rsidR="00637D2E" w:rsidRPr="00305D6F" w:rsidRDefault="00637D2E" w:rsidP="00F24526">
            <w:pPr>
              <w:tabs>
                <w:tab w:val="left" w:pos="3990"/>
              </w:tabs>
              <w:spacing w:before="100" w:beforeAutospacing="1" w:after="100" w:afterAutospacing="1"/>
              <w:ind w:firstLine="55"/>
              <w:jc w:val="center"/>
              <w:rPr>
                <w:sz w:val="28"/>
                <w:szCs w:val="28"/>
              </w:rPr>
            </w:pPr>
            <w:r w:rsidRPr="00305D6F">
              <w:rPr>
                <w:sz w:val="28"/>
                <w:szCs w:val="28"/>
              </w:rPr>
              <w:t>4868,00</w:t>
            </w:r>
          </w:p>
        </w:tc>
      </w:tr>
      <w:tr w:rsidR="00637D2E" w:rsidRPr="00305D6F" w:rsidTr="00F24526">
        <w:tc>
          <w:tcPr>
            <w:tcW w:w="534" w:type="dxa"/>
            <w:tcBorders>
              <w:top w:val="single" w:sz="4" w:space="0" w:color="auto"/>
              <w:left w:val="single" w:sz="4" w:space="0" w:color="auto"/>
              <w:bottom w:val="single" w:sz="4" w:space="0" w:color="auto"/>
              <w:right w:val="single" w:sz="4" w:space="0" w:color="auto"/>
            </w:tcBorders>
            <w:hideMark/>
          </w:tcPr>
          <w:p w:rsidR="00637D2E" w:rsidRPr="00305D6F" w:rsidRDefault="00637D2E" w:rsidP="00F24526">
            <w:pPr>
              <w:tabs>
                <w:tab w:val="left" w:pos="3990"/>
              </w:tabs>
              <w:spacing w:before="100" w:beforeAutospacing="1" w:after="100" w:afterAutospacing="1"/>
              <w:jc w:val="center"/>
              <w:rPr>
                <w:b/>
                <w:sz w:val="28"/>
                <w:szCs w:val="28"/>
              </w:rPr>
            </w:pPr>
            <w:r w:rsidRPr="00305D6F">
              <w:rPr>
                <w:b/>
                <w:sz w:val="28"/>
                <w:szCs w:val="28"/>
              </w:rPr>
              <w:t>3</w:t>
            </w:r>
          </w:p>
        </w:tc>
        <w:tc>
          <w:tcPr>
            <w:tcW w:w="2598" w:type="dxa"/>
            <w:tcBorders>
              <w:top w:val="single" w:sz="4" w:space="0" w:color="auto"/>
              <w:left w:val="single" w:sz="4" w:space="0" w:color="auto"/>
              <w:bottom w:val="single" w:sz="4" w:space="0" w:color="auto"/>
              <w:right w:val="single" w:sz="4" w:space="0" w:color="auto"/>
            </w:tcBorders>
            <w:hideMark/>
          </w:tcPr>
          <w:p w:rsidR="00637D2E" w:rsidRPr="00305D6F" w:rsidRDefault="00637D2E" w:rsidP="00F24526">
            <w:pPr>
              <w:tabs>
                <w:tab w:val="left" w:pos="3990"/>
              </w:tabs>
              <w:spacing w:before="100" w:beforeAutospacing="1" w:after="100" w:afterAutospacing="1"/>
              <w:rPr>
                <w:sz w:val="28"/>
                <w:szCs w:val="28"/>
              </w:rPr>
            </w:pPr>
            <w:r w:rsidRPr="00305D6F">
              <w:rPr>
                <w:sz w:val="28"/>
                <w:szCs w:val="28"/>
              </w:rPr>
              <w:t>Заместитель главы администрации</w:t>
            </w:r>
          </w:p>
        </w:tc>
        <w:tc>
          <w:tcPr>
            <w:tcW w:w="1796" w:type="dxa"/>
            <w:tcBorders>
              <w:top w:val="single" w:sz="4" w:space="0" w:color="auto"/>
              <w:left w:val="single" w:sz="4" w:space="0" w:color="auto"/>
              <w:bottom w:val="single" w:sz="4" w:space="0" w:color="auto"/>
              <w:right w:val="single" w:sz="4" w:space="0" w:color="auto"/>
            </w:tcBorders>
          </w:tcPr>
          <w:p w:rsidR="00637D2E" w:rsidRPr="00305D6F" w:rsidRDefault="00637D2E" w:rsidP="00F24526">
            <w:pPr>
              <w:tabs>
                <w:tab w:val="left" w:pos="3990"/>
              </w:tabs>
              <w:spacing w:before="100" w:beforeAutospacing="1" w:after="100" w:afterAutospacing="1"/>
              <w:ind w:firstLine="61"/>
              <w:jc w:val="center"/>
              <w:rPr>
                <w:sz w:val="28"/>
                <w:szCs w:val="28"/>
              </w:rPr>
            </w:pPr>
          </w:p>
        </w:tc>
        <w:tc>
          <w:tcPr>
            <w:tcW w:w="3685" w:type="dxa"/>
            <w:tcBorders>
              <w:top w:val="single" w:sz="4" w:space="0" w:color="auto"/>
              <w:left w:val="single" w:sz="4" w:space="0" w:color="auto"/>
              <w:bottom w:val="single" w:sz="4" w:space="0" w:color="auto"/>
              <w:right w:val="single" w:sz="4" w:space="0" w:color="auto"/>
            </w:tcBorders>
          </w:tcPr>
          <w:p w:rsidR="00637D2E" w:rsidRPr="00DE70CF" w:rsidRDefault="00637D2E" w:rsidP="00F24526">
            <w:pPr>
              <w:pStyle w:val="msonormalbullet2gif"/>
              <w:tabs>
                <w:tab w:val="left" w:pos="3990"/>
              </w:tabs>
              <w:spacing w:line="276" w:lineRule="auto"/>
              <w:ind w:firstLine="55"/>
              <w:jc w:val="center"/>
              <w:rPr>
                <w:color w:val="C00000"/>
                <w:sz w:val="28"/>
                <w:szCs w:val="28"/>
              </w:rPr>
            </w:pPr>
          </w:p>
        </w:tc>
        <w:tc>
          <w:tcPr>
            <w:tcW w:w="1276" w:type="dxa"/>
            <w:tcBorders>
              <w:top w:val="single" w:sz="4" w:space="0" w:color="auto"/>
              <w:left w:val="single" w:sz="4" w:space="0" w:color="auto"/>
              <w:bottom w:val="single" w:sz="4" w:space="0" w:color="auto"/>
              <w:right w:val="single" w:sz="4" w:space="0" w:color="auto"/>
            </w:tcBorders>
          </w:tcPr>
          <w:p w:rsidR="00637D2E" w:rsidRPr="00305D6F" w:rsidRDefault="00637D2E" w:rsidP="00F24526">
            <w:pPr>
              <w:tabs>
                <w:tab w:val="left" w:pos="3990"/>
              </w:tabs>
              <w:spacing w:before="100" w:beforeAutospacing="1" w:after="100" w:afterAutospacing="1"/>
              <w:ind w:firstLine="55"/>
              <w:jc w:val="center"/>
              <w:rPr>
                <w:sz w:val="28"/>
                <w:szCs w:val="28"/>
              </w:rPr>
            </w:pPr>
            <w:r w:rsidRPr="00305D6F">
              <w:rPr>
                <w:sz w:val="28"/>
                <w:szCs w:val="28"/>
              </w:rPr>
              <w:t>4569,00</w:t>
            </w:r>
          </w:p>
        </w:tc>
      </w:tr>
      <w:tr w:rsidR="00637D2E" w:rsidRPr="00305D6F" w:rsidTr="00F24526">
        <w:tc>
          <w:tcPr>
            <w:tcW w:w="534" w:type="dxa"/>
            <w:tcBorders>
              <w:top w:val="single" w:sz="4" w:space="0" w:color="auto"/>
              <w:left w:val="single" w:sz="4" w:space="0" w:color="auto"/>
              <w:bottom w:val="single" w:sz="4" w:space="0" w:color="auto"/>
              <w:right w:val="single" w:sz="4" w:space="0" w:color="auto"/>
            </w:tcBorders>
            <w:hideMark/>
          </w:tcPr>
          <w:p w:rsidR="00637D2E" w:rsidRPr="00305D6F" w:rsidRDefault="00637D2E" w:rsidP="00F24526">
            <w:pPr>
              <w:tabs>
                <w:tab w:val="left" w:pos="3990"/>
              </w:tabs>
              <w:spacing w:before="100" w:beforeAutospacing="1" w:after="100" w:afterAutospacing="1"/>
              <w:jc w:val="center"/>
              <w:rPr>
                <w:b/>
                <w:sz w:val="28"/>
                <w:szCs w:val="28"/>
              </w:rPr>
            </w:pPr>
            <w:r w:rsidRPr="00305D6F">
              <w:rPr>
                <w:b/>
                <w:sz w:val="28"/>
                <w:szCs w:val="28"/>
              </w:rPr>
              <w:t>4</w:t>
            </w:r>
          </w:p>
        </w:tc>
        <w:tc>
          <w:tcPr>
            <w:tcW w:w="2598" w:type="dxa"/>
            <w:tcBorders>
              <w:top w:val="single" w:sz="4" w:space="0" w:color="auto"/>
              <w:left w:val="single" w:sz="4" w:space="0" w:color="auto"/>
              <w:bottom w:val="single" w:sz="4" w:space="0" w:color="auto"/>
              <w:right w:val="single" w:sz="4" w:space="0" w:color="auto"/>
            </w:tcBorders>
            <w:hideMark/>
          </w:tcPr>
          <w:p w:rsidR="00637D2E" w:rsidRPr="00305D6F" w:rsidRDefault="00637D2E" w:rsidP="00F24526">
            <w:pPr>
              <w:tabs>
                <w:tab w:val="left" w:pos="3990"/>
              </w:tabs>
              <w:spacing w:before="100" w:beforeAutospacing="1" w:after="100" w:afterAutospacing="1"/>
              <w:rPr>
                <w:sz w:val="28"/>
                <w:szCs w:val="28"/>
              </w:rPr>
            </w:pPr>
            <w:r w:rsidRPr="00305D6F">
              <w:rPr>
                <w:sz w:val="28"/>
                <w:szCs w:val="28"/>
              </w:rPr>
              <w:t>Главный специалист</w:t>
            </w:r>
          </w:p>
        </w:tc>
        <w:tc>
          <w:tcPr>
            <w:tcW w:w="1796" w:type="dxa"/>
            <w:tcBorders>
              <w:top w:val="single" w:sz="4" w:space="0" w:color="auto"/>
              <w:left w:val="single" w:sz="4" w:space="0" w:color="auto"/>
              <w:bottom w:val="single" w:sz="4" w:space="0" w:color="auto"/>
              <w:right w:val="single" w:sz="4" w:space="0" w:color="auto"/>
            </w:tcBorders>
          </w:tcPr>
          <w:p w:rsidR="00637D2E" w:rsidRPr="00305D6F" w:rsidRDefault="00637D2E" w:rsidP="00F24526">
            <w:pPr>
              <w:tabs>
                <w:tab w:val="left" w:pos="3990"/>
              </w:tabs>
              <w:spacing w:before="100" w:beforeAutospacing="1" w:after="100" w:afterAutospacing="1"/>
              <w:ind w:firstLine="61"/>
              <w:jc w:val="center"/>
              <w:rPr>
                <w:sz w:val="28"/>
                <w:szCs w:val="28"/>
              </w:rPr>
            </w:pPr>
          </w:p>
        </w:tc>
        <w:tc>
          <w:tcPr>
            <w:tcW w:w="3685" w:type="dxa"/>
            <w:tcBorders>
              <w:top w:val="single" w:sz="4" w:space="0" w:color="auto"/>
              <w:left w:val="single" w:sz="4" w:space="0" w:color="auto"/>
              <w:bottom w:val="single" w:sz="4" w:space="0" w:color="auto"/>
              <w:right w:val="single" w:sz="4" w:space="0" w:color="auto"/>
            </w:tcBorders>
          </w:tcPr>
          <w:p w:rsidR="00637D2E" w:rsidRPr="00DE70CF" w:rsidRDefault="00637D2E" w:rsidP="00F24526">
            <w:pPr>
              <w:pStyle w:val="msonormalbullet2gif"/>
              <w:tabs>
                <w:tab w:val="left" w:pos="3990"/>
              </w:tabs>
              <w:spacing w:line="276" w:lineRule="auto"/>
              <w:ind w:firstLine="55"/>
              <w:jc w:val="center"/>
              <w:rPr>
                <w:color w:val="C00000"/>
                <w:sz w:val="28"/>
                <w:szCs w:val="28"/>
              </w:rPr>
            </w:pPr>
          </w:p>
        </w:tc>
        <w:tc>
          <w:tcPr>
            <w:tcW w:w="1276" w:type="dxa"/>
            <w:tcBorders>
              <w:top w:val="single" w:sz="4" w:space="0" w:color="auto"/>
              <w:left w:val="single" w:sz="4" w:space="0" w:color="auto"/>
              <w:bottom w:val="single" w:sz="4" w:space="0" w:color="auto"/>
              <w:right w:val="single" w:sz="4" w:space="0" w:color="auto"/>
            </w:tcBorders>
          </w:tcPr>
          <w:p w:rsidR="00637D2E" w:rsidRPr="00305D6F" w:rsidRDefault="00637D2E" w:rsidP="00F24526">
            <w:pPr>
              <w:tabs>
                <w:tab w:val="left" w:pos="3990"/>
              </w:tabs>
              <w:spacing w:before="100" w:beforeAutospacing="1" w:after="100" w:afterAutospacing="1"/>
              <w:ind w:firstLine="55"/>
              <w:jc w:val="center"/>
              <w:rPr>
                <w:sz w:val="28"/>
                <w:szCs w:val="28"/>
              </w:rPr>
            </w:pPr>
            <w:r w:rsidRPr="00305D6F">
              <w:rPr>
                <w:sz w:val="28"/>
                <w:szCs w:val="28"/>
              </w:rPr>
              <w:t>3708,00</w:t>
            </w:r>
          </w:p>
        </w:tc>
      </w:tr>
      <w:tr w:rsidR="00637D2E" w:rsidRPr="00305D6F" w:rsidTr="00F24526">
        <w:tc>
          <w:tcPr>
            <w:tcW w:w="534" w:type="dxa"/>
            <w:tcBorders>
              <w:top w:val="single" w:sz="4" w:space="0" w:color="auto"/>
              <w:left w:val="single" w:sz="4" w:space="0" w:color="auto"/>
              <w:bottom w:val="single" w:sz="4" w:space="0" w:color="auto"/>
              <w:right w:val="single" w:sz="4" w:space="0" w:color="auto"/>
            </w:tcBorders>
            <w:hideMark/>
          </w:tcPr>
          <w:p w:rsidR="00637D2E" w:rsidRPr="00305D6F" w:rsidRDefault="00637D2E" w:rsidP="00F24526">
            <w:pPr>
              <w:tabs>
                <w:tab w:val="left" w:pos="3990"/>
              </w:tabs>
              <w:spacing w:before="100" w:beforeAutospacing="1" w:after="100" w:afterAutospacing="1"/>
              <w:jc w:val="center"/>
              <w:rPr>
                <w:b/>
                <w:sz w:val="28"/>
                <w:szCs w:val="28"/>
              </w:rPr>
            </w:pPr>
            <w:r w:rsidRPr="00305D6F">
              <w:rPr>
                <w:b/>
                <w:sz w:val="28"/>
                <w:szCs w:val="28"/>
              </w:rPr>
              <w:t>5</w:t>
            </w:r>
          </w:p>
        </w:tc>
        <w:tc>
          <w:tcPr>
            <w:tcW w:w="2598" w:type="dxa"/>
            <w:tcBorders>
              <w:top w:val="single" w:sz="4" w:space="0" w:color="auto"/>
              <w:left w:val="single" w:sz="4" w:space="0" w:color="auto"/>
              <w:bottom w:val="single" w:sz="4" w:space="0" w:color="auto"/>
              <w:right w:val="single" w:sz="4" w:space="0" w:color="auto"/>
            </w:tcBorders>
            <w:hideMark/>
          </w:tcPr>
          <w:p w:rsidR="00637D2E" w:rsidRPr="00305D6F" w:rsidRDefault="00637D2E" w:rsidP="00F24526">
            <w:pPr>
              <w:tabs>
                <w:tab w:val="left" w:pos="3990"/>
              </w:tabs>
              <w:spacing w:before="100" w:beforeAutospacing="1" w:after="100" w:afterAutospacing="1"/>
              <w:rPr>
                <w:sz w:val="28"/>
                <w:szCs w:val="28"/>
              </w:rPr>
            </w:pPr>
            <w:r w:rsidRPr="00305D6F">
              <w:rPr>
                <w:sz w:val="28"/>
                <w:szCs w:val="28"/>
              </w:rPr>
              <w:t>Ведущий специалист</w:t>
            </w:r>
          </w:p>
        </w:tc>
        <w:tc>
          <w:tcPr>
            <w:tcW w:w="1796" w:type="dxa"/>
            <w:tcBorders>
              <w:top w:val="single" w:sz="4" w:space="0" w:color="auto"/>
              <w:left w:val="single" w:sz="4" w:space="0" w:color="auto"/>
              <w:bottom w:val="single" w:sz="4" w:space="0" w:color="auto"/>
              <w:right w:val="single" w:sz="4" w:space="0" w:color="auto"/>
            </w:tcBorders>
          </w:tcPr>
          <w:p w:rsidR="00637D2E" w:rsidRPr="00305D6F" w:rsidRDefault="00637D2E" w:rsidP="00F24526">
            <w:pPr>
              <w:tabs>
                <w:tab w:val="left" w:pos="3990"/>
              </w:tabs>
              <w:spacing w:before="100" w:beforeAutospacing="1" w:after="100" w:afterAutospacing="1"/>
              <w:ind w:firstLine="61"/>
              <w:jc w:val="center"/>
              <w:rPr>
                <w:sz w:val="28"/>
                <w:szCs w:val="28"/>
              </w:rPr>
            </w:pPr>
          </w:p>
        </w:tc>
        <w:tc>
          <w:tcPr>
            <w:tcW w:w="3685" w:type="dxa"/>
            <w:tcBorders>
              <w:top w:val="single" w:sz="4" w:space="0" w:color="auto"/>
              <w:left w:val="single" w:sz="4" w:space="0" w:color="auto"/>
              <w:bottom w:val="single" w:sz="4" w:space="0" w:color="auto"/>
              <w:right w:val="single" w:sz="4" w:space="0" w:color="auto"/>
            </w:tcBorders>
          </w:tcPr>
          <w:p w:rsidR="00637D2E" w:rsidRPr="00DE70CF" w:rsidRDefault="00637D2E" w:rsidP="00F24526">
            <w:pPr>
              <w:pStyle w:val="msonormalbullet2gif"/>
              <w:tabs>
                <w:tab w:val="left" w:pos="3990"/>
              </w:tabs>
              <w:spacing w:line="276" w:lineRule="auto"/>
              <w:ind w:firstLine="55"/>
              <w:jc w:val="center"/>
              <w:rPr>
                <w:color w:val="C00000"/>
                <w:sz w:val="28"/>
                <w:szCs w:val="28"/>
              </w:rPr>
            </w:pPr>
          </w:p>
        </w:tc>
        <w:tc>
          <w:tcPr>
            <w:tcW w:w="1276" w:type="dxa"/>
            <w:tcBorders>
              <w:top w:val="single" w:sz="4" w:space="0" w:color="auto"/>
              <w:left w:val="single" w:sz="4" w:space="0" w:color="auto"/>
              <w:bottom w:val="single" w:sz="4" w:space="0" w:color="auto"/>
              <w:right w:val="single" w:sz="4" w:space="0" w:color="auto"/>
            </w:tcBorders>
          </w:tcPr>
          <w:p w:rsidR="00637D2E" w:rsidRPr="00305D6F" w:rsidRDefault="00637D2E" w:rsidP="00F24526">
            <w:pPr>
              <w:tabs>
                <w:tab w:val="left" w:pos="3990"/>
              </w:tabs>
              <w:spacing w:before="100" w:beforeAutospacing="1" w:after="100" w:afterAutospacing="1"/>
              <w:ind w:firstLine="55"/>
              <w:jc w:val="center"/>
              <w:rPr>
                <w:sz w:val="28"/>
                <w:szCs w:val="28"/>
              </w:rPr>
            </w:pPr>
            <w:r w:rsidRPr="00305D6F">
              <w:rPr>
                <w:sz w:val="28"/>
                <w:szCs w:val="28"/>
              </w:rPr>
              <w:t>3482,00</w:t>
            </w:r>
          </w:p>
        </w:tc>
      </w:tr>
      <w:tr w:rsidR="00637D2E" w:rsidRPr="00305D6F" w:rsidTr="00F24526">
        <w:tc>
          <w:tcPr>
            <w:tcW w:w="534" w:type="dxa"/>
            <w:tcBorders>
              <w:top w:val="single" w:sz="4" w:space="0" w:color="auto"/>
              <w:left w:val="single" w:sz="4" w:space="0" w:color="auto"/>
              <w:bottom w:val="single" w:sz="4" w:space="0" w:color="auto"/>
              <w:right w:val="single" w:sz="4" w:space="0" w:color="auto"/>
            </w:tcBorders>
            <w:hideMark/>
          </w:tcPr>
          <w:p w:rsidR="00637D2E" w:rsidRPr="00305D6F" w:rsidRDefault="00637D2E" w:rsidP="00F24526">
            <w:pPr>
              <w:tabs>
                <w:tab w:val="left" w:pos="3990"/>
              </w:tabs>
              <w:spacing w:before="100" w:beforeAutospacing="1" w:after="100" w:afterAutospacing="1"/>
              <w:jc w:val="center"/>
              <w:rPr>
                <w:b/>
                <w:sz w:val="28"/>
                <w:szCs w:val="28"/>
              </w:rPr>
            </w:pPr>
            <w:r w:rsidRPr="00305D6F">
              <w:rPr>
                <w:b/>
                <w:sz w:val="28"/>
                <w:szCs w:val="28"/>
              </w:rPr>
              <w:t>6</w:t>
            </w:r>
          </w:p>
        </w:tc>
        <w:tc>
          <w:tcPr>
            <w:tcW w:w="2598" w:type="dxa"/>
            <w:tcBorders>
              <w:top w:val="single" w:sz="4" w:space="0" w:color="auto"/>
              <w:left w:val="single" w:sz="4" w:space="0" w:color="auto"/>
              <w:bottom w:val="single" w:sz="4" w:space="0" w:color="auto"/>
              <w:right w:val="single" w:sz="4" w:space="0" w:color="auto"/>
            </w:tcBorders>
            <w:hideMark/>
          </w:tcPr>
          <w:p w:rsidR="00637D2E" w:rsidRPr="00305D6F" w:rsidRDefault="00637D2E" w:rsidP="00F24526">
            <w:pPr>
              <w:tabs>
                <w:tab w:val="left" w:pos="3990"/>
              </w:tabs>
              <w:spacing w:before="100" w:beforeAutospacing="1" w:after="100" w:afterAutospacing="1"/>
              <w:rPr>
                <w:sz w:val="28"/>
                <w:szCs w:val="28"/>
              </w:rPr>
            </w:pPr>
            <w:r w:rsidRPr="00305D6F">
              <w:rPr>
                <w:sz w:val="28"/>
                <w:szCs w:val="28"/>
              </w:rPr>
              <w:t xml:space="preserve">Специалист </w:t>
            </w:r>
            <w:r w:rsidRPr="00305D6F">
              <w:rPr>
                <w:sz w:val="28"/>
                <w:szCs w:val="28"/>
                <w:lang w:val="en-US"/>
              </w:rPr>
              <w:t>I</w:t>
            </w:r>
            <w:r w:rsidRPr="00305D6F">
              <w:rPr>
                <w:sz w:val="28"/>
                <w:szCs w:val="28"/>
              </w:rPr>
              <w:t xml:space="preserve"> категории</w:t>
            </w:r>
          </w:p>
        </w:tc>
        <w:tc>
          <w:tcPr>
            <w:tcW w:w="1796" w:type="dxa"/>
            <w:tcBorders>
              <w:top w:val="single" w:sz="4" w:space="0" w:color="auto"/>
              <w:left w:val="single" w:sz="4" w:space="0" w:color="auto"/>
              <w:bottom w:val="single" w:sz="4" w:space="0" w:color="auto"/>
              <w:right w:val="single" w:sz="4" w:space="0" w:color="auto"/>
            </w:tcBorders>
          </w:tcPr>
          <w:p w:rsidR="00637D2E" w:rsidRPr="00305D6F" w:rsidRDefault="00637D2E" w:rsidP="00F24526">
            <w:pPr>
              <w:tabs>
                <w:tab w:val="left" w:pos="3990"/>
              </w:tabs>
              <w:spacing w:before="100" w:beforeAutospacing="1" w:after="100" w:afterAutospacing="1"/>
              <w:ind w:firstLine="61"/>
              <w:jc w:val="center"/>
              <w:rPr>
                <w:sz w:val="28"/>
                <w:szCs w:val="28"/>
              </w:rPr>
            </w:pPr>
          </w:p>
        </w:tc>
        <w:tc>
          <w:tcPr>
            <w:tcW w:w="3685" w:type="dxa"/>
            <w:tcBorders>
              <w:top w:val="single" w:sz="4" w:space="0" w:color="auto"/>
              <w:left w:val="single" w:sz="4" w:space="0" w:color="auto"/>
              <w:bottom w:val="single" w:sz="4" w:space="0" w:color="auto"/>
              <w:right w:val="single" w:sz="4" w:space="0" w:color="auto"/>
            </w:tcBorders>
          </w:tcPr>
          <w:p w:rsidR="00637D2E" w:rsidRPr="00DE70CF" w:rsidRDefault="00637D2E" w:rsidP="00F24526">
            <w:pPr>
              <w:pStyle w:val="msonormalbullet2gif"/>
              <w:tabs>
                <w:tab w:val="left" w:pos="3990"/>
              </w:tabs>
              <w:spacing w:line="276" w:lineRule="auto"/>
              <w:ind w:firstLine="55"/>
              <w:jc w:val="center"/>
              <w:rPr>
                <w:color w:val="C00000"/>
                <w:sz w:val="28"/>
                <w:szCs w:val="28"/>
              </w:rPr>
            </w:pPr>
          </w:p>
        </w:tc>
        <w:tc>
          <w:tcPr>
            <w:tcW w:w="1276" w:type="dxa"/>
            <w:tcBorders>
              <w:top w:val="single" w:sz="4" w:space="0" w:color="auto"/>
              <w:left w:val="single" w:sz="4" w:space="0" w:color="auto"/>
              <w:bottom w:val="single" w:sz="4" w:space="0" w:color="auto"/>
              <w:right w:val="single" w:sz="4" w:space="0" w:color="auto"/>
            </w:tcBorders>
          </w:tcPr>
          <w:p w:rsidR="00637D2E" w:rsidRPr="00305D6F" w:rsidRDefault="00637D2E" w:rsidP="00F24526">
            <w:pPr>
              <w:tabs>
                <w:tab w:val="left" w:pos="3990"/>
              </w:tabs>
              <w:spacing w:before="100" w:beforeAutospacing="1" w:after="100" w:afterAutospacing="1"/>
              <w:ind w:firstLine="55"/>
              <w:jc w:val="center"/>
              <w:rPr>
                <w:sz w:val="28"/>
                <w:szCs w:val="28"/>
              </w:rPr>
            </w:pPr>
            <w:r>
              <w:rPr>
                <w:sz w:val="28"/>
                <w:szCs w:val="28"/>
              </w:rPr>
              <w:t>3504.00</w:t>
            </w:r>
          </w:p>
        </w:tc>
      </w:tr>
      <w:tr w:rsidR="00637D2E" w:rsidRPr="00305D6F" w:rsidTr="00F24526">
        <w:tc>
          <w:tcPr>
            <w:tcW w:w="534" w:type="dxa"/>
            <w:tcBorders>
              <w:top w:val="single" w:sz="4" w:space="0" w:color="auto"/>
              <w:left w:val="single" w:sz="4" w:space="0" w:color="auto"/>
              <w:bottom w:val="single" w:sz="4" w:space="0" w:color="auto"/>
              <w:right w:val="single" w:sz="4" w:space="0" w:color="auto"/>
            </w:tcBorders>
            <w:hideMark/>
          </w:tcPr>
          <w:p w:rsidR="00637D2E" w:rsidRPr="00305D6F" w:rsidRDefault="00637D2E" w:rsidP="00F24526">
            <w:pPr>
              <w:tabs>
                <w:tab w:val="left" w:pos="3990"/>
              </w:tabs>
              <w:spacing w:before="100" w:beforeAutospacing="1" w:after="100" w:afterAutospacing="1"/>
              <w:jc w:val="center"/>
              <w:rPr>
                <w:b/>
                <w:sz w:val="28"/>
                <w:szCs w:val="28"/>
              </w:rPr>
            </w:pPr>
            <w:r w:rsidRPr="00305D6F">
              <w:rPr>
                <w:b/>
                <w:sz w:val="28"/>
                <w:szCs w:val="28"/>
              </w:rPr>
              <w:t>7</w:t>
            </w:r>
          </w:p>
        </w:tc>
        <w:tc>
          <w:tcPr>
            <w:tcW w:w="2598" w:type="dxa"/>
            <w:tcBorders>
              <w:top w:val="single" w:sz="4" w:space="0" w:color="auto"/>
              <w:left w:val="single" w:sz="4" w:space="0" w:color="auto"/>
              <w:bottom w:val="single" w:sz="4" w:space="0" w:color="auto"/>
              <w:right w:val="single" w:sz="4" w:space="0" w:color="auto"/>
            </w:tcBorders>
            <w:hideMark/>
          </w:tcPr>
          <w:p w:rsidR="00637D2E" w:rsidRPr="00305D6F" w:rsidRDefault="00637D2E" w:rsidP="00F24526">
            <w:pPr>
              <w:tabs>
                <w:tab w:val="left" w:pos="3990"/>
              </w:tabs>
              <w:spacing w:before="100" w:beforeAutospacing="1" w:after="100" w:afterAutospacing="1"/>
              <w:rPr>
                <w:sz w:val="28"/>
                <w:szCs w:val="28"/>
              </w:rPr>
            </w:pPr>
            <w:r w:rsidRPr="00305D6F">
              <w:rPr>
                <w:sz w:val="28"/>
                <w:szCs w:val="28"/>
              </w:rPr>
              <w:t xml:space="preserve">Специалист </w:t>
            </w:r>
            <w:r w:rsidRPr="00305D6F">
              <w:rPr>
                <w:sz w:val="28"/>
                <w:szCs w:val="28"/>
                <w:lang w:val="en-US"/>
              </w:rPr>
              <w:t xml:space="preserve">II </w:t>
            </w:r>
            <w:r w:rsidRPr="00305D6F">
              <w:rPr>
                <w:sz w:val="28"/>
                <w:szCs w:val="28"/>
              </w:rPr>
              <w:lastRenderedPageBreak/>
              <w:t>категории</w:t>
            </w:r>
          </w:p>
        </w:tc>
        <w:tc>
          <w:tcPr>
            <w:tcW w:w="1796" w:type="dxa"/>
            <w:tcBorders>
              <w:top w:val="single" w:sz="4" w:space="0" w:color="auto"/>
              <w:left w:val="single" w:sz="4" w:space="0" w:color="auto"/>
              <w:bottom w:val="single" w:sz="4" w:space="0" w:color="auto"/>
              <w:right w:val="single" w:sz="4" w:space="0" w:color="auto"/>
            </w:tcBorders>
          </w:tcPr>
          <w:p w:rsidR="00637D2E" w:rsidRPr="00305D6F" w:rsidRDefault="00637D2E" w:rsidP="00F24526">
            <w:pPr>
              <w:tabs>
                <w:tab w:val="left" w:pos="3990"/>
              </w:tabs>
              <w:spacing w:before="100" w:beforeAutospacing="1" w:after="100" w:afterAutospacing="1"/>
              <w:ind w:firstLine="61"/>
              <w:jc w:val="center"/>
              <w:rPr>
                <w:sz w:val="28"/>
                <w:szCs w:val="28"/>
              </w:rPr>
            </w:pPr>
          </w:p>
        </w:tc>
        <w:tc>
          <w:tcPr>
            <w:tcW w:w="3685" w:type="dxa"/>
            <w:tcBorders>
              <w:top w:val="single" w:sz="4" w:space="0" w:color="auto"/>
              <w:left w:val="single" w:sz="4" w:space="0" w:color="auto"/>
              <w:bottom w:val="single" w:sz="4" w:space="0" w:color="auto"/>
              <w:right w:val="single" w:sz="4" w:space="0" w:color="auto"/>
            </w:tcBorders>
          </w:tcPr>
          <w:p w:rsidR="00637D2E" w:rsidRPr="00DE70CF" w:rsidRDefault="00637D2E" w:rsidP="00F24526">
            <w:pPr>
              <w:pStyle w:val="msonormalbullet2gif"/>
              <w:tabs>
                <w:tab w:val="left" w:pos="3990"/>
              </w:tabs>
              <w:spacing w:line="276" w:lineRule="auto"/>
              <w:ind w:firstLine="55"/>
              <w:jc w:val="center"/>
              <w:rPr>
                <w:color w:val="C00000"/>
                <w:sz w:val="28"/>
                <w:szCs w:val="28"/>
              </w:rPr>
            </w:pPr>
          </w:p>
        </w:tc>
        <w:tc>
          <w:tcPr>
            <w:tcW w:w="1276" w:type="dxa"/>
            <w:tcBorders>
              <w:top w:val="single" w:sz="4" w:space="0" w:color="auto"/>
              <w:left w:val="single" w:sz="4" w:space="0" w:color="auto"/>
              <w:bottom w:val="single" w:sz="4" w:space="0" w:color="auto"/>
              <w:right w:val="single" w:sz="4" w:space="0" w:color="auto"/>
            </w:tcBorders>
          </w:tcPr>
          <w:p w:rsidR="00637D2E" w:rsidRPr="00305D6F" w:rsidRDefault="00637D2E" w:rsidP="00F24526">
            <w:pPr>
              <w:tabs>
                <w:tab w:val="left" w:pos="3990"/>
              </w:tabs>
              <w:spacing w:before="100" w:beforeAutospacing="1" w:after="100" w:afterAutospacing="1"/>
              <w:ind w:firstLine="55"/>
              <w:jc w:val="center"/>
              <w:rPr>
                <w:sz w:val="28"/>
                <w:szCs w:val="28"/>
              </w:rPr>
            </w:pPr>
            <w:r w:rsidRPr="00305D6F">
              <w:rPr>
                <w:sz w:val="28"/>
                <w:szCs w:val="28"/>
              </w:rPr>
              <w:t>3014,00</w:t>
            </w:r>
          </w:p>
        </w:tc>
      </w:tr>
    </w:tbl>
    <w:p w:rsidR="00637D2E" w:rsidRPr="00305D6F" w:rsidRDefault="00637D2E" w:rsidP="00637D2E">
      <w:pPr>
        <w:spacing w:before="200"/>
        <w:jc w:val="both"/>
        <w:rPr>
          <w:lang w:eastAsia="en-US" w:bidi="en-US"/>
        </w:rPr>
      </w:pPr>
    </w:p>
    <w:p w:rsidR="00637D2E" w:rsidRPr="00305D6F" w:rsidRDefault="00637D2E" w:rsidP="00637D2E">
      <w:pPr>
        <w:spacing w:before="200"/>
        <w:ind w:firstLine="567"/>
        <w:contextualSpacing/>
        <w:jc w:val="right"/>
        <w:rPr>
          <w:b/>
          <w:sz w:val="18"/>
          <w:lang w:val="en-US" w:eastAsia="en-US" w:bidi="en-US"/>
        </w:rPr>
      </w:pPr>
    </w:p>
    <w:p w:rsidR="00637D2E" w:rsidRPr="008E0177" w:rsidRDefault="00637D2E" w:rsidP="00637D2E">
      <w:pPr>
        <w:spacing w:before="200"/>
        <w:ind w:firstLine="567"/>
        <w:contextualSpacing/>
        <w:jc w:val="right"/>
        <w:rPr>
          <w:sz w:val="18"/>
          <w:lang w:eastAsia="en-US" w:bidi="en-US"/>
        </w:rPr>
      </w:pPr>
      <w:r w:rsidRPr="008E0177">
        <w:rPr>
          <w:sz w:val="18"/>
          <w:lang w:eastAsia="en-US" w:bidi="en-US"/>
        </w:rPr>
        <w:t>Приложение</w:t>
      </w:r>
      <w:r>
        <w:rPr>
          <w:sz w:val="18"/>
          <w:lang w:eastAsia="en-US" w:bidi="en-US"/>
        </w:rPr>
        <w:t xml:space="preserve">  </w:t>
      </w:r>
      <w:r w:rsidRPr="008E0177">
        <w:rPr>
          <w:sz w:val="18"/>
          <w:lang w:eastAsia="en-US" w:bidi="en-US"/>
        </w:rPr>
        <w:t>№2</w:t>
      </w:r>
    </w:p>
    <w:p w:rsidR="00637D2E" w:rsidRPr="00305D6F" w:rsidRDefault="00637D2E" w:rsidP="00637D2E">
      <w:pPr>
        <w:spacing w:before="200"/>
        <w:ind w:firstLine="567"/>
        <w:contextualSpacing/>
        <w:jc w:val="right"/>
        <w:rPr>
          <w:sz w:val="18"/>
          <w:lang w:eastAsia="en-US" w:bidi="en-US"/>
        </w:rPr>
      </w:pPr>
      <w:r w:rsidRPr="00305D6F">
        <w:rPr>
          <w:sz w:val="18"/>
          <w:lang w:eastAsia="en-US" w:bidi="en-US"/>
        </w:rPr>
        <w:t xml:space="preserve">к Положению « О денежном вознаграждении членов </w:t>
      </w:r>
    </w:p>
    <w:p w:rsidR="00637D2E" w:rsidRPr="00305D6F" w:rsidRDefault="00637D2E" w:rsidP="00637D2E">
      <w:pPr>
        <w:spacing w:before="200"/>
        <w:ind w:firstLine="567"/>
        <w:contextualSpacing/>
        <w:jc w:val="right"/>
        <w:rPr>
          <w:sz w:val="18"/>
          <w:lang w:eastAsia="en-US" w:bidi="en-US"/>
        </w:rPr>
      </w:pPr>
      <w:r w:rsidRPr="00305D6F">
        <w:rPr>
          <w:sz w:val="18"/>
          <w:lang w:eastAsia="en-US" w:bidi="en-US"/>
        </w:rPr>
        <w:t xml:space="preserve">выборных органов местного самоуправления, </w:t>
      </w:r>
      <w:proofErr w:type="gramStart"/>
      <w:r w:rsidRPr="00305D6F">
        <w:rPr>
          <w:sz w:val="18"/>
          <w:lang w:eastAsia="en-US" w:bidi="en-US"/>
        </w:rPr>
        <w:t>денежном</w:t>
      </w:r>
      <w:proofErr w:type="gramEnd"/>
    </w:p>
    <w:p w:rsidR="00637D2E" w:rsidRPr="00305D6F" w:rsidRDefault="00637D2E" w:rsidP="00637D2E">
      <w:pPr>
        <w:spacing w:before="200"/>
        <w:ind w:firstLine="567"/>
        <w:contextualSpacing/>
        <w:jc w:val="right"/>
        <w:rPr>
          <w:sz w:val="18"/>
          <w:lang w:eastAsia="en-US" w:bidi="en-US"/>
        </w:rPr>
      </w:pPr>
      <w:proofErr w:type="gramStart"/>
      <w:r w:rsidRPr="00305D6F">
        <w:rPr>
          <w:sz w:val="18"/>
          <w:lang w:eastAsia="en-US" w:bidi="en-US"/>
        </w:rPr>
        <w:t>содержании</w:t>
      </w:r>
      <w:proofErr w:type="gramEnd"/>
      <w:r w:rsidRPr="00305D6F">
        <w:rPr>
          <w:sz w:val="18"/>
          <w:lang w:eastAsia="en-US" w:bidi="en-US"/>
        </w:rPr>
        <w:t xml:space="preserve"> и материальном стимулировании лиц, </w:t>
      </w:r>
    </w:p>
    <w:p w:rsidR="00637D2E" w:rsidRPr="00305D6F" w:rsidRDefault="00637D2E" w:rsidP="00637D2E">
      <w:pPr>
        <w:spacing w:before="200"/>
        <w:ind w:firstLine="567"/>
        <w:contextualSpacing/>
        <w:jc w:val="right"/>
        <w:rPr>
          <w:sz w:val="18"/>
          <w:lang w:eastAsia="en-US" w:bidi="en-US"/>
        </w:rPr>
      </w:pPr>
      <w:proofErr w:type="gramStart"/>
      <w:r w:rsidRPr="00305D6F">
        <w:rPr>
          <w:sz w:val="18"/>
          <w:lang w:eastAsia="en-US" w:bidi="en-US"/>
        </w:rPr>
        <w:t>замещающих</w:t>
      </w:r>
      <w:proofErr w:type="gramEnd"/>
      <w:r w:rsidRPr="00305D6F">
        <w:rPr>
          <w:sz w:val="18"/>
          <w:lang w:eastAsia="en-US" w:bidi="en-US"/>
        </w:rPr>
        <w:t xml:space="preserve"> должности муниципальной службы </w:t>
      </w:r>
    </w:p>
    <w:p w:rsidR="00637D2E" w:rsidRPr="00305D6F" w:rsidRDefault="00637D2E" w:rsidP="00637D2E">
      <w:pPr>
        <w:spacing w:before="200"/>
        <w:ind w:firstLine="567"/>
        <w:contextualSpacing/>
        <w:jc w:val="right"/>
        <w:rPr>
          <w:sz w:val="18"/>
          <w:lang w:eastAsia="en-US" w:bidi="en-US"/>
        </w:rPr>
      </w:pPr>
      <w:r w:rsidRPr="00305D6F">
        <w:rPr>
          <w:sz w:val="18"/>
          <w:lang w:eastAsia="en-US" w:bidi="en-US"/>
        </w:rPr>
        <w:t xml:space="preserve">в органах местного самоуправления </w:t>
      </w:r>
    </w:p>
    <w:p w:rsidR="00637D2E" w:rsidRPr="00305D6F" w:rsidRDefault="00637D2E" w:rsidP="00637D2E">
      <w:pPr>
        <w:spacing w:before="200"/>
        <w:ind w:firstLine="567"/>
        <w:contextualSpacing/>
        <w:jc w:val="right"/>
        <w:rPr>
          <w:sz w:val="18"/>
          <w:lang w:eastAsia="en-US" w:bidi="en-US"/>
        </w:rPr>
      </w:pPr>
      <w:r>
        <w:rPr>
          <w:sz w:val="18"/>
          <w:lang w:eastAsia="en-US" w:bidi="en-US"/>
        </w:rPr>
        <w:t>Октябрьского</w:t>
      </w:r>
      <w:r w:rsidRPr="00305D6F">
        <w:rPr>
          <w:sz w:val="18"/>
          <w:lang w:eastAsia="en-US" w:bidi="en-US"/>
        </w:rPr>
        <w:t xml:space="preserve">  муниципального образования»</w:t>
      </w:r>
    </w:p>
    <w:p w:rsidR="00637D2E" w:rsidRPr="00305D6F" w:rsidRDefault="00637D2E" w:rsidP="00637D2E">
      <w:pPr>
        <w:tabs>
          <w:tab w:val="left" w:pos="3990"/>
        </w:tabs>
        <w:spacing w:before="200"/>
        <w:contextualSpacing/>
        <w:jc w:val="both"/>
        <w:rPr>
          <w:b/>
          <w:sz w:val="24"/>
          <w:szCs w:val="28"/>
          <w:lang w:eastAsia="en-US" w:bidi="en-US"/>
        </w:rPr>
      </w:pPr>
    </w:p>
    <w:p w:rsidR="00637D2E" w:rsidRPr="00305D6F" w:rsidRDefault="00637D2E" w:rsidP="00637D2E">
      <w:pPr>
        <w:tabs>
          <w:tab w:val="left" w:pos="3990"/>
        </w:tabs>
        <w:spacing w:before="200"/>
        <w:ind w:firstLine="567"/>
        <w:contextualSpacing/>
        <w:jc w:val="center"/>
        <w:rPr>
          <w:b/>
          <w:sz w:val="24"/>
          <w:szCs w:val="28"/>
          <w:lang w:eastAsia="en-US" w:bidi="en-US"/>
        </w:rPr>
      </w:pPr>
      <w:r w:rsidRPr="00305D6F">
        <w:rPr>
          <w:b/>
          <w:sz w:val="24"/>
          <w:szCs w:val="28"/>
          <w:lang w:eastAsia="en-US" w:bidi="en-US"/>
        </w:rPr>
        <w:t>Размеры окладов за классный чин лицам, замещающим должности муниципальной службы</w:t>
      </w:r>
    </w:p>
    <w:p w:rsidR="00637D2E" w:rsidRPr="00305D6F" w:rsidRDefault="00637D2E" w:rsidP="00637D2E">
      <w:pPr>
        <w:tabs>
          <w:tab w:val="left" w:pos="3990"/>
        </w:tabs>
        <w:spacing w:before="200"/>
        <w:ind w:firstLine="567"/>
        <w:contextualSpacing/>
        <w:jc w:val="both"/>
        <w:rPr>
          <w:b/>
          <w:sz w:val="24"/>
          <w:szCs w:val="28"/>
          <w:lang w:eastAsia="en-US" w:bidi="en-US"/>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2977"/>
      </w:tblGrid>
      <w:tr w:rsidR="00637D2E" w:rsidRPr="00305D6F" w:rsidTr="00F24526">
        <w:tc>
          <w:tcPr>
            <w:tcW w:w="7088" w:type="dxa"/>
            <w:tcBorders>
              <w:top w:val="single" w:sz="4" w:space="0" w:color="auto"/>
              <w:left w:val="single" w:sz="4" w:space="0" w:color="auto"/>
              <w:bottom w:val="single" w:sz="4" w:space="0" w:color="auto"/>
              <w:right w:val="single" w:sz="4" w:space="0" w:color="auto"/>
            </w:tcBorders>
            <w:hideMark/>
          </w:tcPr>
          <w:p w:rsidR="00637D2E" w:rsidRPr="00305D6F" w:rsidRDefault="00637D2E" w:rsidP="00F24526">
            <w:pPr>
              <w:tabs>
                <w:tab w:val="left" w:pos="3990"/>
              </w:tabs>
              <w:ind w:firstLine="567"/>
              <w:contextualSpacing/>
              <w:jc w:val="center"/>
              <w:rPr>
                <w:b/>
                <w:sz w:val="24"/>
                <w:szCs w:val="28"/>
                <w:lang w:val="en-US" w:eastAsia="en-US" w:bidi="en-US"/>
              </w:rPr>
            </w:pPr>
            <w:proofErr w:type="spellStart"/>
            <w:r w:rsidRPr="00305D6F">
              <w:rPr>
                <w:b/>
                <w:sz w:val="24"/>
                <w:szCs w:val="28"/>
                <w:lang w:val="en-US" w:eastAsia="en-US" w:bidi="en-US"/>
              </w:rPr>
              <w:t>Классный</w:t>
            </w:r>
            <w:proofErr w:type="spellEnd"/>
            <w:r w:rsidRPr="00305D6F">
              <w:rPr>
                <w:b/>
                <w:sz w:val="24"/>
                <w:szCs w:val="28"/>
                <w:lang w:val="en-US" w:eastAsia="en-US" w:bidi="en-US"/>
              </w:rPr>
              <w:t xml:space="preserve"> </w:t>
            </w:r>
            <w:proofErr w:type="spellStart"/>
            <w:r w:rsidRPr="00305D6F">
              <w:rPr>
                <w:b/>
                <w:sz w:val="24"/>
                <w:szCs w:val="28"/>
                <w:lang w:val="en-US" w:eastAsia="en-US" w:bidi="en-US"/>
              </w:rPr>
              <w:t>чин</w:t>
            </w:r>
            <w:proofErr w:type="spellEnd"/>
          </w:p>
        </w:tc>
        <w:tc>
          <w:tcPr>
            <w:tcW w:w="2977" w:type="dxa"/>
            <w:tcBorders>
              <w:top w:val="single" w:sz="4" w:space="0" w:color="auto"/>
              <w:left w:val="single" w:sz="4" w:space="0" w:color="auto"/>
              <w:bottom w:val="single" w:sz="4" w:space="0" w:color="auto"/>
              <w:right w:val="single" w:sz="4" w:space="0" w:color="auto"/>
            </w:tcBorders>
            <w:hideMark/>
          </w:tcPr>
          <w:p w:rsidR="00637D2E" w:rsidRPr="00305D6F" w:rsidRDefault="00637D2E" w:rsidP="00F24526">
            <w:pPr>
              <w:tabs>
                <w:tab w:val="left" w:pos="3990"/>
              </w:tabs>
              <w:ind w:firstLine="567"/>
              <w:contextualSpacing/>
              <w:jc w:val="center"/>
              <w:rPr>
                <w:b/>
                <w:sz w:val="24"/>
                <w:szCs w:val="28"/>
                <w:lang w:val="en-US" w:eastAsia="en-US" w:bidi="en-US"/>
              </w:rPr>
            </w:pPr>
            <w:proofErr w:type="spellStart"/>
            <w:r w:rsidRPr="00305D6F">
              <w:rPr>
                <w:b/>
                <w:sz w:val="24"/>
                <w:szCs w:val="28"/>
                <w:lang w:val="en-US" w:eastAsia="en-US" w:bidi="en-US"/>
              </w:rPr>
              <w:t>Размер</w:t>
            </w:r>
            <w:proofErr w:type="spellEnd"/>
            <w:r w:rsidRPr="00305D6F">
              <w:rPr>
                <w:b/>
                <w:sz w:val="24"/>
                <w:szCs w:val="28"/>
                <w:lang w:val="en-US" w:eastAsia="en-US" w:bidi="en-US"/>
              </w:rPr>
              <w:t xml:space="preserve"> </w:t>
            </w:r>
            <w:proofErr w:type="spellStart"/>
            <w:r w:rsidRPr="00305D6F">
              <w:rPr>
                <w:b/>
                <w:sz w:val="24"/>
                <w:szCs w:val="28"/>
                <w:lang w:val="en-US" w:eastAsia="en-US" w:bidi="en-US"/>
              </w:rPr>
              <w:t>оклада</w:t>
            </w:r>
            <w:proofErr w:type="spellEnd"/>
          </w:p>
        </w:tc>
      </w:tr>
      <w:tr w:rsidR="00637D2E" w:rsidRPr="00305D6F" w:rsidTr="00F24526">
        <w:tc>
          <w:tcPr>
            <w:tcW w:w="10065" w:type="dxa"/>
            <w:gridSpan w:val="2"/>
            <w:tcBorders>
              <w:top w:val="single" w:sz="4" w:space="0" w:color="auto"/>
              <w:left w:val="single" w:sz="4" w:space="0" w:color="auto"/>
              <w:bottom w:val="single" w:sz="4" w:space="0" w:color="auto"/>
              <w:right w:val="single" w:sz="4" w:space="0" w:color="auto"/>
            </w:tcBorders>
            <w:hideMark/>
          </w:tcPr>
          <w:p w:rsidR="00637D2E" w:rsidRPr="00305D6F" w:rsidRDefault="00637D2E" w:rsidP="00F24526">
            <w:pPr>
              <w:tabs>
                <w:tab w:val="left" w:pos="2030"/>
                <w:tab w:val="left" w:pos="3990"/>
              </w:tabs>
              <w:ind w:firstLine="567"/>
              <w:contextualSpacing/>
              <w:jc w:val="center"/>
              <w:rPr>
                <w:b/>
                <w:sz w:val="24"/>
                <w:szCs w:val="28"/>
                <w:lang w:eastAsia="en-US" w:bidi="en-US"/>
              </w:rPr>
            </w:pPr>
            <w:r w:rsidRPr="00305D6F">
              <w:rPr>
                <w:b/>
                <w:sz w:val="24"/>
                <w:szCs w:val="28"/>
                <w:lang w:eastAsia="en-US" w:bidi="en-US"/>
              </w:rPr>
              <w:t>Высшая группа должностей</w:t>
            </w:r>
          </w:p>
          <w:p w:rsidR="00637D2E" w:rsidRPr="00305D6F" w:rsidRDefault="00637D2E" w:rsidP="00F24526">
            <w:pPr>
              <w:tabs>
                <w:tab w:val="left" w:pos="2030"/>
                <w:tab w:val="left" w:pos="3990"/>
              </w:tabs>
              <w:ind w:firstLine="567"/>
              <w:contextualSpacing/>
              <w:jc w:val="center"/>
              <w:rPr>
                <w:sz w:val="24"/>
                <w:szCs w:val="28"/>
                <w:lang w:eastAsia="en-US" w:bidi="en-US"/>
              </w:rPr>
            </w:pPr>
            <w:r w:rsidRPr="00305D6F">
              <w:rPr>
                <w:sz w:val="24"/>
                <w:szCs w:val="28"/>
                <w:lang w:eastAsia="en-US" w:bidi="en-US"/>
              </w:rPr>
              <w:t>(глава администрации муниципального района, первый заместитель главы администрации муниципального района)</w:t>
            </w:r>
          </w:p>
        </w:tc>
      </w:tr>
      <w:tr w:rsidR="00637D2E" w:rsidRPr="00305D6F" w:rsidTr="00F24526">
        <w:tc>
          <w:tcPr>
            <w:tcW w:w="7088" w:type="dxa"/>
            <w:tcBorders>
              <w:top w:val="single" w:sz="4" w:space="0" w:color="auto"/>
              <w:left w:val="single" w:sz="4" w:space="0" w:color="auto"/>
              <w:bottom w:val="single" w:sz="4" w:space="0" w:color="auto"/>
              <w:right w:val="single" w:sz="4" w:space="0" w:color="auto"/>
            </w:tcBorders>
            <w:hideMark/>
          </w:tcPr>
          <w:p w:rsidR="00637D2E" w:rsidRPr="00305D6F" w:rsidRDefault="00637D2E" w:rsidP="00F24526">
            <w:pPr>
              <w:tabs>
                <w:tab w:val="left" w:pos="3990"/>
              </w:tabs>
              <w:contextualSpacing/>
              <w:rPr>
                <w:sz w:val="24"/>
                <w:szCs w:val="28"/>
                <w:lang w:val="en-US" w:eastAsia="en-US" w:bidi="en-US"/>
              </w:rPr>
            </w:pPr>
            <w:proofErr w:type="spellStart"/>
            <w:r w:rsidRPr="00305D6F">
              <w:rPr>
                <w:sz w:val="24"/>
                <w:szCs w:val="28"/>
                <w:lang w:val="en-US" w:eastAsia="en-US" w:bidi="en-US"/>
              </w:rPr>
              <w:t>Действительный</w:t>
            </w:r>
            <w:proofErr w:type="spellEnd"/>
            <w:r w:rsidRPr="00305D6F">
              <w:rPr>
                <w:sz w:val="24"/>
                <w:szCs w:val="28"/>
                <w:lang w:val="en-US" w:eastAsia="en-US" w:bidi="en-US"/>
              </w:rPr>
              <w:t xml:space="preserve"> </w:t>
            </w:r>
            <w:proofErr w:type="spellStart"/>
            <w:r w:rsidRPr="00305D6F">
              <w:rPr>
                <w:sz w:val="24"/>
                <w:szCs w:val="28"/>
                <w:lang w:val="en-US" w:eastAsia="en-US" w:bidi="en-US"/>
              </w:rPr>
              <w:t>муниципальный</w:t>
            </w:r>
            <w:proofErr w:type="spellEnd"/>
            <w:r w:rsidRPr="00305D6F">
              <w:rPr>
                <w:sz w:val="24"/>
                <w:szCs w:val="28"/>
                <w:lang w:val="en-US" w:eastAsia="en-US" w:bidi="en-US"/>
              </w:rPr>
              <w:t xml:space="preserve"> </w:t>
            </w:r>
            <w:proofErr w:type="spellStart"/>
            <w:r w:rsidRPr="00305D6F">
              <w:rPr>
                <w:sz w:val="24"/>
                <w:szCs w:val="28"/>
                <w:lang w:val="en-US" w:eastAsia="en-US" w:bidi="en-US"/>
              </w:rPr>
              <w:t>советник</w:t>
            </w:r>
            <w:proofErr w:type="spellEnd"/>
            <w:r w:rsidRPr="00305D6F">
              <w:rPr>
                <w:sz w:val="24"/>
                <w:szCs w:val="28"/>
                <w:lang w:val="en-US" w:eastAsia="en-US" w:bidi="en-US"/>
              </w:rPr>
              <w:t xml:space="preserve"> 1 </w:t>
            </w:r>
            <w:proofErr w:type="spellStart"/>
            <w:r w:rsidRPr="00305D6F">
              <w:rPr>
                <w:sz w:val="24"/>
                <w:szCs w:val="28"/>
                <w:lang w:val="en-US" w:eastAsia="en-US" w:bidi="en-US"/>
              </w:rPr>
              <w:t>класса</w:t>
            </w:r>
            <w:proofErr w:type="spellEnd"/>
          </w:p>
        </w:tc>
        <w:tc>
          <w:tcPr>
            <w:tcW w:w="2977" w:type="dxa"/>
            <w:tcBorders>
              <w:top w:val="single" w:sz="4" w:space="0" w:color="auto"/>
              <w:left w:val="single" w:sz="4" w:space="0" w:color="auto"/>
              <w:bottom w:val="single" w:sz="4" w:space="0" w:color="auto"/>
              <w:right w:val="single" w:sz="4" w:space="0" w:color="auto"/>
            </w:tcBorders>
            <w:hideMark/>
          </w:tcPr>
          <w:p w:rsidR="00637D2E" w:rsidRPr="00305D6F" w:rsidRDefault="00637D2E" w:rsidP="00F24526">
            <w:pPr>
              <w:tabs>
                <w:tab w:val="left" w:pos="3990"/>
              </w:tabs>
              <w:ind w:firstLine="567"/>
              <w:contextualSpacing/>
              <w:jc w:val="center"/>
              <w:rPr>
                <w:sz w:val="24"/>
                <w:szCs w:val="28"/>
                <w:lang w:eastAsia="en-US" w:bidi="en-US"/>
              </w:rPr>
            </w:pPr>
            <w:r w:rsidRPr="00305D6F">
              <w:rPr>
                <w:sz w:val="24"/>
                <w:szCs w:val="28"/>
                <w:lang w:val="en-US" w:eastAsia="en-US" w:bidi="en-US"/>
              </w:rPr>
              <w:t>2</w:t>
            </w:r>
            <w:r w:rsidRPr="00305D6F">
              <w:rPr>
                <w:sz w:val="24"/>
                <w:szCs w:val="28"/>
                <w:lang w:eastAsia="en-US" w:bidi="en-US"/>
              </w:rPr>
              <w:t>997</w:t>
            </w:r>
          </w:p>
        </w:tc>
      </w:tr>
      <w:tr w:rsidR="00637D2E" w:rsidRPr="00305D6F" w:rsidTr="00F24526">
        <w:tc>
          <w:tcPr>
            <w:tcW w:w="7088" w:type="dxa"/>
            <w:tcBorders>
              <w:top w:val="single" w:sz="4" w:space="0" w:color="auto"/>
              <w:left w:val="single" w:sz="4" w:space="0" w:color="auto"/>
              <w:bottom w:val="single" w:sz="4" w:space="0" w:color="auto"/>
              <w:right w:val="single" w:sz="4" w:space="0" w:color="auto"/>
            </w:tcBorders>
            <w:hideMark/>
          </w:tcPr>
          <w:p w:rsidR="00637D2E" w:rsidRPr="00305D6F" w:rsidRDefault="00637D2E" w:rsidP="00F24526">
            <w:pPr>
              <w:tabs>
                <w:tab w:val="left" w:pos="3990"/>
              </w:tabs>
              <w:contextualSpacing/>
              <w:rPr>
                <w:sz w:val="24"/>
                <w:szCs w:val="28"/>
                <w:lang w:val="en-US" w:eastAsia="en-US" w:bidi="en-US"/>
              </w:rPr>
            </w:pPr>
            <w:proofErr w:type="spellStart"/>
            <w:r w:rsidRPr="00305D6F">
              <w:rPr>
                <w:sz w:val="24"/>
                <w:szCs w:val="28"/>
                <w:lang w:val="en-US" w:eastAsia="en-US" w:bidi="en-US"/>
              </w:rPr>
              <w:t>Действительный</w:t>
            </w:r>
            <w:proofErr w:type="spellEnd"/>
            <w:r w:rsidRPr="00305D6F">
              <w:rPr>
                <w:sz w:val="24"/>
                <w:szCs w:val="28"/>
                <w:lang w:val="en-US" w:eastAsia="en-US" w:bidi="en-US"/>
              </w:rPr>
              <w:t xml:space="preserve"> </w:t>
            </w:r>
            <w:proofErr w:type="spellStart"/>
            <w:r w:rsidRPr="00305D6F">
              <w:rPr>
                <w:sz w:val="24"/>
                <w:szCs w:val="28"/>
                <w:lang w:val="en-US" w:eastAsia="en-US" w:bidi="en-US"/>
              </w:rPr>
              <w:t>муниципальный</w:t>
            </w:r>
            <w:proofErr w:type="spellEnd"/>
            <w:r w:rsidRPr="00305D6F">
              <w:rPr>
                <w:sz w:val="24"/>
                <w:szCs w:val="28"/>
                <w:lang w:val="en-US" w:eastAsia="en-US" w:bidi="en-US"/>
              </w:rPr>
              <w:t xml:space="preserve"> </w:t>
            </w:r>
            <w:proofErr w:type="spellStart"/>
            <w:r w:rsidRPr="00305D6F">
              <w:rPr>
                <w:sz w:val="24"/>
                <w:szCs w:val="28"/>
                <w:lang w:val="en-US" w:eastAsia="en-US" w:bidi="en-US"/>
              </w:rPr>
              <w:t>советник</w:t>
            </w:r>
            <w:proofErr w:type="spellEnd"/>
            <w:r w:rsidRPr="00305D6F">
              <w:rPr>
                <w:sz w:val="24"/>
                <w:szCs w:val="28"/>
                <w:lang w:val="en-US" w:eastAsia="en-US" w:bidi="en-US"/>
              </w:rPr>
              <w:t xml:space="preserve"> 2 </w:t>
            </w:r>
            <w:proofErr w:type="spellStart"/>
            <w:r w:rsidRPr="00305D6F">
              <w:rPr>
                <w:sz w:val="24"/>
                <w:szCs w:val="28"/>
                <w:lang w:val="en-US" w:eastAsia="en-US" w:bidi="en-US"/>
              </w:rPr>
              <w:t>класса</w:t>
            </w:r>
            <w:proofErr w:type="spellEnd"/>
          </w:p>
        </w:tc>
        <w:tc>
          <w:tcPr>
            <w:tcW w:w="2977" w:type="dxa"/>
            <w:tcBorders>
              <w:top w:val="single" w:sz="4" w:space="0" w:color="auto"/>
              <w:left w:val="single" w:sz="4" w:space="0" w:color="auto"/>
              <w:bottom w:val="single" w:sz="4" w:space="0" w:color="auto"/>
              <w:right w:val="single" w:sz="4" w:space="0" w:color="auto"/>
            </w:tcBorders>
            <w:hideMark/>
          </w:tcPr>
          <w:p w:rsidR="00637D2E" w:rsidRPr="00305D6F" w:rsidRDefault="00637D2E" w:rsidP="00F24526">
            <w:pPr>
              <w:tabs>
                <w:tab w:val="left" w:pos="3990"/>
              </w:tabs>
              <w:ind w:firstLine="567"/>
              <w:contextualSpacing/>
              <w:jc w:val="center"/>
              <w:rPr>
                <w:sz w:val="24"/>
                <w:szCs w:val="28"/>
                <w:lang w:eastAsia="en-US" w:bidi="en-US"/>
              </w:rPr>
            </w:pPr>
            <w:r w:rsidRPr="00305D6F">
              <w:rPr>
                <w:sz w:val="24"/>
                <w:szCs w:val="28"/>
                <w:lang w:val="en-US" w:eastAsia="en-US" w:bidi="en-US"/>
              </w:rPr>
              <w:t>2</w:t>
            </w:r>
            <w:r w:rsidRPr="00305D6F">
              <w:rPr>
                <w:sz w:val="24"/>
                <w:szCs w:val="28"/>
                <w:lang w:eastAsia="en-US" w:bidi="en-US"/>
              </w:rPr>
              <w:t>855</w:t>
            </w:r>
          </w:p>
        </w:tc>
      </w:tr>
      <w:tr w:rsidR="00637D2E" w:rsidRPr="00305D6F" w:rsidTr="00F24526">
        <w:tc>
          <w:tcPr>
            <w:tcW w:w="7088" w:type="dxa"/>
            <w:tcBorders>
              <w:top w:val="single" w:sz="4" w:space="0" w:color="auto"/>
              <w:left w:val="single" w:sz="4" w:space="0" w:color="auto"/>
              <w:bottom w:val="single" w:sz="4" w:space="0" w:color="auto"/>
              <w:right w:val="single" w:sz="4" w:space="0" w:color="auto"/>
            </w:tcBorders>
            <w:hideMark/>
          </w:tcPr>
          <w:p w:rsidR="00637D2E" w:rsidRPr="00305D6F" w:rsidRDefault="00637D2E" w:rsidP="00F24526">
            <w:pPr>
              <w:tabs>
                <w:tab w:val="left" w:pos="3990"/>
              </w:tabs>
              <w:contextualSpacing/>
              <w:rPr>
                <w:sz w:val="24"/>
                <w:szCs w:val="28"/>
                <w:lang w:val="en-US" w:eastAsia="en-US" w:bidi="en-US"/>
              </w:rPr>
            </w:pPr>
            <w:proofErr w:type="spellStart"/>
            <w:r w:rsidRPr="00305D6F">
              <w:rPr>
                <w:sz w:val="24"/>
                <w:szCs w:val="28"/>
                <w:lang w:val="en-US" w:eastAsia="en-US" w:bidi="en-US"/>
              </w:rPr>
              <w:t>Действительный</w:t>
            </w:r>
            <w:proofErr w:type="spellEnd"/>
            <w:r w:rsidRPr="00305D6F">
              <w:rPr>
                <w:sz w:val="24"/>
                <w:szCs w:val="28"/>
                <w:lang w:val="en-US" w:eastAsia="en-US" w:bidi="en-US"/>
              </w:rPr>
              <w:t xml:space="preserve"> </w:t>
            </w:r>
            <w:proofErr w:type="spellStart"/>
            <w:r w:rsidRPr="00305D6F">
              <w:rPr>
                <w:sz w:val="24"/>
                <w:szCs w:val="28"/>
                <w:lang w:val="en-US" w:eastAsia="en-US" w:bidi="en-US"/>
              </w:rPr>
              <w:t>муниципальный</w:t>
            </w:r>
            <w:proofErr w:type="spellEnd"/>
            <w:r w:rsidRPr="00305D6F">
              <w:rPr>
                <w:sz w:val="24"/>
                <w:szCs w:val="28"/>
                <w:lang w:val="en-US" w:eastAsia="en-US" w:bidi="en-US"/>
              </w:rPr>
              <w:t xml:space="preserve"> </w:t>
            </w:r>
            <w:proofErr w:type="spellStart"/>
            <w:r w:rsidRPr="00305D6F">
              <w:rPr>
                <w:sz w:val="24"/>
                <w:szCs w:val="28"/>
                <w:lang w:val="en-US" w:eastAsia="en-US" w:bidi="en-US"/>
              </w:rPr>
              <w:t>советник</w:t>
            </w:r>
            <w:proofErr w:type="spellEnd"/>
            <w:r w:rsidRPr="00305D6F">
              <w:rPr>
                <w:sz w:val="24"/>
                <w:szCs w:val="28"/>
                <w:lang w:val="en-US" w:eastAsia="en-US" w:bidi="en-US"/>
              </w:rPr>
              <w:t xml:space="preserve"> 3 </w:t>
            </w:r>
            <w:proofErr w:type="spellStart"/>
            <w:r w:rsidRPr="00305D6F">
              <w:rPr>
                <w:sz w:val="24"/>
                <w:szCs w:val="28"/>
                <w:lang w:val="en-US" w:eastAsia="en-US" w:bidi="en-US"/>
              </w:rPr>
              <w:t>класса</w:t>
            </w:r>
            <w:proofErr w:type="spellEnd"/>
          </w:p>
        </w:tc>
        <w:tc>
          <w:tcPr>
            <w:tcW w:w="2977" w:type="dxa"/>
            <w:tcBorders>
              <w:top w:val="single" w:sz="4" w:space="0" w:color="auto"/>
              <w:left w:val="single" w:sz="4" w:space="0" w:color="auto"/>
              <w:bottom w:val="single" w:sz="4" w:space="0" w:color="auto"/>
              <w:right w:val="single" w:sz="4" w:space="0" w:color="auto"/>
            </w:tcBorders>
            <w:hideMark/>
          </w:tcPr>
          <w:p w:rsidR="00637D2E" w:rsidRPr="00305D6F" w:rsidRDefault="00637D2E" w:rsidP="00F24526">
            <w:pPr>
              <w:tabs>
                <w:tab w:val="left" w:pos="3990"/>
              </w:tabs>
              <w:ind w:firstLine="567"/>
              <w:contextualSpacing/>
              <w:jc w:val="center"/>
              <w:rPr>
                <w:sz w:val="24"/>
                <w:szCs w:val="28"/>
                <w:lang w:eastAsia="en-US" w:bidi="en-US"/>
              </w:rPr>
            </w:pPr>
            <w:r w:rsidRPr="00305D6F">
              <w:rPr>
                <w:sz w:val="24"/>
                <w:szCs w:val="28"/>
                <w:lang w:val="en-US" w:eastAsia="en-US" w:bidi="en-US"/>
              </w:rPr>
              <w:t>2</w:t>
            </w:r>
            <w:r w:rsidRPr="00305D6F">
              <w:rPr>
                <w:sz w:val="24"/>
                <w:szCs w:val="28"/>
                <w:lang w:eastAsia="en-US" w:bidi="en-US"/>
              </w:rPr>
              <w:t>713</w:t>
            </w:r>
          </w:p>
        </w:tc>
      </w:tr>
      <w:tr w:rsidR="00637D2E" w:rsidRPr="00305D6F" w:rsidTr="00F24526">
        <w:tc>
          <w:tcPr>
            <w:tcW w:w="10065" w:type="dxa"/>
            <w:gridSpan w:val="2"/>
            <w:tcBorders>
              <w:top w:val="single" w:sz="4" w:space="0" w:color="auto"/>
              <w:left w:val="single" w:sz="4" w:space="0" w:color="auto"/>
              <w:bottom w:val="single" w:sz="4" w:space="0" w:color="auto"/>
              <w:right w:val="single" w:sz="4" w:space="0" w:color="auto"/>
            </w:tcBorders>
            <w:hideMark/>
          </w:tcPr>
          <w:p w:rsidR="00637D2E" w:rsidRPr="00305D6F" w:rsidRDefault="00637D2E" w:rsidP="00F24526">
            <w:pPr>
              <w:tabs>
                <w:tab w:val="left" w:pos="3990"/>
              </w:tabs>
              <w:ind w:firstLine="567"/>
              <w:contextualSpacing/>
              <w:jc w:val="center"/>
              <w:rPr>
                <w:b/>
                <w:sz w:val="24"/>
                <w:szCs w:val="28"/>
                <w:lang w:eastAsia="en-US" w:bidi="en-US"/>
              </w:rPr>
            </w:pPr>
            <w:r w:rsidRPr="00305D6F">
              <w:rPr>
                <w:b/>
                <w:sz w:val="24"/>
                <w:szCs w:val="28"/>
                <w:lang w:eastAsia="en-US" w:bidi="en-US"/>
              </w:rPr>
              <w:t>Главная группа должностей</w:t>
            </w:r>
          </w:p>
          <w:p w:rsidR="00637D2E" w:rsidRPr="00305D6F" w:rsidRDefault="00637D2E" w:rsidP="00F24526">
            <w:pPr>
              <w:tabs>
                <w:tab w:val="left" w:pos="3990"/>
              </w:tabs>
              <w:ind w:firstLine="567"/>
              <w:contextualSpacing/>
              <w:jc w:val="center"/>
              <w:rPr>
                <w:sz w:val="24"/>
                <w:szCs w:val="28"/>
                <w:lang w:eastAsia="en-US" w:bidi="en-US"/>
              </w:rPr>
            </w:pPr>
            <w:r w:rsidRPr="00305D6F">
              <w:rPr>
                <w:sz w:val="24"/>
                <w:szCs w:val="28"/>
                <w:lang w:eastAsia="en-US" w:bidi="en-US"/>
              </w:rPr>
              <w:t>(заместители главы администрации муниципального района, руководитель аппарата, управляющий делами)</w:t>
            </w:r>
          </w:p>
        </w:tc>
      </w:tr>
      <w:tr w:rsidR="00637D2E" w:rsidRPr="00305D6F" w:rsidTr="00F24526">
        <w:tc>
          <w:tcPr>
            <w:tcW w:w="7088" w:type="dxa"/>
            <w:tcBorders>
              <w:top w:val="single" w:sz="4" w:space="0" w:color="auto"/>
              <w:left w:val="single" w:sz="4" w:space="0" w:color="auto"/>
              <w:bottom w:val="single" w:sz="4" w:space="0" w:color="auto"/>
              <w:right w:val="single" w:sz="4" w:space="0" w:color="auto"/>
            </w:tcBorders>
            <w:hideMark/>
          </w:tcPr>
          <w:p w:rsidR="00637D2E" w:rsidRPr="00305D6F" w:rsidRDefault="00637D2E" w:rsidP="00F24526">
            <w:pPr>
              <w:tabs>
                <w:tab w:val="left" w:pos="3990"/>
              </w:tabs>
              <w:contextualSpacing/>
              <w:rPr>
                <w:sz w:val="24"/>
                <w:szCs w:val="28"/>
                <w:lang w:val="en-US" w:eastAsia="en-US" w:bidi="en-US"/>
              </w:rPr>
            </w:pPr>
            <w:proofErr w:type="spellStart"/>
            <w:r w:rsidRPr="00305D6F">
              <w:rPr>
                <w:sz w:val="24"/>
                <w:szCs w:val="28"/>
                <w:lang w:val="en-US" w:eastAsia="en-US" w:bidi="en-US"/>
              </w:rPr>
              <w:t>Советник</w:t>
            </w:r>
            <w:proofErr w:type="spellEnd"/>
            <w:r w:rsidRPr="00305D6F">
              <w:rPr>
                <w:sz w:val="24"/>
                <w:szCs w:val="28"/>
                <w:lang w:val="en-US" w:eastAsia="en-US" w:bidi="en-US"/>
              </w:rPr>
              <w:t xml:space="preserve"> </w:t>
            </w:r>
            <w:proofErr w:type="spellStart"/>
            <w:r w:rsidRPr="00305D6F">
              <w:rPr>
                <w:sz w:val="24"/>
                <w:szCs w:val="28"/>
                <w:lang w:val="en-US" w:eastAsia="en-US" w:bidi="en-US"/>
              </w:rPr>
              <w:t>муниципальной</w:t>
            </w:r>
            <w:proofErr w:type="spellEnd"/>
            <w:r w:rsidRPr="00305D6F">
              <w:rPr>
                <w:sz w:val="24"/>
                <w:szCs w:val="28"/>
                <w:lang w:val="en-US" w:eastAsia="en-US" w:bidi="en-US"/>
              </w:rPr>
              <w:t xml:space="preserve"> </w:t>
            </w:r>
            <w:proofErr w:type="spellStart"/>
            <w:r w:rsidRPr="00305D6F">
              <w:rPr>
                <w:sz w:val="24"/>
                <w:szCs w:val="28"/>
                <w:lang w:val="en-US" w:eastAsia="en-US" w:bidi="en-US"/>
              </w:rPr>
              <w:t>службы</w:t>
            </w:r>
            <w:proofErr w:type="spellEnd"/>
            <w:r w:rsidRPr="00305D6F">
              <w:rPr>
                <w:sz w:val="24"/>
                <w:szCs w:val="28"/>
                <w:lang w:val="en-US" w:eastAsia="en-US" w:bidi="en-US"/>
              </w:rPr>
              <w:t xml:space="preserve"> 1 </w:t>
            </w:r>
            <w:proofErr w:type="spellStart"/>
            <w:r w:rsidRPr="00305D6F">
              <w:rPr>
                <w:sz w:val="24"/>
                <w:szCs w:val="28"/>
                <w:lang w:val="en-US" w:eastAsia="en-US" w:bidi="en-US"/>
              </w:rPr>
              <w:t>класса</w:t>
            </w:r>
            <w:proofErr w:type="spellEnd"/>
          </w:p>
        </w:tc>
        <w:tc>
          <w:tcPr>
            <w:tcW w:w="2977" w:type="dxa"/>
            <w:tcBorders>
              <w:top w:val="single" w:sz="4" w:space="0" w:color="auto"/>
              <w:left w:val="single" w:sz="4" w:space="0" w:color="auto"/>
              <w:bottom w:val="single" w:sz="4" w:space="0" w:color="auto"/>
              <w:right w:val="single" w:sz="4" w:space="0" w:color="auto"/>
            </w:tcBorders>
            <w:hideMark/>
          </w:tcPr>
          <w:p w:rsidR="00637D2E" w:rsidRPr="00305D6F" w:rsidRDefault="00637D2E" w:rsidP="00F24526">
            <w:pPr>
              <w:tabs>
                <w:tab w:val="left" w:pos="3990"/>
              </w:tabs>
              <w:ind w:firstLine="567"/>
              <w:contextualSpacing/>
              <w:jc w:val="center"/>
              <w:rPr>
                <w:sz w:val="24"/>
                <w:szCs w:val="28"/>
                <w:lang w:eastAsia="en-US" w:bidi="en-US"/>
              </w:rPr>
            </w:pPr>
            <w:r w:rsidRPr="00305D6F">
              <w:rPr>
                <w:sz w:val="24"/>
                <w:szCs w:val="28"/>
                <w:lang w:val="en-US" w:eastAsia="en-US" w:bidi="en-US"/>
              </w:rPr>
              <w:t>2</w:t>
            </w:r>
            <w:r w:rsidRPr="00305D6F">
              <w:rPr>
                <w:sz w:val="24"/>
                <w:szCs w:val="28"/>
                <w:lang w:eastAsia="en-US" w:bidi="en-US"/>
              </w:rPr>
              <w:t>572</w:t>
            </w:r>
          </w:p>
        </w:tc>
      </w:tr>
      <w:tr w:rsidR="00637D2E" w:rsidRPr="00305D6F" w:rsidTr="00F24526">
        <w:tc>
          <w:tcPr>
            <w:tcW w:w="7088" w:type="dxa"/>
            <w:tcBorders>
              <w:top w:val="single" w:sz="4" w:space="0" w:color="auto"/>
              <w:left w:val="single" w:sz="4" w:space="0" w:color="auto"/>
              <w:bottom w:val="single" w:sz="4" w:space="0" w:color="auto"/>
              <w:right w:val="single" w:sz="4" w:space="0" w:color="auto"/>
            </w:tcBorders>
            <w:hideMark/>
          </w:tcPr>
          <w:p w:rsidR="00637D2E" w:rsidRPr="00305D6F" w:rsidRDefault="00637D2E" w:rsidP="00F24526">
            <w:pPr>
              <w:tabs>
                <w:tab w:val="left" w:pos="3990"/>
              </w:tabs>
              <w:contextualSpacing/>
              <w:rPr>
                <w:sz w:val="24"/>
                <w:szCs w:val="28"/>
                <w:lang w:val="en-US" w:eastAsia="en-US" w:bidi="en-US"/>
              </w:rPr>
            </w:pPr>
            <w:proofErr w:type="spellStart"/>
            <w:r w:rsidRPr="00305D6F">
              <w:rPr>
                <w:sz w:val="24"/>
                <w:szCs w:val="28"/>
                <w:lang w:val="en-US" w:eastAsia="en-US" w:bidi="en-US"/>
              </w:rPr>
              <w:t>Советник</w:t>
            </w:r>
            <w:proofErr w:type="spellEnd"/>
            <w:r w:rsidRPr="00305D6F">
              <w:rPr>
                <w:sz w:val="24"/>
                <w:szCs w:val="28"/>
                <w:lang w:val="en-US" w:eastAsia="en-US" w:bidi="en-US"/>
              </w:rPr>
              <w:t xml:space="preserve"> </w:t>
            </w:r>
            <w:proofErr w:type="spellStart"/>
            <w:r w:rsidRPr="00305D6F">
              <w:rPr>
                <w:sz w:val="24"/>
                <w:szCs w:val="28"/>
                <w:lang w:val="en-US" w:eastAsia="en-US" w:bidi="en-US"/>
              </w:rPr>
              <w:t>муниципальной</w:t>
            </w:r>
            <w:proofErr w:type="spellEnd"/>
            <w:r w:rsidRPr="00305D6F">
              <w:rPr>
                <w:sz w:val="24"/>
                <w:szCs w:val="28"/>
                <w:lang w:val="en-US" w:eastAsia="en-US" w:bidi="en-US"/>
              </w:rPr>
              <w:t xml:space="preserve"> </w:t>
            </w:r>
            <w:proofErr w:type="spellStart"/>
            <w:r w:rsidRPr="00305D6F">
              <w:rPr>
                <w:sz w:val="24"/>
                <w:szCs w:val="28"/>
                <w:lang w:val="en-US" w:eastAsia="en-US" w:bidi="en-US"/>
              </w:rPr>
              <w:t>службы</w:t>
            </w:r>
            <w:proofErr w:type="spellEnd"/>
            <w:r w:rsidRPr="00305D6F">
              <w:rPr>
                <w:sz w:val="24"/>
                <w:szCs w:val="28"/>
                <w:lang w:val="en-US" w:eastAsia="en-US" w:bidi="en-US"/>
              </w:rPr>
              <w:t xml:space="preserve"> 2 </w:t>
            </w:r>
            <w:proofErr w:type="spellStart"/>
            <w:r w:rsidRPr="00305D6F">
              <w:rPr>
                <w:sz w:val="24"/>
                <w:szCs w:val="28"/>
                <w:lang w:val="en-US" w:eastAsia="en-US" w:bidi="en-US"/>
              </w:rPr>
              <w:t>класса</w:t>
            </w:r>
            <w:proofErr w:type="spellEnd"/>
          </w:p>
        </w:tc>
        <w:tc>
          <w:tcPr>
            <w:tcW w:w="2977" w:type="dxa"/>
            <w:tcBorders>
              <w:top w:val="single" w:sz="4" w:space="0" w:color="auto"/>
              <w:left w:val="single" w:sz="4" w:space="0" w:color="auto"/>
              <w:bottom w:val="single" w:sz="4" w:space="0" w:color="auto"/>
              <w:right w:val="single" w:sz="4" w:space="0" w:color="auto"/>
            </w:tcBorders>
            <w:hideMark/>
          </w:tcPr>
          <w:p w:rsidR="00637D2E" w:rsidRPr="00305D6F" w:rsidRDefault="00637D2E" w:rsidP="00F24526">
            <w:pPr>
              <w:tabs>
                <w:tab w:val="left" w:pos="3990"/>
              </w:tabs>
              <w:ind w:firstLine="567"/>
              <w:contextualSpacing/>
              <w:jc w:val="center"/>
              <w:rPr>
                <w:sz w:val="24"/>
                <w:szCs w:val="28"/>
                <w:lang w:eastAsia="en-US" w:bidi="en-US"/>
              </w:rPr>
            </w:pPr>
            <w:r w:rsidRPr="00305D6F">
              <w:rPr>
                <w:sz w:val="24"/>
                <w:szCs w:val="28"/>
                <w:lang w:val="en-US" w:eastAsia="en-US" w:bidi="en-US"/>
              </w:rPr>
              <w:t>2</w:t>
            </w:r>
            <w:r w:rsidRPr="00305D6F">
              <w:rPr>
                <w:sz w:val="24"/>
                <w:szCs w:val="28"/>
                <w:lang w:eastAsia="en-US" w:bidi="en-US"/>
              </w:rPr>
              <w:t>428</w:t>
            </w:r>
          </w:p>
        </w:tc>
      </w:tr>
      <w:tr w:rsidR="00637D2E" w:rsidRPr="00305D6F" w:rsidTr="00F24526">
        <w:tc>
          <w:tcPr>
            <w:tcW w:w="7088" w:type="dxa"/>
            <w:tcBorders>
              <w:top w:val="single" w:sz="4" w:space="0" w:color="auto"/>
              <w:left w:val="single" w:sz="4" w:space="0" w:color="auto"/>
              <w:bottom w:val="single" w:sz="4" w:space="0" w:color="auto"/>
              <w:right w:val="single" w:sz="4" w:space="0" w:color="auto"/>
            </w:tcBorders>
            <w:hideMark/>
          </w:tcPr>
          <w:p w:rsidR="00637D2E" w:rsidRPr="00305D6F" w:rsidRDefault="00637D2E" w:rsidP="00F24526">
            <w:pPr>
              <w:tabs>
                <w:tab w:val="left" w:pos="3990"/>
              </w:tabs>
              <w:contextualSpacing/>
              <w:rPr>
                <w:sz w:val="24"/>
                <w:szCs w:val="28"/>
                <w:lang w:val="en-US" w:eastAsia="en-US" w:bidi="en-US"/>
              </w:rPr>
            </w:pPr>
            <w:proofErr w:type="spellStart"/>
            <w:r w:rsidRPr="00305D6F">
              <w:rPr>
                <w:sz w:val="24"/>
                <w:szCs w:val="28"/>
                <w:lang w:val="en-US" w:eastAsia="en-US" w:bidi="en-US"/>
              </w:rPr>
              <w:t>Советник</w:t>
            </w:r>
            <w:proofErr w:type="spellEnd"/>
            <w:r w:rsidRPr="00305D6F">
              <w:rPr>
                <w:sz w:val="24"/>
                <w:szCs w:val="28"/>
                <w:lang w:val="en-US" w:eastAsia="en-US" w:bidi="en-US"/>
              </w:rPr>
              <w:t xml:space="preserve"> </w:t>
            </w:r>
            <w:proofErr w:type="spellStart"/>
            <w:r w:rsidRPr="00305D6F">
              <w:rPr>
                <w:sz w:val="24"/>
                <w:szCs w:val="28"/>
                <w:lang w:val="en-US" w:eastAsia="en-US" w:bidi="en-US"/>
              </w:rPr>
              <w:t>муниципальной</w:t>
            </w:r>
            <w:proofErr w:type="spellEnd"/>
            <w:r w:rsidRPr="00305D6F">
              <w:rPr>
                <w:sz w:val="24"/>
                <w:szCs w:val="28"/>
                <w:lang w:val="en-US" w:eastAsia="en-US" w:bidi="en-US"/>
              </w:rPr>
              <w:t xml:space="preserve"> </w:t>
            </w:r>
            <w:proofErr w:type="spellStart"/>
            <w:r w:rsidRPr="00305D6F">
              <w:rPr>
                <w:sz w:val="24"/>
                <w:szCs w:val="28"/>
                <w:lang w:val="en-US" w:eastAsia="en-US" w:bidi="en-US"/>
              </w:rPr>
              <w:t>службы</w:t>
            </w:r>
            <w:proofErr w:type="spellEnd"/>
            <w:r w:rsidRPr="00305D6F">
              <w:rPr>
                <w:sz w:val="24"/>
                <w:szCs w:val="28"/>
                <w:lang w:val="en-US" w:eastAsia="en-US" w:bidi="en-US"/>
              </w:rPr>
              <w:t xml:space="preserve"> 3 </w:t>
            </w:r>
            <w:proofErr w:type="spellStart"/>
            <w:r w:rsidRPr="00305D6F">
              <w:rPr>
                <w:sz w:val="24"/>
                <w:szCs w:val="28"/>
                <w:lang w:val="en-US" w:eastAsia="en-US" w:bidi="en-US"/>
              </w:rPr>
              <w:t>класса</w:t>
            </w:r>
            <w:proofErr w:type="spellEnd"/>
          </w:p>
        </w:tc>
        <w:tc>
          <w:tcPr>
            <w:tcW w:w="2977" w:type="dxa"/>
            <w:tcBorders>
              <w:top w:val="single" w:sz="4" w:space="0" w:color="auto"/>
              <w:left w:val="single" w:sz="4" w:space="0" w:color="auto"/>
              <w:bottom w:val="single" w:sz="4" w:space="0" w:color="auto"/>
              <w:right w:val="single" w:sz="4" w:space="0" w:color="auto"/>
            </w:tcBorders>
            <w:hideMark/>
          </w:tcPr>
          <w:p w:rsidR="00637D2E" w:rsidRPr="00305D6F" w:rsidRDefault="00637D2E" w:rsidP="00F24526">
            <w:pPr>
              <w:tabs>
                <w:tab w:val="left" w:pos="3990"/>
              </w:tabs>
              <w:spacing w:before="200"/>
              <w:ind w:firstLine="567"/>
              <w:contextualSpacing/>
              <w:jc w:val="center"/>
              <w:rPr>
                <w:sz w:val="24"/>
                <w:szCs w:val="28"/>
                <w:lang w:eastAsia="en-US" w:bidi="en-US"/>
              </w:rPr>
            </w:pPr>
            <w:r w:rsidRPr="00305D6F">
              <w:rPr>
                <w:sz w:val="24"/>
                <w:szCs w:val="28"/>
                <w:lang w:val="en-US" w:eastAsia="en-US" w:bidi="en-US"/>
              </w:rPr>
              <w:t>2</w:t>
            </w:r>
            <w:r w:rsidRPr="00305D6F">
              <w:rPr>
                <w:sz w:val="24"/>
                <w:szCs w:val="28"/>
                <w:lang w:eastAsia="en-US" w:bidi="en-US"/>
              </w:rPr>
              <w:t xml:space="preserve">283 </w:t>
            </w:r>
          </w:p>
        </w:tc>
      </w:tr>
      <w:tr w:rsidR="00637D2E" w:rsidRPr="00305D6F" w:rsidTr="00F24526">
        <w:tc>
          <w:tcPr>
            <w:tcW w:w="10065" w:type="dxa"/>
            <w:gridSpan w:val="2"/>
            <w:tcBorders>
              <w:top w:val="single" w:sz="4" w:space="0" w:color="auto"/>
              <w:left w:val="single" w:sz="4" w:space="0" w:color="auto"/>
              <w:bottom w:val="single" w:sz="4" w:space="0" w:color="auto"/>
              <w:right w:val="single" w:sz="4" w:space="0" w:color="auto"/>
            </w:tcBorders>
            <w:hideMark/>
          </w:tcPr>
          <w:p w:rsidR="00637D2E" w:rsidRPr="00305D6F" w:rsidRDefault="00637D2E" w:rsidP="00F24526">
            <w:pPr>
              <w:tabs>
                <w:tab w:val="left" w:pos="3990"/>
              </w:tabs>
              <w:ind w:firstLine="567"/>
              <w:contextualSpacing/>
              <w:jc w:val="center"/>
              <w:rPr>
                <w:b/>
                <w:sz w:val="24"/>
                <w:szCs w:val="28"/>
                <w:lang w:eastAsia="en-US" w:bidi="en-US"/>
              </w:rPr>
            </w:pPr>
            <w:r w:rsidRPr="00305D6F">
              <w:rPr>
                <w:b/>
                <w:sz w:val="24"/>
                <w:szCs w:val="28"/>
                <w:lang w:eastAsia="en-US" w:bidi="en-US"/>
              </w:rPr>
              <w:t>Ведущая группа должностей</w:t>
            </w:r>
          </w:p>
          <w:p w:rsidR="00637D2E" w:rsidRPr="00305D6F" w:rsidRDefault="00637D2E" w:rsidP="00F24526">
            <w:pPr>
              <w:tabs>
                <w:tab w:val="left" w:pos="3990"/>
              </w:tabs>
              <w:ind w:firstLine="567"/>
              <w:contextualSpacing/>
              <w:jc w:val="center"/>
              <w:rPr>
                <w:sz w:val="24"/>
                <w:szCs w:val="28"/>
                <w:lang w:eastAsia="en-US" w:bidi="en-US"/>
              </w:rPr>
            </w:pPr>
            <w:r w:rsidRPr="00305D6F">
              <w:rPr>
                <w:sz w:val="24"/>
                <w:szCs w:val="28"/>
                <w:lang w:eastAsia="en-US" w:bidi="en-US"/>
              </w:rPr>
              <w:t>(начальник управления администрации муниципального района)</w:t>
            </w:r>
          </w:p>
        </w:tc>
      </w:tr>
      <w:tr w:rsidR="00637D2E" w:rsidRPr="00305D6F" w:rsidTr="00F24526">
        <w:tc>
          <w:tcPr>
            <w:tcW w:w="7088" w:type="dxa"/>
            <w:tcBorders>
              <w:top w:val="single" w:sz="4" w:space="0" w:color="auto"/>
              <w:left w:val="single" w:sz="4" w:space="0" w:color="auto"/>
              <w:bottom w:val="single" w:sz="4" w:space="0" w:color="auto"/>
              <w:right w:val="single" w:sz="4" w:space="0" w:color="auto"/>
            </w:tcBorders>
            <w:hideMark/>
          </w:tcPr>
          <w:p w:rsidR="00637D2E" w:rsidRPr="00305D6F" w:rsidRDefault="00637D2E" w:rsidP="00F24526">
            <w:pPr>
              <w:tabs>
                <w:tab w:val="left" w:pos="3990"/>
              </w:tabs>
              <w:contextualSpacing/>
              <w:rPr>
                <w:sz w:val="24"/>
                <w:szCs w:val="28"/>
                <w:lang w:eastAsia="en-US" w:bidi="en-US"/>
              </w:rPr>
            </w:pPr>
            <w:r w:rsidRPr="00305D6F">
              <w:rPr>
                <w:sz w:val="24"/>
                <w:szCs w:val="28"/>
                <w:lang w:eastAsia="en-US" w:bidi="en-US"/>
              </w:rPr>
              <w:t>Младший советник муниципальной службы 1 класса</w:t>
            </w:r>
          </w:p>
        </w:tc>
        <w:tc>
          <w:tcPr>
            <w:tcW w:w="2977" w:type="dxa"/>
            <w:tcBorders>
              <w:top w:val="single" w:sz="4" w:space="0" w:color="auto"/>
              <w:left w:val="single" w:sz="4" w:space="0" w:color="auto"/>
              <w:bottom w:val="single" w:sz="4" w:space="0" w:color="auto"/>
              <w:right w:val="single" w:sz="4" w:space="0" w:color="auto"/>
            </w:tcBorders>
            <w:hideMark/>
          </w:tcPr>
          <w:p w:rsidR="00637D2E" w:rsidRPr="00305D6F" w:rsidRDefault="00637D2E" w:rsidP="00F24526">
            <w:pPr>
              <w:tabs>
                <w:tab w:val="left" w:pos="3990"/>
              </w:tabs>
              <w:ind w:firstLine="567"/>
              <w:contextualSpacing/>
              <w:jc w:val="center"/>
              <w:rPr>
                <w:sz w:val="24"/>
                <w:szCs w:val="28"/>
                <w:lang w:eastAsia="en-US" w:bidi="en-US"/>
              </w:rPr>
            </w:pPr>
            <w:r w:rsidRPr="00305D6F">
              <w:rPr>
                <w:sz w:val="24"/>
                <w:szCs w:val="28"/>
                <w:lang w:val="en-US" w:eastAsia="en-US" w:bidi="en-US"/>
              </w:rPr>
              <w:t>2</w:t>
            </w:r>
            <w:r w:rsidRPr="00305D6F">
              <w:rPr>
                <w:sz w:val="24"/>
                <w:szCs w:val="28"/>
                <w:lang w:eastAsia="en-US" w:bidi="en-US"/>
              </w:rPr>
              <w:t>142</w:t>
            </w:r>
          </w:p>
        </w:tc>
      </w:tr>
      <w:tr w:rsidR="00637D2E" w:rsidRPr="00305D6F" w:rsidTr="00F24526">
        <w:tc>
          <w:tcPr>
            <w:tcW w:w="7088" w:type="dxa"/>
            <w:tcBorders>
              <w:top w:val="single" w:sz="4" w:space="0" w:color="auto"/>
              <w:left w:val="single" w:sz="4" w:space="0" w:color="auto"/>
              <w:bottom w:val="single" w:sz="4" w:space="0" w:color="auto"/>
              <w:right w:val="single" w:sz="4" w:space="0" w:color="auto"/>
            </w:tcBorders>
            <w:hideMark/>
          </w:tcPr>
          <w:p w:rsidR="00637D2E" w:rsidRPr="00305D6F" w:rsidRDefault="00637D2E" w:rsidP="00F24526">
            <w:pPr>
              <w:tabs>
                <w:tab w:val="left" w:pos="3990"/>
              </w:tabs>
              <w:contextualSpacing/>
              <w:rPr>
                <w:sz w:val="24"/>
                <w:szCs w:val="28"/>
                <w:lang w:eastAsia="en-US" w:bidi="en-US"/>
              </w:rPr>
            </w:pPr>
            <w:r w:rsidRPr="00305D6F">
              <w:rPr>
                <w:sz w:val="24"/>
                <w:szCs w:val="28"/>
                <w:lang w:eastAsia="en-US" w:bidi="en-US"/>
              </w:rPr>
              <w:t>Младший советник муниципальной службы 2 класса</w:t>
            </w:r>
          </w:p>
        </w:tc>
        <w:tc>
          <w:tcPr>
            <w:tcW w:w="2977" w:type="dxa"/>
            <w:tcBorders>
              <w:top w:val="single" w:sz="4" w:space="0" w:color="auto"/>
              <w:left w:val="single" w:sz="4" w:space="0" w:color="auto"/>
              <w:bottom w:val="single" w:sz="4" w:space="0" w:color="auto"/>
              <w:right w:val="single" w:sz="4" w:space="0" w:color="auto"/>
            </w:tcBorders>
            <w:hideMark/>
          </w:tcPr>
          <w:p w:rsidR="00637D2E" w:rsidRPr="00305D6F" w:rsidRDefault="00637D2E" w:rsidP="00F24526">
            <w:pPr>
              <w:tabs>
                <w:tab w:val="left" w:pos="3990"/>
              </w:tabs>
              <w:ind w:firstLine="567"/>
              <w:contextualSpacing/>
              <w:jc w:val="center"/>
              <w:rPr>
                <w:sz w:val="24"/>
                <w:szCs w:val="28"/>
                <w:lang w:eastAsia="en-US" w:bidi="en-US"/>
              </w:rPr>
            </w:pPr>
            <w:r w:rsidRPr="00305D6F">
              <w:rPr>
                <w:sz w:val="24"/>
                <w:szCs w:val="28"/>
                <w:lang w:eastAsia="en-US" w:bidi="en-US"/>
              </w:rPr>
              <w:t>2001</w:t>
            </w:r>
          </w:p>
        </w:tc>
      </w:tr>
      <w:tr w:rsidR="00637D2E" w:rsidRPr="00305D6F" w:rsidTr="00F24526">
        <w:tc>
          <w:tcPr>
            <w:tcW w:w="7088" w:type="dxa"/>
            <w:tcBorders>
              <w:top w:val="single" w:sz="4" w:space="0" w:color="auto"/>
              <w:left w:val="single" w:sz="4" w:space="0" w:color="auto"/>
              <w:bottom w:val="single" w:sz="4" w:space="0" w:color="auto"/>
              <w:right w:val="single" w:sz="4" w:space="0" w:color="auto"/>
            </w:tcBorders>
            <w:hideMark/>
          </w:tcPr>
          <w:p w:rsidR="00637D2E" w:rsidRPr="00305D6F" w:rsidRDefault="00637D2E" w:rsidP="00F24526">
            <w:pPr>
              <w:tabs>
                <w:tab w:val="left" w:pos="3990"/>
              </w:tabs>
              <w:contextualSpacing/>
              <w:rPr>
                <w:sz w:val="24"/>
                <w:szCs w:val="28"/>
                <w:lang w:eastAsia="en-US" w:bidi="en-US"/>
              </w:rPr>
            </w:pPr>
            <w:r w:rsidRPr="00305D6F">
              <w:rPr>
                <w:sz w:val="24"/>
                <w:szCs w:val="28"/>
                <w:lang w:eastAsia="en-US" w:bidi="en-US"/>
              </w:rPr>
              <w:t>Младший советник муниципальной службы 3 класса</w:t>
            </w:r>
          </w:p>
        </w:tc>
        <w:tc>
          <w:tcPr>
            <w:tcW w:w="2977" w:type="dxa"/>
            <w:tcBorders>
              <w:top w:val="single" w:sz="4" w:space="0" w:color="auto"/>
              <w:left w:val="single" w:sz="4" w:space="0" w:color="auto"/>
              <w:bottom w:val="single" w:sz="4" w:space="0" w:color="auto"/>
              <w:right w:val="single" w:sz="4" w:space="0" w:color="auto"/>
            </w:tcBorders>
            <w:hideMark/>
          </w:tcPr>
          <w:p w:rsidR="00637D2E" w:rsidRPr="00305D6F" w:rsidRDefault="00637D2E" w:rsidP="00F24526">
            <w:pPr>
              <w:tabs>
                <w:tab w:val="left" w:pos="3990"/>
              </w:tabs>
              <w:ind w:firstLine="567"/>
              <w:contextualSpacing/>
              <w:jc w:val="center"/>
              <w:rPr>
                <w:sz w:val="24"/>
                <w:szCs w:val="28"/>
                <w:lang w:eastAsia="en-US" w:bidi="en-US"/>
              </w:rPr>
            </w:pPr>
            <w:r w:rsidRPr="00305D6F">
              <w:rPr>
                <w:sz w:val="24"/>
                <w:szCs w:val="28"/>
                <w:lang w:val="en-US" w:eastAsia="en-US" w:bidi="en-US"/>
              </w:rPr>
              <w:t>1</w:t>
            </w:r>
            <w:r w:rsidRPr="00305D6F">
              <w:rPr>
                <w:sz w:val="24"/>
                <w:szCs w:val="28"/>
                <w:lang w:eastAsia="en-US" w:bidi="en-US"/>
              </w:rPr>
              <w:t>857</w:t>
            </w:r>
          </w:p>
        </w:tc>
      </w:tr>
      <w:tr w:rsidR="00637D2E" w:rsidRPr="00305D6F" w:rsidTr="00F24526">
        <w:tc>
          <w:tcPr>
            <w:tcW w:w="10065" w:type="dxa"/>
            <w:gridSpan w:val="2"/>
            <w:tcBorders>
              <w:top w:val="single" w:sz="4" w:space="0" w:color="auto"/>
              <w:left w:val="single" w:sz="4" w:space="0" w:color="auto"/>
              <w:bottom w:val="single" w:sz="4" w:space="0" w:color="auto"/>
              <w:right w:val="single" w:sz="4" w:space="0" w:color="auto"/>
            </w:tcBorders>
            <w:hideMark/>
          </w:tcPr>
          <w:p w:rsidR="00637D2E" w:rsidRPr="00305D6F" w:rsidRDefault="00637D2E" w:rsidP="00F24526">
            <w:pPr>
              <w:tabs>
                <w:tab w:val="left" w:pos="3990"/>
              </w:tabs>
              <w:ind w:firstLine="567"/>
              <w:contextualSpacing/>
              <w:jc w:val="center"/>
              <w:rPr>
                <w:b/>
                <w:sz w:val="24"/>
                <w:szCs w:val="28"/>
                <w:lang w:eastAsia="en-US" w:bidi="en-US"/>
              </w:rPr>
            </w:pPr>
            <w:r w:rsidRPr="00305D6F">
              <w:rPr>
                <w:b/>
                <w:sz w:val="24"/>
                <w:szCs w:val="28"/>
                <w:lang w:eastAsia="en-US" w:bidi="en-US"/>
              </w:rPr>
              <w:t>Старшая группа должностей</w:t>
            </w:r>
          </w:p>
          <w:p w:rsidR="00637D2E" w:rsidRPr="00305D6F" w:rsidRDefault="00637D2E" w:rsidP="00F24526">
            <w:pPr>
              <w:tabs>
                <w:tab w:val="left" w:pos="3990"/>
              </w:tabs>
              <w:ind w:firstLine="567"/>
              <w:contextualSpacing/>
              <w:jc w:val="center"/>
              <w:rPr>
                <w:sz w:val="24"/>
                <w:szCs w:val="28"/>
                <w:lang w:eastAsia="en-US" w:bidi="en-US"/>
              </w:rPr>
            </w:pPr>
            <w:r w:rsidRPr="00305D6F">
              <w:rPr>
                <w:sz w:val="24"/>
                <w:szCs w:val="28"/>
                <w:lang w:eastAsia="en-US" w:bidi="en-US"/>
              </w:rPr>
              <w:t>(заместитель начальника управления, начальник отдела, заместитель начальника отдела, заведующий сектором, консультант)</w:t>
            </w:r>
          </w:p>
        </w:tc>
      </w:tr>
      <w:tr w:rsidR="00637D2E" w:rsidRPr="00305D6F" w:rsidTr="00F24526">
        <w:tc>
          <w:tcPr>
            <w:tcW w:w="7088" w:type="dxa"/>
            <w:tcBorders>
              <w:top w:val="single" w:sz="4" w:space="0" w:color="auto"/>
              <w:left w:val="single" w:sz="4" w:space="0" w:color="auto"/>
              <w:bottom w:val="single" w:sz="4" w:space="0" w:color="auto"/>
              <w:right w:val="single" w:sz="4" w:space="0" w:color="auto"/>
            </w:tcBorders>
            <w:hideMark/>
          </w:tcPr>
          <w:p w:rsidR="00637D2E" w:rsidRPr="00305D6F" w:rsidRDefault="00637D2E" w:rsidP="00F24526">
            <w:pPr>
              <w:tabs>
                <w:tab w:val="left" w:pos="3990"/>
              </w:tabs>
              <w:contextualSpacing/>
              <w:rPr>
                <w:sz w:val="24"/>
                <w:szCs w:val="28"/>
                <w:lang w:val="en-US" w:eastAsia="en-US" w:bidi="en-US"/>
              </w:rPr>
            </w:pPr>
            <w:proofErr w:type="spellStart"/>
            <w:r w:rsidRPr="00305D6F">
              <w:rPr>
                <w:sz w:val="24"/>
                <w:szCs w:val="28"/>
                <w:lang w:val="en-US" w:eastAsia="en-US" w:bidi="en-US"/>
              </w:rPr>
              <w:t>Референт</w:t>
            </w:r>
            <w:proofErr w:type="spellEnd"/>
            <w:r w:rsidRPr="00305D6F">
              <w:rPr>
                <w:sz w:val="24"/>
                <w:szCs w:val="28"/>
                <w:lang w:val="en-US" w:eastAsia="en-US" w:bidi="en-US"/>
              </w:rPr>
              <w:t xml:space="preserve"> </w:t>
            </w:r>
            <w:proofErr w:type="spellStart"/>
            <w:r w:rsidRPr="00305D6F">
              <w:rPr>
                <w:sz w:val="24"/>
                <w:szCs w:val="28"/>
                <w:lang w:val="en-US" w:eastAsia="en-US" w:bidi="en-US"/>
              </w:rPr>
              <w:t>муниципальной</w:t>
            </w:r>
            <w:proofErr w:type="spellEnd"/>
            <w:r w:rsidRPr="00305D6F">
              <w:rPr>
                <w:sz w:val="24"/>
                <w:szCs w:val="28"/>
                <w:lang w:val="en-US" w:eastAsia="en-US" w:bidi="en-US"/>
              </w:rPr>
              <w:t xml:space="preserve"> </w:t>
            </w:r>
            <w:proofErr w:type="spellStart"/>
            <w:r w:rsidRPr="00305D6F">
              <w:rPr>
                <w:sz w:val="24"/>
                <w:szCs w:val="28"/>
                <w:lang w:val="en-US" w:eastAsia="en-US" w:bidi="en-US"/>
              </w:rPr>
              <w:t>службы</w:t>
            </w:r>
            <w:proofErr w:type="spellEnd"/>
            <w:r w:rsidRPr="00305D6F">
              <w:rPr>
                <w:sz w:val="24"/>
                <w:szCs w:val="28"/>
                <w:lang w:val="en-US" w:eastAsia="en-US" w:bidi="en-US"/>
              </w:rPr>
              <w:t xml:space="preserve"> 1 </w:t>
            </w:r>
            <w:proofErr w:type="spellStart"/>
            <w:r w:rsidRPr="00305D6F">
              <w:rPr>
                <w:sz w:val="24"/>
                <w:szCs w:val="28"/>
                <w:lang w:val="en-US" w:eastAsia="en-US" w:bidi="en-US"/>
              </w:rPr>
              <w:t>класса</w:t>
            </w:r>
            <w:proofErr w:type="spellEnd"/>
          </w:p>
        </w:tc>
        <w:tc>
          <w:tcPr>
            <w:tcW w:w="2977" w:type="dxa"/>
            <w:tcBorders>
              <w:top w:val="single" w:sz="4" w:space="0" w:color="auto"/>
              <w:left w:val="single" w:sz="4" w:space="0" w:color="auto"/>
              <w:bottom w:val="single" w:sz="4" w:space="0" w:color="auto"/>
              <w:right w:val="single" w:sz="4" w:space="0" w:color="auto"/>
            </w:tcBorders>
            <w:hideMark/>
          </w:tcPr>
          <w:p w:rsidR="00637D2E" w:rsidRPr="00305D6F" w:rsidRDefault="00637D2E" w:rsidP="00F24526">
            <w:pPr>
              <w:tabs>
                <w:tab w:val="left" w:pos="3990"/>
              </w:tabs>
              <w:ind w:firstLine="567"/>
              <w:contextualSpacing/>
              <w:jc w:val="center"/>
              <w:rPr>
                <w:sz w:val="24"/>
                <w:szCs w:val="28"/>
                <w:lang w:eastAsia="en-US" w:bidi="en-US"/>
              </w:rPr>
            </w:pPr>
            <w:r w:rsidRPr="00305D6F">
              <w:rPr>
                <w:sz w:val="24"/>
                <w:szCs w:val="28"/>
                <w:lang w:val="en-US" w:eastAsia="en-US" w:bidi="en-US"/>
              </w:rPr>
              <w:t>1</w:t>
            </w:r>
            <w:r w:rsidRPr="00305D6F">
              <w:rPr>
                <w:sz w:val="24"/>
                <w:szCs w:val="28"/>
                <w:lang w:eastAsia="en-US" w:bidi="en-US"/>
              </w:rPr>
              <w:t>714</w:t>
            </w:r>
          </w:p>
        </w:tc>
      </w:tr>
      <w:tr w:rsidR="00637D2E" w:rsidRPr="00305D6F" w:rsidTr="00F24526">
        <w:tc>
          <w:tcPr>
            <w:tcW w:w="7088" w:type="dxa"/>
            <w:tcBorders>
              <w:top w:val="single" w:sz="4" w:space="0" w:color="auto"/>
              <w:left w:val="single" w:sz="4" w:space="0" w:color="auto"/>
              <w:bottom w:val="single" w:sz="4" w:space="0" w:color="auto"/>
              <w:right w:val="single" w:sz="4" w:space="0" w:color="auto"/>
            </w:tcBorders>
            <w:hideMark/>
          </w:tcPr>
          <w:p w:rsidR="00637D2E" w:rsidRPr="00305D6F" w:rsidRDefault="00637D2E" w:rsidP="00F24526">
            <w:pPr>
              <w:tabs>
                <w:tab w:val="left" w:pos="3990"/>
              </w:tabs>
              <w:contextualSpacing/>
              <w:rPr>
                <w:sz w:val="24"/>
                <w:szCs w:val="28"/>
                <w:lang w:val="en-US" w:eastAsia="en-US" w:bidi="en-US"/>
              </w:rPr>
            </w:pPr>
            <w:proofErr w:type="spellStart"/>
            <w:r w:rsidRPr="00305D6F">
              <w:rPr>
                <w:sz w:val="24"/>
                <w:szCs w:val="28"/>
                <w:lang w:val="en-US" w:eastAsia="en-US" w:bidi="en-US"/>
              </w:rPr>
              <w:t>Референт</w:t>
            </w:r>
            <w:proofErr w:type="spellEnd"/>
            <w:r w:rsidRPr="00305D6F">
              <w:rPr>
                <w:sz w:val="24"/>
                <w:szCs w:val="28"/>
                <w:lang w:val="en-US" w:eastAsia="en-US" w:bidi="en-US"/>
              </w:rPr>
              <w:t xml:space="preserve"> </w:t>
            </w:r>
            <w:proofErr w:type="spellStart"/>
            <w:r w:rsidRPr="00305D6F">
              <w:rPr>
                <w:sz w:val="24"/>
                <w:szCs w:val="28"/>
                <w:lang w:val="en-US" w:eastAsia="en-US" w:bidi="en-US"/>
              </w:rPr>
              <w:t>муниципальной</w:t>
            </w:r>
            <w:proofErr w:type="spellEnd"/>
            <w:r w:rsidRPr="00305D6F">
              <w:rPr>
                <w:sz w:val="24"/>
                <w:szCs w:val="28"/>
                <w:lang w:val="en-US" w:eastAsia="en-US" w:bidi="en-US"/>
              </w:rPr>
              <w:t xml:space="preserve"> </w:t>
            </w:r>
            <w:proofErr w:type="spellStart"/>
            <w:r w:rsidRPr="00305D6F">
              <w:rPr>
                <w:sz w:val="24"/>
                <w:szCs w:val="28"/>
                <w:lang w:val="en-US" w:eastAsia="en-US" w:bidi="en-US"/>
              </w:rPr>
              <w:t>службы</w:t>
            </w:r>
            <w:proofErr w:type="spellEnd"/>
            <w:r w:rsidRPr="00305D6F">
              <w:rPr>
                <w:sz w:val="24"/>
                <w:szCs w:val="28"/>
                <w:lang w:val="en-US" w:eastAsia="en-US" w:bidi="en-US"/>
              </w:rPr>
              <w:t xml:space="preserve"> 2 </w:t>
            </w:r>
            <w:proofErr w:type="spellStart"/>
            <w:r w:rsidRPr="00305D6F">
              <w:rPr>
                <w:sz w:val="24"/>
                <w:szCs w:val="28"/>
                <w:lang w:val="en-US" w:eastAsia="en-US" w:bidi="en-US"/>
              </w:rPr>
              <w:t>класса</w:t>
            </w:r>
            <w:proofErr w:type="spellEnd"/>
          </w:p>
        </w:tc>
        <w:tc>
          <w:tcPr>
            <w:tcW w:w="2977" w:type="dxa"/>
            <w:tcBorders>
              <w:top w:val="single" w:sz="4" w:space="0" w:color="auto"/>
              <w:left w:val="single" w:sz="4" w:space="0" w:color="auto"/>
              <w:bottom w:val="single" w:sz="4" w:space="0" w:color="auto"/>
              <w:right w:val="single" w:sz="4" w:space="0" w:color="auto"/>
            </w:tcBorders>
            <w:hideMark/>
          </w:tcPr>
          <w:p w:rsidR="00637D2E" w:rsidRPr="00305D6F" w:rsidRDefault="00637D2E" w:rsidP="00F24526">
            <w:pPr>
              <w:tabs>
                <w:tab w:val="left" w:pos="3990"/>
              </w:tabs>
              <w:ind w:firstLine="567"/>
              <w:contextualSpacing/>
              <w:jc w:val="center"/>
              <w:rPr>
                <w:sz w:val="24"/>
                <w:szCs w:val="28"/>
                <w:lang w:eastAsia="en-US" w:bidi="en-US"/>
              </w:rPr>
            </w:pPr>
            <w:r w:rsidRPr="00305D6F">
              <w:rPr>
                <w:sz w:val="24"/>
                <w:szCs w:val="28"/>
                <w:lang w:val="en-US" w:eastAsia="en-US" w:bidi="en-US"/>
              </w:rPr>
              <w:t>15</w:t>
            </w:r>
            <w:r w:rsidRPr="00305D6F">
              <w:rPr>
                <w:sz w:val="24"/>
                <w:szCs w:val="28"/>
                <w:lang w:eastAsia="en-US" w:bidi="en-US"/>
              </w:rPr>
              <w:t>72</w:t>
            </w:r>
          </w:p>
        </w:tc>
      </w:tr>
      <w:tr w:rsidR="00637D2E" w:rsidRPr="00305D6F" w:rsidTr="00F24526">
        <w:tc>
          <w:tcPr>
            <w:tcW w:w="7088" w:type="dxa"/>
            <w:tcBorders>
              <w:top w:val="single" w:sz="4" w:space="0" w:color="auto"/>
              <w:left w:val="single" w:sz="4" w:space="0" w:color="auto"/>
              <w:bottom w:val="single" w:sz="4" w:space="0" w:color="auto"/>
              <w:right w:val="single" w:sz="4" w:space="0" w:color="auto"/>
            </w:tcBorders>
            <w:hideMark/>
          </w:tcPr>
          <w:p w:rsidR="00637D2E" w:rsidRPr="00305D6F" w:rsidRDefault="00637D2E" w:rsidP="00F24526">
            <w:pPr>
              <w:tabs>
                <w:tab w:val="left" w:pos="3990"/>
              </w:tabs>
              <w:contextualSpacing/>
              <w:rPr>
                <w:sz w:val="24"/>
                <w:szCs w:val="28"/>
                <w:lang w:val="en-US" w:eastAsia="en-US" w:bidi="en-US"/>
              </w:rPr>
            </w:pPr>
            <w:proofErr w:type="spellStart"/>
            <w:r w:rsidRPr="00305D6F">
              <w:rPr>
                <w:sz w:val="24"/>
                <w:szCs w:val="28"/>
                <w:lang w:val="en-US" w:eastAsia="en-US" w:bidi="en-US"/>
              </w:rPr>
              <w:t>Референт</w:t>
            </w:r>
            <w:proofErr w:type="spellEnd"/>
            <w:r w:rsidRPr="00305D6F">
              <w:rPr>
                <w:sz w:val="24"/>
                <w:szCs w:val="28"/>
                <w:lang w:val="en-US" w:eastAsia="en-US" w:bidi="en-US"/>
              </w:rPr>
              <w:t xml:space="preserve"> </w:t>
            </w:r>
            <w:proofErr w:type="spellStart"/>
            <w:r w:rsidRPr="00305D6F">
              <w:rPr>
                <w:sz w:val="24"/>
                <w:szCs w:val="28"/>
                <w:lang w:val="en-US" w:eastAsia="en-US" w:bidi="en-US"/>
              </w:rPr>
              <w:t>муниципальной</w:t>
            </w:r>
            <w:proofErr w:type="spellEnd"/>
            <w:r w:rsidRPr="00305D6F">
              <w:rPr>
                <w:sz w:val="24"/>
                <w:szCs w:val="28"/>
                <w:lang w:val="en-US" w:eastAsia="en-US" w:bidi="en-US"/>
              </w:rPr>
              <w:t xml:space="preserve"> </w:t>
            </w:r>
            <w:proofErr w:type="spellStart"/>
            <w:r w:rsidRPr="00305D6F">
              <w:rPr>
                <w:sz w:val="24"/>
                <w:szCs w:val="28"/>
                <w:lang w:val="en-US" w:eastAsia="en-US" w:bidi="en-US"/>
              </w:rPr>
              <w:t>службы</w:t>
            </w:r>
            <w:proofErr w:type="spellEnd"/>
            <w:r w:rsidRPr="00305D6F">
              <w:rPr>
                <w:sz w:val="24"/>
                <w:szCs w:val="28"/>
                <w:lang w:val="en-US" w:eastAsia="en-US" w:bidi="en-US"/>
              </w:rPr>
              <w:t xml:space="preserve"> 3 </w:t>
            </w:r>
            <w:proofErr w:type="spellStart"/>
            <w:r w:rsidRPr="00305D6F">
              <w:rPr>
                <w:sz w:val="24"/>
                <w:szCs w:val="28"/>
                <w:lang w:val="en-US" w:eastAsia="en-US" w:bidi="en-US"/>
              </w:rPr>
              <w:t>класса</w:t>
            </w:r>
            <w:proofErr w:type="spellEnd"/>
          </w:p>
        </w:tc>
        <w:tc>
          <w:tcPr>
            <w:tcW w:w="2977" w:type="dxa"/>
            <w:tcBorders>
              <w:top w:val="single" w:sz="4" w:space="0" w:color="auto"/>
              <w:left w:val="single" w:sz="4" w:space="0" w:color="auto"/>
              <w:bottom w:val="single" w:sz="4" w:space="0" w:color="auto"/>
              <w:right w:val="single" w:sz="4" w:space="0" w:color="auto"/>
            </w:tcBorders>
            <w:hideMark/>
          </w:tcPr>
          <w:p w:rsidR="00637D2E" w:rsidRPr="00305D6F" w:rsidRDefault="00637D2E" w:rsidP="00F24526">
            <w:pPr>
              <w:tabs>
                <w:tab w:val="left" w:pos="3990"/>
              </w:tabs>
              <w:ind w:firstLine="567"/>
              <w:contextualSpacing/>
              <w:jc w:val="center"/>
              <w:rPr>
                <w:sz w:val="24"/>
                <w:szCs w:val="28"/>
                <w:lang w:eastAsia="en-US" w:bidi="en-US"/>
              </w:rPr>
            </w:pPr>
            <w:r w:rsidRPr="00305D6F">
              <w:rPr>
                <w:sz w:val="24"/>
                <w:szCs w:val="28"/>
                <w:lang w:val="en-US" w:eastAsia="en-US" w:bidi="en-US"/>
              </w:rPr>
              <w:t>1</w:t>
            </w:r>
            <w:r w:rsidRPr="00305D6F">
              <w:rPr>
                <w:sz w:val="24"/>
                <w:szCs w:val="28"/>
                <w:lang w:eastAsia="en-US" w:bidi="en-US"/>
              </w:rPr>
              <w:t>430</w:t>
            </w:r>
          </w:p>
        </w:tc>
      </w:tr>
      <w:tr w:rsidR="00637D2E" w:rsidRPr="00305D6F" w:rsidTr="00F24526">
        <w:tc>
          <w:tcPr>
            <w:tcW w:w="10065" w:type="dxa"/>
            <w:gridSpan w:val="2"/>
            <w:tcBorders>
              <w:top w:val="single" w:sz="4" w:space="0" w:color="auto"/>
              <w:left w:val="single" w:sz="4" w:space="0" w:color="auto"/>
              <w:bottom w:val="single" w:sz="4" w:space="0" w:color="auto"/>
              <w:right w:val="single" w:sz="4" w:space="0" w:color="auto"/>
            </w:tcBorders>
            <w:hideMark/>
          </w:tcPr>
          <w:p w:rsidR="00637D2E" w:rsidRPr="00305D6F" w:rsidRDefault="00637D2E" w:rsidP="00F24526">
            <w:pPr>
              <w:tabs>
                <w:tab w:val="left" w:pos="3990"/>
              </w:tabs>
              <w:ind w:firstLine="567"/>
              <w:contextualSpacing/>
              <w:jc w:val="center"/>
              <w:rPr>
                <w:b/>
                <w:sz w:val="24"/>
                <w:szCs w:val="28"/>
                <w:lang w:eastAsia="en-US" w:bidi="en-US"/>
              </w:rPr>
            </w:pPr>
            <w:r w:rsidRPr="00305D6F">
              <w:rPr>
                <w:b/>
                <w:sz w:val="24"/>
                <w:szCs w:val="28"/>
                <w:lang w:eastAsia="en-US" w:bidi="en-US"/>
              </w:rPr>
              <w:t>Младшая группа должностей</w:t>
            </w:r>
          </w:p>
          <w:p w:rsidR="00637D2E" w:rsidRPr="00305D6F" w:rsidRDefault="00637D2E" w:rsidP="00F24526">
            <w:pPr>
              <w:tabs>
                <w:tab w:val="left" w:pos="3990"/>
              </w:tabs>
              <w:ind w:firstLine="567"/>
              <w:contextualSpacing/>
              <w:jc w:val="center"/>
              <w:rPr>
                <w:sz w:val="24"/>
                <w:szCs w:val="28"/>
                <w:lang w:eastAsia="en-US" w:bidi="en-US"/>
              </w:rPr>
            </w:pPr>
            <w:r w:rsidRPr="00305D6F">
              <w:rPr>
                <w:sz w:val="24"/>
                <w:szCs w:val="28"/>
                <w:lang w:eastAsia="en-US" w:bidi="en-US"/>
              </w:rPr>
              <w:t>(главный специалист, ведущий специалист, специалист 1 и 2 категории)</w:t>
            </w:r>
          </w:p>
        </w:tc>
      </w:tr>
      <w:tr w:rsidR="00637D2E" w:rsidRPr="00305D6F" w:rsidTr="00F24526">
        <w:tc>
          <w:tcPr>
            <w:tcW w:w="7088" w:type="dxa"/>
            <w:tcBorders>
              <w:top w:val="single" w:sz="4" w:space="0" w:color="auto"/>
              <w:left w:val="single" w:sz="4" w:space="0" w:color="auto"/>
              <w:bottom w:val="single" w:sz="4" w:space="0" w:color="auto"/>
              <w:right w:val="single" w:sz="4" w:space="0" w:color="auto"/>
            </w:tcBorders>
            <w:hideMark/>
          </w:tcPr>
          <w:p w:rsidR="00637D2E" w:rsidRPr="00305D6F" w:rsidRDefault="00637D2E" w:rsidP="00F24526">
            <w:pPr>
              <w:tabs>
                <w:tab w:val="left" w:pos="3990"/>
              </w:tabs>
              <w:contextualSpacing/>
              <w:rPr>
                <w:sz w:val="24"/>
                <w:szCs w:val="28"/>
                <w:lang w:val="en-US" w:eastAsia="en-US" w:bidi="en-US"/>
              </w:rPr>
            </w:pPr>
            <w:proofErr w:type="spellStart"/>
            <w:r w:rsidRPr="00305D6F">
              <w:rPr>
                <w:sz w:val="24"/>
                <w:szCs w:val="28"/>
                <w:lang w:val="en-US" w:eastAsia="en-US" w:bidi="en-US"/>
              </w:rPr>
              <w:t>Секретарь</w:t>
            </w:r>
            <w:proofErr w:type="spellEnd"/>
            <w:r w:rsidRPr="00305D6F">
              <w:rPr>
                <w:sz w:val="24"/>
                <w:szCs w:val="28"/>
                <w:lang w:val="en-US" w:eastAsia="en-US" w:bidi="en-US"/>
              </w:rPr>
              <w:t xml:space="preserve"> </w:t>
            </w:r>
            <w:proofErr w:type="spellStart"/>
            <w:r w:rsidRPr="00305D6F">
              <w:rPr>
                <w:sz w:val="24"/>
                <w:szCs w:val="28"/>
                <w:lang w:val="en-US" w:eastAsia="en-US" w:bidi="en-US"/>
              </w:rPr>
              <w:t>муниципальной</w:t>
            </w:r>
            <w:proofErr w:type="spellEnd"/>
            <w:r w:rsidRPr="00305D6F">
              <w:rPr>
                <w:sz w:val="24"/>
                <w:szCs w:val="28"/>
                <w:lang w:val="en-US" w:eastAsia="en-US" w:bidi="en-US"/>
              </w:rPr>
              <w:t xml:space="preserve"> </w:t>
            </w:r>
            <w:proofErr w:type="spellStart"/>
            <w:r w:rsidRPr="00305D6F">
              <w:rPr>
                <w:sz w:val="24"/>
                <w:szCs w:val="28"/>
                <w:lang w:val="en-US" w:eastAsia="en-US" w:bidi="en-US"/>
              </w:rPr>
              <w:t>службы</w:t>
            </w:r>
            <w:proofErr w:type="spellEnd"/>
            <w:r w:rsidRPr="00305D6F">
              <w:rPr>
                <w:sz w:val="24"/>
                <w:szCs w:val="28"/>
                <w:lang w:val="en-US" w:eastAsia="en-US" w:bidi="en-US"/>
              </w:rPr>
              <w:t xml:space="preserve"> 1 </w:t>
            </w:r>
            <w:proofErr w:type="spellStart"/>
            <w:r w:rsidRPr="00305D6F">
              <w:rPr>
                <w:sz w:val="24"/>
                <w:szCs w:val="28"/>
                <w:lang w:val="en-US" w:eastAsia="en-US" w:bidi="en-US"/>
              </w:rPr>
              <w:t>класса</w:t>
            </w:r>
            <w:proofErr w:type="spellEnd"/>
          </w:p>
        </w:tc>
        <w:tc>
          <w:tcPr>
            <w:tcW w:w="2977" w:type="dxa"/>
            <w:tcBorders>
              <w:top w:val="single" w:sz="4" w:space="0" w:color="auto"/>
              <w:left w:val="single" w:sz="4" w:space="0" w:color="auto"/>
              <w:bottom w:val="single" w:sz="4" w:space="0" w:color="auto"/>
              <w:right w:val="single" w:sz="4" w:space="0" w:color="auto"/>
            </w:tcBorders>
            <w:hideMark/>
          </w:tcPr>
          <w:p w:rsidR="00637D2E" w:rsidRPr="00305D6F" w:rsidRDefault="00637D2E" w:rsidP="00F24526">
            <w:pPr>
              <w:tabs>
                <w:tab w:val="left" w:pos="3990"/>
              </w:tabs>
              <w:spacing w:before="200"/>
              <w:ind w:firstLine="567"/>
              <w:contextualSpacing/>
              <w:jc w:val="center"/>
              <w:rPr>
                <w:sz w:val="24"/>
                <w:szCs w:val="28"/>
                <w:lang w:eastAsia="en-US" w:bidi="en-US"/>
              </w:rPr>
            </w:pPr>
            <w:r w:rsidRPr="00305D6F">
              <w:rPr>
                <w:sz w:val="24"/>
                <w:szCs w:val="28"/>
                <w:lang w:val="en-US" w:eastAsia="en-US" w:bidi="en-US"/>
              </w:rPr>
              <w:t>1</w:t>
            </w:r>
            <w:r>
              <w:rPr>
                <w:sz w:val="24"/>
                <w:szCs w:val="28"/>
                <w:lang w:eastAsia="en-US" w:bidi="en-US"/>
              </w:rPr>
              <w:t>29</w:t>
            </w:r>
            <w:r w:rsidRPr="00305D6F">
              <w:rPr>
                <w:sz w:val="24"/>
                <w:szCs w:val="28"/>
                <w:lang w:eastAsia="en-US" w:bidi="en-US"/>
              </w:rPr>
              <w:t>1</w:t>
            </w:r>
          </w:p>
        </w:tc>
      </w:tr>
      <w:tr w:rsidR="00637D2E" w:rsidRPr="00305D6F" w:rsidTr="00F24526">
        <w:tc>
          <w:tcPr>
            <w:tcW w:w="7088" w:type="dxa"/>
            <w:tcBorders>
              <w:top w:val="single" w:sz="4" w:space="0" w:color="auto"/>
              <w:left w:val="single" w:sz="4" w:space="0" w:color="auto"/>
              <w:bottom w:val="single" w:sz="4" w:space="0" w:color="auto"/>
              <w:right w:val="single" w:sz="4" w:space="0" w:color="auto"/>
            </w:tcBorders>
            <w:hideMark/>
          </w:tcPr>
          <w:p w:rsidR="00637D2E" w:rsidRPr="00305D6F" w:rsidRDefault="00637D2E" w:rsidP="00F24526">
            <w:pPr>
              <w:tabs>
                <w:tab w:val="left" w:pos="3990"/>
              </w:tabs>
              <w:spacing w:before="200"/>
              <w:contextualSpacing/>
              <w:rPr>
                <w:sz w:val="24"/>
                <w:szCs w:val="28"/>
                <w:lang w:val="en-US" w:eastAsia="en-US" w:bidi="en-US"/>
              </w:rPr>
            </w:pPr>
            <w:proofErr w:type="spellStart"/>
            <w:r w:rsidRPr="00305D6F">
              <w:rPr>
                <w:sz w:val="24"/>
                <w:szCs w:val="28"/>
                <w:lang w:val="en-US" w:eastAsia="en-US" w:bidi="en-US"/>
              </w:rPr>
              <w:t>Секретарь</w:t>
            </w:r>
            <w:proofErr w:type="spellEnd"/>
            <w:r w:rsidRPr="00305D6F">
              <w:rPr>
                <w:sz w:val="24"/>
                <w:szCs w:val="28"/>
                <w:lang w:val="en-US" w:eastAsia="en-US" w:bidi="en-US"/>
              </w:rPr>
              <w:t xml:space="preserve"> </w:t>
            </w:r>
            <w:proofErr w:type="spellStart"/>
            <w:r w:rsidRPr="00305D6F">
              <w:rPr>
                <w:sz w:val="24"/>
                <w:szCs w:val="28"/>
                <w:lang w:val="en-US" w:eastAsia="en-US" w:bidi="en-US"/>
              </w:rPr>
              <w:t>муниципальной</w:t>
            </w:r>
            <w:proofErr w:type="spellEnd"/>
            <w:r w:rsidRPr="00305D6F">
              <w:rPr>
                <w:sz w:val="24"/>
                <w:szCs w:val="28"/>
                <w:lang w:val="en-US" w:eastAsia="en-US" w:bidi="en-US"/>
              </w:rPr>
              <w:t xml:space="preserve"> </w:t>
            </w:r>
            <w:proofErr w:type="spellStart"/>
            <w:r w:rsidRPr="00305D6F">
              <w:rPr>
                <w:sz w:val="24"/>
                <w:szCs w:val="28"/>
                <w:lang w:val="en-US" w:eastAsia="en-US" w:bidi="en-US"/>
              </w:rPr>
              <w:t>службы</w:t>
            </w:r>
            <w:proofErr w:type="spellEnd"/>
            <w:r w:rsidRPr="00305D6F">
              <w:rPr>
                <w:sz w:val="24"/>
                <w:szCs w:val="28"/>
                <w:lang w:val="en-US" w:eastAsia="en-US" w:bidi="en-US"/>
              </w:rPr>
              <w:t xml:space="preserve"> 2 </w:t>
            </w:r>
            <w:proofErr w:type="spellStart"/>
            <w:r w:rsidRPr="00305D6F">
              <w:rPr>
                <w:sz w:val="24"/>
                <w:szCs w:val="28"/>
                <w:lang w:val="en-US" w:eastAsia="en-US" w:bidi="en-US"/>
              </w:rPr>
              <w:t>класса</w:t>
            </w:r>
            <w:proofErr w:type="spellEnd"/>
          </w:p>
        </w:tc>
        <w:tc>
          <w:tcPr>
            <w:tcW w:w="2977" w:type="dxa"/>
            <w:tcBorders>
              <w:top w:val="single" w:sz="4" w:space="0" w:color="auto"/>
              <w:left w:val="single" w:sz="4" w:space="0" w:color="auto"/>
              <w:bottom w:val="single" w:sz="4" w:space="0" w:color="auto"/>
              <w:right w:val="single" w:sz="4" w:space="0" w:color="auto"/>
            </w:tcBorders>
            <w:hideMark/>
          </w:tcPr>
          <w:p w:rsidR="00637D2E" w:rsidRPr="00305D6F" w:rsidRDefault="00637D2E" w:rsidP="00F24526">
            <w:pPr>
              <w:tabs>
                <w:tab w:val="left" w:pos="3990"/>
              </w:tabs>
              <w:spacing w:before="200"/>
              <w:ind w:firstLine="567"/>
              <w:contextualSpacing/>
              <w:jc w:val="center"/>
              <w:rPr>
                <w:sz w:val="24"/>
                <w:szCs w:val="28"/>
                <w:lang w:eastAsia="en-US" w:bidi="en-US"/>
              </w:rPr>
            </w:pPr>
            <w:r w:rsidRPr="00305D6F">
              <w:rPr>
                <w:sz w:val="24"/>
                <w:szCs w:val="28"/>
                <w:lang w:val="en-US" w:eastAsia="en-US" w:bidi="en-US"/>
              </w:rPr>
              <w:t>1</w:t>
            </w:r>
            <w:r w:rsidRPr="00305D6F">
              <w:rPr>
                <w:sz w:val="24"/>
                <w:szCs w:val="28"/>
                <w:lang w:eastAsia="en-US" w:bidi="en-US"/>
              </w:rPr>
              <w:t>146</w:t>
            </w:r>
          </w:p>
        </w:tc>
      </w:tr>
      <w:tr w:rsidR="00637D2E" w:rsidRPr="00305D6F" w:rsidTr="00F24526">
        <w:tc>
          <w:tcPr>
            <w:tcW w:w="7088" w:type="dxa"/>
            <w:tcBorders>
              <w:top w:val="single" w:sz="4" w:space="0" w:color="auto"/>
              <w:left w:val="single" w:sz="4" w:space="0" w:color="auto"/>
              <w:bottom w:val="single" w:sz="4" w:space="0" w:color="auto"/>
              <w:right w:val="single" w:sz="4" w:space="0" w:color="auto"/>
            </w:tcBorders>
            <w:hideMark/>
          </w:tcPr>
          <w:p w:rsidR="00637D2E" w:rsidRPr="00305D6F" w:rsidRDefault="00637D2E" w:rsidP="00F24526">
            <w:pPr>
              <w:tabs>
                <w:tab w:val="left" w:pos="3990"/>
              </w:tabs>
              <w:spacing w:before="200"/>
              <w:contextualSpacing/>
              <w:rPr>
                <w:sz w:val="24"/>
                <w:szCs w:val="28"/>
                <w:lang w:val="en-US" w:eastAsia="en-US" w:bidi="en-US"/>
              </w:rPr>
            </w:pPr>
            <w:proofErr w:type="spellStart"/>
            <w:r w:rsidRPr="00305D6F">
              <w:rPr>
                <w:sz w:val="24"/>
                <w:szCs w:val="28"/>
                <w:lang w:val="en-US" w:eastAsia="en-US" w:bidi="en-US"/>
              </w:rPr>
              <w:t>Секретарь</w:t>
            </w:r>
            <w:proofErr w:type="spellEnd"/>
            <w:r w:rsidRPr="00305D6F">
              <w:rPr>
                <w:sz w:val="24"/>
                <w:szCs w:val="28"/>
                <w:lang w:val="en-US" w:eastAsia="en-US" w:bidi="en-US"/>
              </w:rPr>
              <w:t xml:space="preserve"> </w:t>
            </w:r>
            <w:proofErr w:type="spellStart"/>
            <w:r w:rsidRPr="00305D6F">
              <w:rPr>
                <w:sz w:val="24"/>
                <w:szCs w:val="28"/>
                <w:lang w:val="en-US" w:eastAsia="en-US" w:bidi="en-US"/>
              </w:rPr>
              <w:t>муниципальной</w:t>
            </w:r>
            <w:proofErr w:type="spellEnd"/>
            <w:r w:rsidRPr="00305D6F">
              <w:rPr>
                <w:sz w:val="24"/>
                <w:szCs w:val="28"/>
                <w:lang w:val="en-US" w:eastAsia="en-US" w:bidi="en-US"/>
              </w:rPr>
              <w:t xml:space="preserve"> </w:t>
            </w:r>
            <w:proofErr w:type="spellStart"/>
            <w:r w:rsidRPr="00305D6F">
              <w:rPr>
                <w:sz w:val="24"/>
                <w:szCs w:val="28"/>
                <w:lang w:val="en-US" w:eastAsia="en-US" w:bidi="en-US"/>
              </w:rPr>
              <w:t>службы</w:t>
            </w:r>
            <w:proofErr w:type="spellEnd"/>
            <w:r w:rsidRPr="00305D6F">
              <w:rPr>
                <w:sz w:val="24"/>
                <w:szCs w:val="28"/>
                <w:lang w:val="en-US" w:eastAsia="en-US" w:bidi="en-US"/>
              </w:rPr>
              <w:t xml:space="preserve"> 3 </w:t>
            </w:r>
            <w:proofErr w:type="spellStart"/>
            <w:r w:rsidRPr="00305D6F">
              <w:rPr>
                <w:sz w:val="24"/>
                <w:szCs w:val="28"/>
                <w:lang w:val="en-US" w:eastAsia="en-US" w:bidi="en-US"/>
              </w:rPr>
              <w:t>класса</w:t>
            </w:r>
            <w:proofErr w:type="spellEnd"/>
          </w:p>
        </w:tc>
        <w:tc>
          <w:tcPr>
            <w:tcW w:w="2977" w:type="dxa"/>
            <w:tcBorders>
              <w:top w:val="single" w:sz="4" w:space="0" w:color="auto"/>
              <w:left w:val="single" w:sz="4" w:space="0" w:color="auto"/>
              <w:bottom w:val="single" w:sz="4" w:space="0" w:color="auto"/>
              <w:right w:val="single" w:sz="4" w:space="0" w:color="auto"/>
            </w:tcBorders>
            <w:hideMark/>
          </w:tcPr>
          <w:p w:rsidR="00637D2E" w:rsidRPr="00305D6F" w:rsidRDefault="00637D2E" w:rsidP="00F24526">
            <w:pPr>
              <w:tabs>
                <w:tab w:val="left" w:pos="3990"/>
              </w:tabs>
              <w:spacing w:before="200"/>
              <w:ind w:firstLine="567"/>
              <w:contextualSpacing/>
              <w:jc w:val="center"/>
              <w:rPr>
                <w:sz w:val="24"/>
                <w:szCs w:val="28"/>
                <w:lang w:eastAsia="en-US" w:bidi="en-US"/>
              </w:rPr>
            </w:pPr>
            <w:r w:rsidRPr="00305D6F">
              <w:rPr>
                <w:sz w:val="24"/>
                <w:szCs w:val="28"/>
                <w:lang w:eastAsia="en-US" w:bidi="en-US"/>
              </w:rPr>
              <w:t>1002</w:t>
            </w:r>
          </w:p>
        </w:tc>
      </w:tr>
    </w:tbl>
    <w:p w:rsidR="00637D2E" w:rsidRPr="00305D6F" w:rsidRDefault="00637D2E" w:rsidP="00637D2E">
      <w:pPr>
        <w:spacing w:before="200"/>
        <w:rPr>
          <w:lang w:val="en-US" w:eastAsia="en-US" w:bidi="en-US"/>
        </w:rPr>
      </w:pPr>
    </w:p>
    <w:p w:rsidR="00637D2E" w:rsidRPr="00305D6F" w:rsidRDefault="00637D2E" w:rsidP="00637D2E">
      <w:pPr>
        <w:spacing w:before="200"/>
        <w:rPr>
          <w:lang w:val="en-US" w:eastAsia="en-US" w:bidi="en-US"/>
        </w:rPr>
      </w:pPr>
    </w:p>
    <w:p w:rsidR="00012DBE" w:rsidRDefault="00012DBE" w:rsidP="00637D2E">
      <w:pPr>
        <w:widowControl w:val="0"/>
        <w:autoSpaceDE w:val="0"/>
        <w:autoSpaceDN w:val="0"/>
        <w:adjustRightInd w:val="0"/>
        <w:rPr>
          <w:rStyle w:val="a9"/>
          <w:b/>
          <w:i w:val="0"/>
        </w:rPr>
      </w:pPr>
    </w:p>
    <w:p w:rsidR="00012DBE" w:rsidRDefault="00012DBE" w:rsidP="00012DBE">
      <w:pPr>
        <w:shd w:val="clear" w:color="auto" w:fill="BFBFBF"/>
        <w:ind w:left="-709"/>
        <w:rPr>
          <w:b/>
          <w:i/>
          <w:color w:val="0D0D0D"/>
        </w:rPr>
      </w:pPr>
      <w:r>
        <w:rPr>
          <w:b/>
          <w:color w:val="0D0D0D"/>
          <w:sz w:val="18"/>
        </w:rPr>
        <w:t xml:space="preserve">.                                                                                                                                                               </w:t>
      </w:r>
    </w:p>
    <w:p w:rsidR="00012DBE" w:rsidRDefault="00012DBE" w:rsidP="00012DBE">
      <w:pPr>
        <w:shd w:val="clear" w:color="auto" w:fill="BFBFBF"/>
        <w:ind w:left="-709" w:firstLine="709"/>
        <w:rPr>
          <w:b/>
          <w:i/>
          <w:color w:val="0D0D0D"/>
          <w:sz w:val="28"/>
        </w:rPr>
      </w:pPr>
      <w:r>
        <w:rPr>
          <w:b/>
          <w:i/>
          <w:color w:val="0D0D0D"/>
        </w:rPr>
        <w:t>Главный редактор</w:t>
      </w:r>
      <w:r>
        <w:rPr>
          <w:b/>
          <w:i/>
          <w:color w:val="0D0D0D"/>
        </w:rPr>
        <w:tab/>
        <w:t xml:space="preserve">                        </w:t>
      </w:r>
      <w:r>
        <w:rPr>
          <w:b/>
          <w:color w:val="0D0D0D"/>
        </w:rPr>
        <w:t>Учредитель:</w:t>
      </w:r>
      <w:r>
        <w:rPr>
          <w:b/>
          <w:i/>
          <w:color w:val="0D0D0D"/>
        </w:rPr>
        <w:t xml:space="preserve">                            </w:t>
      </w:r>
      <w:r>
        <w:rPr>
          <w:b/>
          <w:color w:val="0D0D0D"/>
        </w:rPr>
        <w:t xml:space="preserve">                       </w:t>
      </w:r>
      <w:r>
        <w:rPr>
          <w:b/>
          <w:color w:val="0D0D0D"/>
          <w:sz w:val="18"/>
        </w:rPr>
        <w:t>Адрес редакции, издателя:</w:t>
      </w:r>
    </w:p>
    <w:p w:rsidR="00012DBE" w:rsidRDefault="00012DBE" w:rsidP="00012DBE">
      <w:pPr>
        <w:shd w:val="clear" w:color="auto" w:fill="BFBFBF"/>
        <w:ind w:left="-709" w:firstLine="709"/>
        <w:rPr>
          <w:b/>
          <w:color w:val="0D0D0D"/>
        </w:rPr>
      </w:pPr>
      <w:proofErr w:type="spellStart"/>
      <w:r>
        <w:rPr>
          <w:b/>
          <w:i/>
          <w:color w:val="0D0D0D"/>
          <w:sz w:val="28"/>
        </w:rPr>
        <w:t>Джакияева</w:t>
      </w:r>
      <w:proofErr w:type="spellEnd"/>
      <w:r>
        <w:rPr>
          <w:b/>
          <w:i/>
          <w:color w:val="0D0D0D"/>
          <w:sz w:val="28"/>
        </w:rPr>
        <w:t xml:space="preserve"> К.К.</w:t>
      </w:r>
      <w:r>
        <w:rPr>
          <w:b/>
          <w:i/>
          <w:color w:val="0D0D0D"/>
        </w:rPr>
        <w:t xml:space="preserve">                   </w:t>
      </w:r>
      <w:r>
        <w:rPr>
          <w:b/>
          <w:color w:val="0D0D0D"/>
        </w:rPr>
        <w:t xml:space="preserve">Совет  </w:t>
      </w:r>
      <w:proofErr w:type="gramStart"/>
      <w:r>
        <w:rPr>
          <w:b/>
          <w:color w:val="0D0D0D"/>
        </w:rPr>
        <w:t>Октябрьского</w:t>
      </w:r>
      <w:proofErr w:type="gramEnd"/>
      <w:r>
        <w:rPr>
          <w:b/>
          <w:color w:val="0D0D0D"/>
        </w:rPr>
        <w:t xml:space="preserve">                           </w:t>
      </w:r>
      <w:r>
        <w:rPr>
          <w:color w:val="0D0D0D"/>
        </w:rPr>
        <w:t>413484 Саратовская область</w:t>
      </w:r>
    </w:p>
    <w:p w:rsidR="00012DBE" w:rsidRDefault="00012DBE" w:rsidP="00012DBE">
      <w:pPr>
        <w:shd w:val="clear" w:color="auto" w:fill="BFBFBF"/>
        <w:ind w:left="-709" w:firstLine="709"/>
        <w:rPr>
          <w:b/>
          <w:color w:val="0D0D0D"/>
        </w:rPr>
      </w:pPr>
      <w:r>
        <w:rPr>
          <w:b/>
          <w:color w:val="0D0D0D"/>
        </w:rPr>
        <w:tab/>
        <w:t xml:space="preserve">                        муниципального образования                  </w:t>
      </w:r>
      <w:proofErr w:type="spellStart"/>
      <w:r>
        <w:rPr>
          <w:color w:val="0D0D0D"/>
        </w:rPr>
        <w:t>Дергачевский</w:t>
      </w:r>
      <w:proofErr w:type="spellEnd"/>
      <w:r>
        <w:rPr>
          <w:color w:val="0D0D0D"/>
        </w:rPr>
        <w:t xml:space="preserve"> район</w:t>
      </w:r>
      <w:r>
        <w:rPr>
          <w:b/>
          <w:color w:val="0D0D0D"/>
        </w:rPr>
        <w:t xml:space="preserve">       </w:t>
      </w:r>
    </w:p>
    <w:p w:rsidR="00012DBE" w:rsidRDefault="00012DBE" w:rsidP="00012DBE">
      <w:pPr>
        <w:shd w:val="clear" w:color="auto" w:fill="BFBFBF"/>
        <w:ind w:left="-709" w:firstLine="709"/>
        <w:rPr>
          <w:color w:val="0D0D0D"/>
        </w:rPr>
      </w:pPr>
      <w:r>
        <w:rPr>
          <w:b/>
          <w:color w:val="0D0D0D"/>
        </w:rPr>
        <w:t xml:space="preserve">      Тираж</w:t>
      </w:r>
      <w:r>
        <w:rPr>
          <w:b/>
          <w:i/>
          <w:color w:val="0D0D0D"/>
        </w:rPr>
        <w:t xml:space="preserve"> </w:t>
      </w:r>
      <w:r>
        <w:rPr>
          <w:b/>
          <w:color w:val="0D0D0D"/>
        </w:rPr>
        <w:t xml:space="preserve">  10</w:t>
      </w:r>
      <w:r>
        <w:rPr>
          <w:b/>
          <w:i/>
          <w:color w:val="0D0D0D"/>
        </w:rPr>
        <w:t xml:space="preserve"> </w:t>
      </w:r>
      <w:r>
        <w:rPr>
          <w:b/>
          <w:color w:val="0D0D0D"/>
        </w:rPr>
        <w:t>экз.</w:t>
      </w:r>
      <w:r>
        <w:rPr>
          <w:b/>
          <w:i/>
          <w:color w:val="0D0D0D"/>
        </w:rPr>
        <w:t xml:space="preserve">                           </w:t>
      </w:r>
      <w:r>
        <w:rPr>
          <w:b/>
          <w:color w:val="0D0D0D"/>
        </w:rPr>
        <w:t xml:space="preserve">Дергачевского муниципального   </w:t>
      </w:r>
      <w:r>
        <w:rPr>
          <w:b/>
          <w:i/>
          <w:color w:val="0D0D0D"/>
        </w:rPr>
        <w:t xml:space="preserve">          </w:t>
      </w:r>
      <w:proofErr w:type="spellStart"/>
      <w:r>
        <w:rPr>
          <w:b/>
          <w:i/>
          <w:color w:val="0D0D0D"/>
        </w:rPr>
        <w:t>п</w:t>
      </w:r>
      <w:proofErr w:type="gramStart"/>
      <w:r>
        <w:rPr>
          <w:color w:val="0D0D0D"/>
        </w:rPr>
        <w:t>.К</w:t>
      </w:r>
      <w:proofErr w:type="gramEnd"/>
      <w:r>
        <w:rPr>
          <w:color w:val="0D0D0D"/>
        </w:rPr>
        <w:t>расноозерный</w:t>
      </w:r>
      <w:proofErr w:type="spellEnd"/>
    </w:p>
    <w:p w:rsidR="00012DBE" w:rsidRPr="00637D2E" w:rsidRDefault="00012DBE" w:rsidP="00637D2E">
      <w:pPr>
        <w:shd w:val="clear" w:color="auto" w:fill="BFBFBF"/>
        <w:ind w:left="-709" w:firstLine="709"/>
        <w:rPr>
          <w:color w:val="0D0D0D"/>
        </w:rPr>
      </w:pPr>
      <w:r>
        <w:rPr>
          <w:color w:val="0D0D0D"/>
        </w:rPr>
        <w:t xml:space="preserve">                                                                </w:t>
      </w:r>
      <w:r>
        <w:rPr>
          <w:b/>
          <w:color w:val="0D0D0D"/>
        </w:rPr>
        <w:t>района Саратовской области</w:t>
      </w:r>
      <w:r>
        <w:rPr>
          <w:b/>
          <w:color w:val="0D0D0D"/>
        </w:rPr>
        <w:tab/>
        <w:t xml:space="preserve">      </w:t>
      </w:r>
      <w:r w:rsidR="00637D2E">
        <w:rPr>
          <w:color w:val="0D0D0D"/>
        </w:rPr>
        <w:t>ул</w:t>
      </w:r>
      <w:proofErr w:type="gramStart"/>
      <w:r w:rsidR="00637D2E">
        <w:rPr>
          <w:color w:val="0D0D0D"/>
        </w:rPr>
        <w:t>.К</w:t>
      </w:r>
      <w:proofErr w:type="gramEnd"/>
      <w:r w:rsidR="00637D2E">
        <w:rPr>
          <w:color w:val="0D0D0D"/>
        </w:rPr>
        <w:t>ировская,д.16</w:t>
      </w:r>
      <w:bookmarkStart w:id="0" w:name="_GoBack"/>
      <w:bookmarkEnd w:id="0"/>
    </w:p>
    <w:p w:rsidR="00D04395" w:rsidRDefault="00012DBE" w:rsidP="00012DBE">
      <w:r w:rsidRPr="006C679C">
        <w:rPr>
          <w:b/>
          <w:sz w:val="28"/>
          <w:szCs w:val="28"/>
        </w:rPr>
        <w:t xml:space="preserve">                                                    </w:t>
      </w:r>
    </w:p>
    <w:sectPr w:rsidR="00D043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Полужирный">
    <w:panose1 w:val="00000000000000000000"/>
    <w:charset w:val="00"/>
    <w:family w:val="roman"/>
    <w:notTrueType/>
    <w:pitch w:val="default"/>
  </w:font>
  <w:font w:name="PT Astra Serif">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9BE288A"/>
    <w:multiLevelType w:val="multilevel"/>
    <w:tmpl w:val="AFCA72D6"/>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2F6A3336"/>
    <w:multiLevelType w:val="multilevel"/>
    <w:tmpl w:val="21B68F62"/>
    <w:lvl w:ilvl="0">
      <w:start w:val="3"/>
      <w:numFmt w:val="decimal"/>
      <w:lvlText w:val="%1."/>
      <w:lvlJc w:val="left"/>
      <w:pPr>
        <w:ind w:left="1440" w:hanging="360"/>
      </w:pPr>
      <w:rPr>
        <w:rFonts w:hint="default"/>
      </w:rPr>
    </w:lvl>
    <w:lvl w:ilvl="1">
      <w:start w:val="1"/>
      <w:numFmt w:val="decimal"/>
      <w:isLgl/>
      <w:lvlText w:val="%1.%2."/>
      <w:lvlJc w:val="left"/>
      <w:pPr>
        <w:ind w:left="159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DBE"/>
    <w:rsid w:val="00012DBE"/>
    <w:rsid w:val="00315CA7"/>
    <w:rsid w:val="005B25EC"/>
    <w:rsid w:val="00637D2E"/>
    <w:rsid w:val="00AC71FA"/>
    <w:rsid w:val="00CA1627"/>
    <w:rsid w:val="00D043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DBE"/>
    <w:pPr>
      <w:spacing w:after="0" w:line="240" w:lineRule="auto"/>
    </w:pPr>
    <w:rPr>
      <w:rFonts w:ascii="Times New Roman" w:eastAsia="Times New Roman" w:hAnsi="Times New Roman" w:cs="Times New Roman"/>
      <w:sz w:val="20"/>
      <w:szCs w:val="20"/>
      <w:lang w:eastAsia="ru-RU"/>
    </w:rPr>
  </w:style>
  <w:style w:type="paragraph" w:styleId="1">
    <w:name w:val="heading 1"/>
    <w:aliases w:val="!Части документа"/>
    <w:basedOn w:val="a"/>
    <w:next w:val="a"/>
    <w:link w:val="10"/>
    <w:qFormat/>
    <w:rsid w:val="00012DB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B25E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012DBE"/>
    <w:rPr>
      <w:rFonts w:asciiTheme="majorHAnsi" w:eastAsiaTheme="majorEastAsia" w:hAnsiTheme="majorHAnsi" w:cstheme="majorBidi"/>
      <w:b/>
      <w:bCs/>
      <w:color w:val="365F91" w:themeColor="accent1" w:themeShade="BF"/>
      <w:sz w:val="28"/>
      <w:szCs w:val="28"/>
      <w:lang w:eastAsia="ru-RU"/>
    </w:rPr>
  </w:style>
  <w:style w:type="paragraph" w:styleId="a3">
    <w:name w:val="Balloon Text"/>
    <w:basedOn w:val="a"/>
    <w:link w:val="a4"/>
    <w:uiPriority w:val="99"/>
    <w:semiHidden/>
    <w:unhideWhenUsed/>
    <w:rsid w:val="00012DBE"/>
    <w:rPr>
      <w:rFonts w:ascii="Tahoma" w:hAnsi="Tahoma" w:cs="Tahoma"/>
      <w:sz w:val="16"/>
      <w:szCs w:val="16"/>
    </w:rPr>
  </w:style>
  <w:style w:type="character" w:customStyle="1" w:styleId="a4">
    <w:name w:val="Текст выноски Знак"/>
    <w:basedOn w:val="a0"/>
    <w:link w:val="a3"/>
    <w:uiPriority w:val="99"/>
    <w:semiHidden/>
    <w:rsid w:val="00012DBE"/>
    <w:rPr>
      <w:rFonts w:ascii="Tahoma" w:eastAsia="Times New Roman" w:hAnsi="Tahoma" w:cs="Tahoma"/>
      <w:sz w:val="16"/>
      <w:szCs w:val="16"/>
      <w:lang w:eastAsia="ru-RU"/>
    </w:rPr>
  </w:style>
  <w:style w:type="paragraph" w:styleId="a5">
    <w:name w:val="Title"/>
    <w:basedOn w:val="a"/>
    <w:link w:val="a6"/>
    <w:qFormat/>
    <w:rsid w:val="00012DBE"/>
    <w:pPr>
      <w:jc w:val="center"/>
    </w:pPr>
    <w:rPr>
      <w:b/>
      <w:color w:val="000000"/>
      <w:sz w:val="28"/>
    </w:rPr>
  </w:style>
  <w:style w:type="character" w:customStyle="1" w:styleId="a6">
    <w:name w:val="Название Знак"/>
    <w:basedOn w:val="a0"/>
    <w:link w:val="a5"/>
    <w:rsid w:val="00012DBE"/>
    <w:rPr>
      <w:rFonts w:ascii="Times New Roman" w:eastAsia="Times New Roman" w:hAnsi="Times New Roman" w:cs="Times New Roman"/>
      <w:b/>
      <w:color w:val="000000"/>
      <w:sz w:val="28"/>
      <w:szCs w:val="20"/>
      <w:lang w:eastAsia="ru-RU"/>
    </w:rPr>
  </w:style>
  <w:style w:type="character" w:customStyle="1" w:styleId="ConsPlusNormal">
    <w:name w:val="ConsPlusNormal Знак"/>
    <w:link w:val="ConsPlusNormal0"/>
    <w:locked/>
    <w:rsid w:val="00012DBE"/>
    <w:rPr>
      <w:rFonts w:ascii="Arial" w:hAnsi="Arial" w:cs="Arial"/>
      <w:lang w:eastAsia="zh-CN"/>
    </w:rPr>
  </w:style>
  <w:style w:type="paragraph" w:customStyle="1" w:styleId="ConsPlusNormal0">
    <w:name w:val="ConsPlusNormal"/>
    <w:link w:val="ConsPlusNormal"/>
    <w:rsid w:val="00012DBE"/>
    <w:pPr>
      <w:widowControl w:val="0"/>
      <w:suppressAutoHyphens/>
      <w:autoSpaceDE w:val="0"/>
      <w:spacing w:after="0" w:line="240" w:lineRule="auto"/>
      <w:ind w:firstLine="720"/>
    </w:pPr>
    <w:rPr>
      <w:rFonts w:ascii="Arial" w:hAnsi="Arial" w:cs="Arial"/>
      <w:lang w:eastAsia="zh-CN"/>
    </w:rPr>
  </w:style>
  <w:style w:type="paragraph" w:styleId="a7">
    <w:name w:val="No Spacing"/>
    <w:link w:val="a8"/>
    <w:qFormat/>
    <w:rsid w:val="00012DBE"/>
    <w:pPr>
      <w:widowControl w:val="0"/>
      <w:spacing w:after="0" w:line="240" w:lineRule="auto"/>
    </w:pPr>
    <w:rPr>
      <w:rFonts w:ascii="Times New Roman" w:eastAsia="Times New Roman" w:hAnsi="Times New Roman" w:cs="Times New Roman"/>
      <w:color w:val="000000"/>
      <w:sz w:val="20"/>
      <w:szCs w:val="20"/>
      <w:lang w:eastAsia="ru-RU"/>
    </w:rPr>
  </w:style>
  <w:style w:type="character" w:customStyle="1" w:styleId="a8">
    <w:name w:val="Без интервала Знак"/>
    <w:link w:val="a7"/>
    <w:uiPriority w:val="1"/>
    <w:rsid w:val="00012DBE"/>
    <w:rPr>
      <w:rFonts w:ascii="Times New Roman" w:eastAsia="Times New Roman" w:hAnsi="Times New Roman" w:cs="Times New Roman"/>
      <w:color w:val="000000"/>
      <w:sz w:val="20"/>
      <w:szCs w:val="20"/>
      <w:lang w:eastAsia="ru-RU"/>
    </w:rPr>
  </w:style>
  <w:style w:type="character" w:styleId="a9">
    <w:name w:val="Emphasis"/>
    <w:qFormat/>
    <w:rsid w:val="00012DBE"/>
    <w:rPr>
      <w:i/>
      <w:iCs/>
    </w:rPr>
  </w:style>
  <w:style w:type="character" w:customStyle="1" w:styleId="20">
    <w:name w:val="Заголовок 2 Знак"/>
    <w:basedOn w:val="a0"/>
    <w:link w:val="2"/>
    <w:uiPriority w:val="9"/>
    <w:semiHidden/>
    <w:rsid w:val="005B25EC"/>
    <w:rPr>
      <w:rFonts w:asciiTheme="majorHAnsi" w:eastAsiaTheme="majorEastAsia" w:hAnsiTheme="majorHAnsi" w:cstheme="majorBidi"/>
      <w:b/>
      <w:bCs/>
      <w:color w:val="4F81BD" w:themeColor="accent1"/>
      <w:sz w:val="26"/>
      <w:szCs w:val="26"/>
      <w:lang w:eastAsia="ru-RU"/>
    </w:rPr>
  </w:style>
  <w:style w:type="paragraph" w:customStyle="1" w:styleId="21">
    <w:name w:val="Основной текст с отступом 21"/>
    <w:basedOn w:val="a"/>
    <w:rsid w:val="005B25EC"/>
    <w:pPr>
      <w:suppressAutoHyphens/>
      <w:ind w:firstLine="561"/>
    </w:pPr>
    <w:rPr>
      <w:sz w:val="28"/>
      <w:szCs w:val="24"/>
      <w:lang w:eastAsia="ar-SA"/>
    </w:rPr>
  </w:style>
  <w:style w:type="paragraph" w:styleId="22">
    <w:name w:val="Body Text 2"/>
    <w:basedOn w:val="a"/>
    <w:link w:val="23"/>
    <w:rsid w:val="005B25EC"/>
    <w:pPr>
      <w:spacing w:after="120" w:line="480" w:lineRule="auto"/>
    </w:pPr>
    <w:rPr>
      <w:sz w:val="24"/>
      <w:szCs w:val="24"/>
    </w:rPr>
  </w:style>
  <w:style w:type="character" w:customStyle="1" w:styleId="23">
    <w:name w:val="Основной текст 2 Знак"/>
    <w:basedOn w:val="a0"/>
    <w:link w:val="22"/>
    <w:rsid w:val="005B25EC"/>
    <w:rPr>
      <w:rFonts w:ascii="Times New Roman" w:eastAsia="Times New Roman" w:hAnsi="Times New Roman" w:cs="Times New Roman"/>
      <w:sz w:val="24"/>
      <w:szCs w:val="24"/>
      <w:lang w:eastAsia="ru-RU"/>
    </w:rPr>
  </w:style>
  <w:style w:type="paragraph" w:customStyle="1" w:styleId="aa">
    <w:name w:val="Прижатый влево"/>
    <w:basedOn w:val="a"/>
    <w:next w:val="a"/>
    <w:rsid w:val="005B25EC"/>
    <w:pPr>
      <w:autoSpaceDE w:val="0"/>
      <w:autoSpaceDN w:val="0"/>
      <w:adjustRightInd w:val="0"/>
    </w:pPr>
    <w:rPr>
      <w:rFonts w:ascii="Arial" w:hAnsi="Arial"/>
      <w:sz w:val="24"/>
      <w:szCs w:val="24"/>
    </w:rPr>
  </w:style>
  <w:style w:type="character" w:styleId="ab">
    <w:name w:val="Hyperlink"/>
    <w:basedOn w:val="a0"/>
    <w:uiPriority w:val="99"/>
    <w:semiHidden/>
    <w:unhideWhenUsed/>
    <w:rsid w:val="005B25EC"/>
    <w:rPr>
      <w:color w:val="0000FF"/>
      <w:u w:val="single"/>
    </w:rPr>
  </w:style>
  <w:style w:type="character" w:customStyle="1" w:styleId="apple-converted-space">
    <w:name w:val="apple-converted-space"/>
    <w:basedOn w:val="a0"/>
    <w:rsid w:val="005B25EC"/>
  </w:style>
  <w:style w:type="paragraph" w:styleId="ac">
    <w:name w:val="caption"/>
    <w:basedOn w:val="a"/>
    <w:next w:val="a"/>
    <w:semiHidden/>
    <w:unhideWhenUsed/>
    <w:qFormat/>
    <w:rsid w:val="005B25EC"/>
    <w:pPr>
      <w:spacing w:line="252" w:lineRule="auto"/>
      <w:jc w:val="center"/>
    </w:pPr>
    <w:rPr>
      <w:b/>
      <w:color w:val="000000"/>
      <w:spacing w:val="20"/>
      <w:sz w:val="40"/>
      <w:szCs w:val="24"/>
    </w:rPr>
  </w:style>
  <w:style w:type="paragraph" w:styleId="ad">
    <w:name w:val="List Paragraph"/>
    <w:basedOn w:val="a"/>
    <w:uiPriority w:val="34"/>
    <w:qFormat/>
    <w:rsid w:val="005B25EC"/>
    <w:pPr>
      <w:spacing w:after="200" w:line="276" w:lineRule="auto"/>
      <w:ind w:left="720"/>
      <w:contextualSpacing/>
    </w:pPr>
    <w:rPr>
      <w:rFonts w:ascii="Calibri" w:hAnsi="Calibri"/>
      <w:sz w:val="22"/>
      <w:szCs w:val="22"/>
    </w:rPr>
  </w:style>
  <w:style w:type="paragraph" w:styleId="ae">
    <w:name w:val="Normal (Web)"/>
    <w:basedOn w:val="a"/>
    <w:unhideWhenUsed/>
    <w:rsid w:val="005B25EC"/>
    <w:pPr>
      <w:spacing w:before="100" w:beforeAutospacing="1" w:after="100" w:afterAutospacing="1"/>
    </w:pPr>
    <w:rPr>
      <w:sz w:val="24"/>
      <w:szCs w:val="24"/>
    </w:rPr>
  </w:style>
  <w:style w:type="paragraph" w:customStyle="1" w:styleId="msonormalbullet2gif">
    <w:name w:val="msonormalbullet2.gif"/>
    <w:basedOn w:val="a"/>
    <w:rsid w:val="00637D2E"/>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DBE"/>
    <w:pPr>
      <w:spacing w:after="0" w:line="240" w:lineRule="auto"/>
    </w:pPr>
    <w:rPr>
      <w:rFonts w:ascii="Times New Roman" w:eastAsia="Times New Roman" w:hAnsi="Times New Roman" w:cs="Times New Roman"/>
      <w:sz w:val="20"/>
      <w:szCs w:val="20"/>
      <w:lang w:eastAsia="ru-RU"/>
    </w:rPr>
  </w:style>
  <w:style w:type="paragraph" w:styleId="1">
    <w:name w:val="heading 1"/>
    <w:aliases w:val="!Части документа"/>
    <w:basedOn w:val="a"/>
    <w:next w:val="a"/>
    <w:link w:val="10"/>
    <w:qFormat/>
    <w:rsid w:val="00012DB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B25E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012DBE"/>
    <w:rPr>
      <w:rFonts w:asciiTheme="majorHAnsi" w:eastAsiaTheme="majorEastAsia" w:hAnsiTheme="majorHAnsi" w:cstheme="majorBidi"/>
      <w:b/>
      <w:bCs/>
      <w:color w:val="365F91" w:themeColor="accent1" w:themeShade="BF"/>
      <w:sz w:val="28"/>
      <w:szCs w:val="28"/>
      <w:lang w:eastAsia="ru-RU"/>
    </w:rPr>
  </w:style>
  <w:style w:type="paragraph" w:styleId="a3">
    <w:name w:val="Balloon Text"/>
    <w:basedOn w:val="a"/>
    <w:link w:val="a4"/>
    <w:uiPriority w:val="99"/>
    <w:semiHidden/>
    <w:unhideWhenUsed/>
    <w:rsid w:val="00012DBE"/>
    <w:rPr>
      <w:rFonts w:ascii="Tahoma" w:hAnsi="Tahoma" w:cs="Tahoma"/>
      <w:sz w:val="16"/>
      <w:szCs w:val="16"/>
    </w:rPr>
  </w:style>
  <w:style w:type="character" w:customStyle="1" w:styleId="a4">
    <w:name w:val="Текст выноски Знак"/>
    <w:basedOn w:val="a0"/>
    <w:link w:val="a3"/>
    <w:uiPriority w:val="99"/>
    <w:semiHidden/>
    <w:rsid w:val="00012DBE"/>
    <w:rPr>
      <w:rFonts w:ascii="Tahoma" w:eastAsia="Times New Roman" w:hAnsi="Tahoma" w:cs="Tahoma"/>
      <w:sz w:val="16"/>
      <w:szCs w:val="16"/>
      <w:lang w:eastAsia="ru-RU"/>
    </w:rPr>
  </w:style>
  <w:style w:type="paragraph" w:styleId="a5">
    <w:name w:val="Title"/>
    <w:basedOn w:val="a"/>
    <w:link w:val="a6"/>
    <w:qFormat/>
    <w:rsid w:val="00012DBE"/>
    <w:pPr>
      <w:jc w:val="center"/>
    </w:pPr>
    <w:rPr>
      <w:b/>
      <w:color w:val="000000"/>
      <w:sz w:val="28"/>
    </w:rPr>
  </w:style>
  <w:style w:type="character" w:customStyle="1" w:styleId="a6">
    <w:name w:val="Название Знак"/>
    <w:basedOn w:val="a0"/>
    <w:link w:val="a5"/>
    <w:rsid w:val="00012DBE"/>
    <w:rPr>
      <w:rFonts w:ascii="Times New Roman" w:eastAsia="Times New Roman" w:hAnsi="Times New Roman" w:cs="Times New Roman"/>
      <w:b/>
      <w:color w:val="000000"/>
      <w:sz w:val="28"/>
      <w:szCs w:val="20"/>
      <w:lang w:eastAsia="ru-RU"/>
    </w:rPr>
  </w:style>
  <w:style w:type="character" w:customStyle="1" w:styleId="ConsPlusNormal">
    <w:name w:val="ConsPlusNormal Знак"/>
    <w:link w:val="ConsPlusNormal0"/>
    <w:locked/>
    <w:rsid w:val="00012DBE"/>
    <w:rPr>
      <w:rFonts w:ascii="Arial" w:hAnsi="Arial" w:cs="Arial"/>
      <w:lang w:eastAsia="zh-CN"/>
    </w:rPr>
  </w:style>
  <w:style w:type="paragraph" w:customStyle="1" w:styleId="ConsPlusNormal0">
    <w:name w:val="ConsPlusNormal"/>
    <w:link w:val="ConsPlusNormal"/>
    <w:rsid w:val="00012DBE"/>
    <w:pPr>
      <w:widowControl w:val="0"/>
      <w:suppressAutoHyphens/>
      <w:autoSpaceDE w:val="0"/>
      <w:spacing w:after="0" w:line="240" w:lineRule="auto"/>
      <w:ind w:firstLine="720"/>
    </w:pPr>
    <w:rPr>
      <w:rFonts w:ascii="Arial" w:hAnsi="Arial" w:cs="Arial"/>
      <w:lang w:eastAsia="zh-CN"/>
    </w:rPr>
  </w:style>
  <w:style w:type="paragraph" w:styleId="a7">
    <w:name w:val="No Spacing"/>
    <w:link w:val="a8"/>
    <w:qFormat/>
    <w:rsid w:val="00012DBE"/>
    <w:pPr>
      <w:widowControl w:val="0"/>
      <w:spacing w:after="0" w:line="240" w:lineRule="auto"/>
    </w:pPr>
    <w:rPr>
      <w:rFonts w:ascii="Times New Roman" w:eastAsia="Times New Roman" w:hAnsi="Times New Roman" w:cs="Times New Roman"/>
      <w:color w:val="000000"/>
      <w:sz w:val="20"/>
      <w:szCs w:val="20"/>
      <w:lang w:eastAsia="ru-RU"/>
    </w:rPr>
  </w:style>
  <w:style w:type="character" w:customStyle="1" w:styleId="a8">
    <w:name w:val="Без интервала Знак"/>
    <w:link w:val="a7"/>
    <w:uiPriority w:val="1"/>
    <w:rsid w:val="00012DBE"/>
    <w:rPr>
      <w:rFonts w:ascii="Times New Roman" w:eastAsia="Times New Roman" w:hAnsi="Times New Roman" w:cs="Times New Roman"/>
      <w:color w:val="000000"/>
      <w:sz w:val="20"/>
      <w:szCs w:val="20"/>
      <w:lang w:eastAsia="ru-RU"/>
    </w:rPr>
  </w:style>
  <w:style w:type="character" w:styleId="a9">
    <w:name w:val="Emphasis"/>
    <w:qFormat/>
    <w:rsid w:val="00012DBE"/>
    <w:rPr>
      <w:i/>
      <w:iCs/>
    </w:rPr>
  </w:style>
  <w:style w:type="character" w:customStyle="1" w:styleId="20">
    <w:name w:val="Заголовок 2 Знак"/>
    <w:basedOn w:val="a0"/>
    <w:link w:val="2"/>
    <w:uiPriority w:val="9"/>
    <w:semiHidden/>
    <w:rsid w:val="005B25EC"/>
    <w:rPr>
      <w:rFonts w:asciiTheme="majorHAnsi" w:eastAsiaTheme="majorEastAsia" w:hAnsiTheme="majorHAnsi" w:cstheme="majorBidi"/>
      <w:b/>
      <w:bCs/>
      <w:color w:val="4F81BD" w:themeColor="accent1"/>
      <w:sz w:val="26"/>
      <w:szCs w:val="26"/>
      <w:lang w:eastAsia="ru-RU"/>
    </w:rPr>
  </w:style>
  <w:style w:type="paragraph" w:customStyle="1" w:styleId="21">
    <w:name w:val="Основной текст с отступом 21"/>
    <w:basedOn w:val="a"/>
    <w:rsid w:val="005B25EC"/>
    <w:pPr>
      <w:suppressAutoHyphens/>
      <w:ind w:firstLine="561"/>
    </w:pPr>
    <w:rPr>
      <w:sz w:val="28"/>
      <w:szCs w:val="24"/>
      <w:lang w:eastAsia="ar-SA"/>
    </w:rPr>
  </w:style>
  <w:style w:type="paragraph" w:styleId="22">
    <w:name w:val="Body Text 2"/>
    <w:basedOn w:val="a"/>
    <w:link w:val="23"/>
    <w:rsid w:val="005B25EC"/>
    <w:pPr>
      <w:spacing w:after="120" w:line="480" w:lineRule="auto"/>
    </w:pPr>
    <w:rPr>
      <w:sz w:val="24"/>
      <w:szCs w:val="24"/>
    </w:rPr>
  </w:style>
  <w:style w:type="character" w:customStyle="1" w:styleId="23">
    <w:name w:val="Основной текст 2 Знак"/>
    <w:basedOn w:val="a0"/>
    <w:link w:val="22"/>
    <w:rsid w:val="005B25EC"/>
    <w:rPr>
      <w:rFonts w:ascii="Times New Roman" w:eastAsia="Times New Roman" w:hAnsi="Times New Roman" w:cs="Times New Roman"/>
      <w:sz w:val="24"/>
      <w:szCs w:val="24"/>
      <w:lang w:eastAsia="ru-RU"/>
    </w:rPr>
  </w:style>
  <w:style w:type="paragraph" w:customStyle="1" w:styleId="aa">
    <w:name w:val="Прижатый влево"/>
    <w:basedOn w:val="a"/>
    <w:next w:val="a"/>
    <w:rsid w:val="005B25EC"/>
    <w:pPr>
      <w:autoSpaceDE w:val="0"/>
      <w:autoSpaceDN w:val="0"/>
      <w:adjustRightInd w:val="0"/>
    </w:pPr>
    <w:rPr>
      <w:rFonts w:ascii="Arial" w:hAnsi="Arial"/>
      <w:sz w:val="24"/>
      <w:szCs w:val="24"/>
    </w:rPr>
  </w:style>
  <w:style w:type="character" w:styleId="ab">
    <w:name w:val="Hyperlink"/>
    <w:basedOn w:val="a0"/>
    <w:uiPriority w:val="99"/>
    <w:semiHidden/>
    <w:unhideWhenUsed/>
    <w:rsid w:val="005B25EC"/>
    <w:rPr>
      <w:color w:val="0000FF"/>
      <w:u w:val="single"/>
    </w:rPr>
  </w:style>
  <w:style w:type="character" w:customStyle="1" w:styleId="apple-converted-space">
    <w:name w:val="apple-converted-space"/>
    <w:basedOn w:val="a0"/>
    <w:rsid w:val="005B25EC"/>
  </w:style>
  <w:style w:type="paragraph" w:styleId="ac">
    <w:name w:val="caption"/>
    <w:basedOn w:val="a"/>
    <w:next w:val="a"/>
    <w:semiHidden/>
    <w:unhideWhenUsed/>
    <w:qFormat/>
    <w:rsid w:val="005B25EC"/>
    <w:pPr>
      <w:spacing w:line="252" w:lineRule="auto"/>
      <w:jc w:val="center"/>
    </w:pPr>
    <w:rPr>
      <w:b/>
      <w:color w:val="000000"/>
      <w:spacing w:val="20"/>
      <w:sz w:val="40"/>
      <w:szCs w:val="24"/>
    </w:rPr>
  </w:style>
  <w:style w:type="paragraph" w:styleId="ad">
    <w:name w:val="List Paragraph"/>
    <w:basedOn w:val="a"/>
    <w:uiPriority w:val="34"/>
    <w:qFormat/>
    <w:rsid w:val="005B25EC"/>
    <w:pPr>
      <w:spacing w:after="200" w:line="276" w:lineRule="auto"/>
      <w:ind w:left="720"/>
      <w:contextualSpacing/>
    </w:pPr>
    <w:rPr>
      <w:rFonts w:ascii="Calibri" w:hAnsi="Calibri"/>
      <w:sz w:val="22"/>
      <w:szCs w:val="22"/>
    </w:rPr>
  </w:style>
  <w:style w:type="paragraph" w:styleId="ae">
    <w:name w:val="Normal (Web)"/>
    <w:basedOn w:val="a"/>
    <w:unhideWhenUsed/>
    <w:rsid w:val="005B25EC"/>
    <w:pPr>
      <w:spacing w:before="100" w:beforeAutospacing="1" w:after="100" w:afterAutospacing="1"/>
    </w:pPr>
    <w:rPr>
      <w:sz w:val="24"/>
      <w:szCs w:val="24"/>
    </w:rPr>
  </w:style>
  <w:style w:type="paragraph" w:customStyle="1" w:styleId="msonormalbullet2gif">
    <w:name w:val="msonormalbullet2.gif"/>
    <w:basedOn w:val="a"/>
    <w:rsid w:val="00637D2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5B7BD4974C173553DDAB1B598D88A40AA7211A91DCC43E372C422373AC8FFCD04E51BA21B414D1Bh3T7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legalacts.ru/doc/44_FZ-o-kontraktnoj-sisteme/" TargetMode="External"/><Relationship Id="rId5" Type="http://schemas.openxmlformats.org/officeDocument/2006/relationships/webSettings" Target="webSettings.xml"/><Relationship Id="rId10" Type="http://schemas.openxmlformats.org/officeDocument/2006/relationships/hyperlink" Target="garantF1://12082695.0"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9387</Words>
  <Characters>53507</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2026-01-30T12:23:00Z</dcterms:created>
  <dcterms:modified xsi:type="dcterms:W3CDTF">2026-01-30T12:23:00Z</dcterms:modified>
</cp:coreProperties>
</file>