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DB" w:rsidRPr="000F43F2" w:rsidRDefault="007E43DB" w:rsidP="007E43DB">
      <w:pPr>
        <w:pStyle w:val="ab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4676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DB" w:rsidRPr="000F43F2" w:rsidRDefault="007E43DB" w:rsidP="007E43DB">
      <w:pPr>
        <w:pStyle w:val="ab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АДМИНИСТРАЦИЯ</w:t>
      </w:r>
    </w:p>
    <w:p w:rsidR="007E43DB" w:rsidRPr="000F43F2" w:rsidRDefault="007E43DB" w:rsidP="007E43DB">
      <w:pPr>
        <w:pStyle w:val="ab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ВОСТОЧНОГО МУНИЦИПАЛЬНОГО ОБРАЗОВАНИЯ</w:t>
      </w:r>
    </w:p>
    <w:p w:rsidR="007E43DB" w:rsidRPr="000F43F2" w:rsidRDefault="007E43DB" w:rsidP="007E43DB">
      <w:pPr>
        <w:pStyle w:val="ab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ДЕРГАЧЕВСКОГО МУНИЦИПАЛЬНОГО РАЙОНА</w:t>
      </w:r>
    </w:p>
    <w:p w:rsidR="007E43DB" w:rsidRPr="000F43F2" w:rsidRDefault="007E43DB" w:rsidP="007E43DB">
      <w:pPr>
        <w:pStyle w:val="ab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САРАТОВСКОЙ  ОБЛАСТИ</w:t>
      </w:r>
    </w:p>
    <w:p w:rsidR="007E43DB" w:rsidRPr="000F43F2" w:rsidRDefault="007E43DB" w:rsidP="007E43DB">
      <w:pPr>
        <w:pStyle w:val="ab"/>
        <w:jc w:val="center"/>
        <w:rPr>
          <w:sz w:val="28"/>
          <w:szCs w:val="28"/>
        </w:rPr>
      </w:pPr>
    </w:p>
    <w:p w:rsidR="007E43DB" w:rsidRPr="000F43F2" w:rsidRDefault="007E43DB" w:rsidP="007E43DB">
      <w:pPr>
        <w:pStyle w:val="ab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ПОСТАНОВЛЕНИЕ</w:t>
      </w:r>
    </w:p>
    <w:p w:rsidR="007E43DB" w:rsidRPr="007E43DB" w:rsidRDefault="007E43DB" w:rsidP="007E43DB">
      <w:pPr>
        <w:jc w:val="center"/>
        <w:rPr>
          <w:rFonts w:ascii="Times New Roman" w:hAnsi="Times New Roman"/>
          <w:sz w:val="28"/>
          <w:szCs w:val="28"/>
        </w:rPr>
      </w:pPr>
      <w:r w:rsidRPr="007E43DB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12 июл</w:t>
      </w:r>
      <w:r w:rsidRPr="007E43DB">
        <w:rPr>
          <w:rFonts w:ascii="Times New Roman" w:hAnsi="Times New Roman"/>
          <w:sz w:val="28"/>
          <w:szCs w:val="28"/>
        </w:rPr>
        <w:t>я</w:t>
      </w:r>
      <w:r w:rsidRPr="007E43DB">
        <w:rPr>
          <w:rFonts w:ascii="Times New Roman" w:hAnsi="Times New Roman"/>
          <w:sz w:val="28"/>
          <w:szCs w:val="28"/>
        </w:rPr>
        <w:t xml:space="preserve">  2024 года №</w:t>
      </w:r>
      <w:r w:rsidRPr="007E43DB">
        <w:rPr>
          <w:rFonts w:ascii="Times New Roman" w:hAnsi="Times New Roman"/>
          <w:sz w:val="28"/>
          <w:szCs w:val="28"/>
        </w:rPr>
        <w:t xml:space="preserve"> 17</w:t>
      </w:r>
      <w:r w:rsidRPr="007E43DB">
        <w:rPr>
          <w:rFonts w:ascii="Times New Roman" w:hAnsi="Times New Roman"/>
          <w:sz w:val="28"/>
          <w:szCs w:val="28"/>
        </w:rPr>
        <w:t xml:space="preserve"> </w:t>
      </w:r>
    </w:p>
    <w:p w:rsidR="006B3D80" w:rsidRDefault="006B3D80" w:rsidP="006B3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3D80" w:rsidRPr="007E43DB" w:rsidRDefault="006B3D80" w:rsidP="006B3D8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3D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7E43DB">
        <w:rPr>
          <w:rFonts w:ascii="Times New Roman" w:hAnsi="Times New Roman" w:cs="Times New Roman"/>
          <w:b w:val="0"/>
          <w:sz w:val="28"/>
          <w:szCs w:val="28"/>
        </w:rPr>
        <w:t xml:space="preserve">порядка разработки прогноза социально-экономического развития </w:t>
      </w:r>
      <w:r w:rsidR="007E43DB" w:rsidRPr="007E43DB">
        <w:rPr>
          <w:rFonts w:ascii="Times New Roman" w:hAnsi="Times New Roman" w:cs="Times New Roman"/>
          <w:b w:val="0"/>
          <w:sz w:val="28"/>
          <w:szCs w:val="28"/>
        </w:rPr>
        <w:t xml:space="preserve">Восточного </w:t>
      </w:r>
      <w:r w:rsidRPr="007E43D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proofErr w:type="gramEnd"/>
      <w:r w:rsidRPr="007E43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3DB" w:rsidRPr="007E43DB">
        <w:rPr>
          <w:rFonts w:ascii="Times New Roman" w:hAnsi="Times New Roman" w:cs="Times New Roman"/>
          <w:b w:val="0"/>
          <w:sz w:val="28"/>
          <w:szCs w:val="28"/>
        </w:rPr>
        <w:t xml:space="preserve">Дергачевского </w:t>
      </w:r>
      <w:r w:rsidRPr="007E43DB">
        <w:rPr>
          <w:rFonts w:ascii="Times New Roman" w:hAnsi="Times New Roman" w:cs="Times New Roman"/>
          <w:b w:val="0"/>
          <w:sz w:val="28"/>
          <w:szCs w:val="28"/>
        </w:rPr>
        <w:t xml:space="preserve"> мун</w:t>
      </w:r>
      <w:r w:rsidR="007E43DB" w:rsidRPr="007E43DB">
        <w:rPr>
          <w:rFonts w:ascii="Times New Roman" w:hAnsi="Times New Roman" w:cs="Times New Roman"/>
          <w:b w:val="0"/>
          <w:sz w:val="28"/>
          <w:szCs w:val="28"/>
        </w:rPr>
        <w:t>иципального района Саратовской</w:t>
      </w:r>
      <w:r w:rsidRPr="007E43DB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:rsidR="006B3D80" w:rsidRDefault="006B3D80" w:rsidP="006B3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4732" w:rsidRDefault="006B3D80" w:rsidP="002F4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14FD0">
        <w:rPr>
          <w:rFonts w:ascii="Times New Roman" w:hAnsi="Times New Roman"/>
          <w:sz w:val="28"/>
          <w:szCs w:val="28"/>
        </w:rPr>
        <w:t xml:space="preserve">со ст. 39 Федерального закона от 28.06.2014 № 172-ФЗ «О стратегическом планировании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A14FD0">
        <w:rPr>
          <w:rFonts w:ascii="Times New Roman" w:hAnsi="Times New Roman"/>
          <w:sz w:val="28"/>
          <w:szCs w:val="28"/>
        </w:rPr>
        <w:t xml:space="preserve">Восточного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образования, администрация </w:t>
      </w:r>
      <w:r w:rsidR="00A14FD0">
        <w:rPr>
          <w:rFonts w:ascii="Times New Roman" w:hAnsi="Times New Roman"/>
          <w:sz w:val="28"/>
          <w:szCs w:val="28"/>
        </w:rPr>
        <w:t xml:space="preserve">Восточного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F4732" w:rsidRDefault="002F4732" w:rsidP="002F4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B3D80" w:rsidRDefault="002F4732" w:rsidP="002F4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F4732">
        <w:rPr>
          <w:rStyle w:val="FontStyle13"/>
          <w:sz w:val="28"/>
          <w:szCs w:val="28"/>
        </w:rPr>
        <w:t xml:space="preserve">1. </w:t>
      </w:r>
      <w:r w:rsidRPr="002F4732">
        <w:rPr>
          <w:rStyle w:val="FontStyle13"/>
          <w:sz w:val="28"/>
        </w:rPr>
        <w:t xml:space="preserve">Утвердить прилагаемый Порядок </w:t>
      </w:r>
      <w:r w:rsidRPr="002F4732">
        <w:rPr>
          <w:rFonts w:ascii="Times New Roman" w:hAnsi="Times New Roman"/>
          <w:sz w:val="28"/>
          <w:szCs w:val="28"/>
        </w:rPr>
        <w:t xml:space="preserve">разработки прогноза социально-экономического развития </w:t>
      </w:r>
      <w:r w:rsidR="008E12B5" w:rsidRPr="008E12B5">
        <w:rPr>
          <w:rFonts w:ascii="Times New Roman" w:hAnsi="Times New Roman"/>
          <w:sz w:val="28"/>
          <w:szCs w:val="28"/>
        </w:rPr>
        <w:t>Восточного муниципального образования Дергачевского  муниципального района Саратовской области</w:t>
      </w:r>
      <w:r w:rsidR="008E12B5" w:rsidRPr="002F4732">
        <w:rPr>
          <w:rFonts w:ascii="Times New Roman" w:hAnsi="Times New Roman"/>
          <w:sz w:val="28"/>
          <w:szCs w:val="28"/>
        </w:rPr>
        <w:t xml:space="preserve"> </w:t>
      </w:r>
      <w:r w:rsidR="006B3D80" w:rsidRPr="002F4732">
        <w:rPr>
          <w:rFonts w:ascii="Times New Roman" w:hAnsi="Times New Roman"/>
          <w:sz w:val="28"/>
          <w:szCs w:val="28"/>
        </w:rPr>
        <w:t>согласно приложению.</w:t>
      </w:r>
    </w:p>
    <w:p w:rsidR="008E12B5" w:rsidRPr="008E12B5" w:rsidRDefault="008E12B5" w:rsidP="008E12B5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12B5">
        <w:rPr>
          <w:rFonts w:ascii="Times New Roman" w:hAnsi="Times New Roman"/>
          <w:sz w:val="28"/>
          <w:szCs w:val="28"/>
        </w:rPr>
        <w:t>Настоящее постановление обнародовать в официальном печатном органе Восточного  МО «Вестник  Восточного МО» и разместить на официальном сайте администрации Дергачевского муниципального района.</w:t>
      </w:r>
    </w:p>
    <w:p w:rsidR="006B3D80" w:rsidRPr="002F4732" w:rsidRDefault="006B3D80" w:rsidP="008E12B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Постановление вступает в силу после официального опубликования.</w:t>
      </w:r>
    </w:p>
    <w:p w:rsidR="006B3D80" w:rsidRPr="008E12B5" w:rsidRDefault="008E12B5" w:rsidP="008E1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proofErr w:type="gramStart"/>
      <w:r w:rsidR="006B3D80" w:rsidRPr="008E12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B3D80" w:rsidRPr="008E12B5">
        <w:rPr>
          <w:rFonts w:ascii="Times New Roman" w:hAnsi="Times New Roman"/>
          <w:sz w:val="28"/>
          <w:szCs w:val="28"/>
        </w:rPr>
        <w:t xml:space="preserve"> исполнением  постановления оставляю за собой.</w:t>
      </w:r>
    </w:p>
    <w:p w:rsidR="006B3D80" w:rsidRDefault="006B3D80" w:rsidP="006B3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D80" w:rsidRDefault="006B3D80" w:rsidP="006B3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D80" w:rsidRDefault="006B3D80" w:rsidP="006B3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D80" w:rsidRDefault="006B3D80" w:rsidP="008E1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8E12B5">
        <w:rPr>
          <w:rFonts w:ascii="Times New Roman" w:hAnsi="Times New Roman"/>
          <w:sz w:val="28"/>
          <w:szCs w:val="28"/>
        </w:rPr>
        <w:t>Восточного</w:t>
      </w:r>
      <w:proofErr w:type="gramEnd"/>
    </w:p>
    <w:p w:rsidR="006B3D80" w:rsidRDefault="008E12B5" w:rsidP="008E12B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6B3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B3D80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6B3D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С.Г.Галкин</w:t>
      </w:r>
      <w:proofErr w:type="spellEnd"/>
    </w:p>
    <w:p w:rsidR="006B3D80" w:rsidRDefault="006B3D80" w:rsidP="006B3D80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6B3D80" w:rsidRDefault="006B3D80" w:rsidP="006B3D80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6B3D80" w:rsidRDefault="006B3D80" w:rsidP="006B3D80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8E12B5" w:rsidRDefault="008E12B5" w:rsidP="006B3D80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8E12B5" w:rsidRDefault="008E12B5" w:rsidP="006B3D80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8E12B5" w:rsidRDefault="008E12B5" w:rsidP="006B3D80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6B3D80" w:rsidRDefault="006B3D80" w:rsidP="006B3D80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6B3D80" w:rsidRDefault="006B3D80" w:rsidP="006B3D80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6B3D80" w:rsidRDefault="006B3D80" w:rsidP="006B3D80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6B3D80" w:rsidRDefault="006B3D80" w:rsidP="006B3D80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 </w:t>
      </w:r>
    </w:p>
    <w:p w:rsidR="006B3D80" w:rsidRDefault="006B3D80" w:rsidP="006B3D80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постановлению администрации</w:t>
      </w:r>
      <w:r w:rsidR="00F427D5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F427D5">
        <w:rPr>
          <w:rFonts w:ascii="Times New Roman" w:hAnsi="Times New Roman"/>
          <w:sz w:val="24"/>
          <w:szCs w:val="28"/>
        </w:rPr>
        <w:t>Восточного</w:t>
      </w:r>
      <w:proofErr w:type="gramEnd"/>
    </w:p>
    <w:p w:rsidR="006B3D80" w:rsidRDefault="006B3D80" w:rsidP="006B3D80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муниципального образования</w:t>
      </w:r>
    </w:p>
    <w:p w:rsidR="006B3D80" w:rsidRDefault="00F427D5" w:rsidP="006B3D80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Дергачевского</w:t>
      </w:r>
      <w:r w:rsidR="006B3D80">
        <w:rPr>
          <w:rFonts w:ascii="Times New Roman" w:hAnsi="Times New Roman"/>
          <w:sz w:val="24"/>
          <w:szCs w:val="28"/>
        </w:rPr>
        <w:t xml:space="preserve"> мун</w:t>
      </w:r>
      <w:r>
        <w:rPr>
          <w:rFonts w:ascii="Times New Roman" w:hAnsi="Times New Roman"/>
          <w:sz w:val="24"/>
          <w:szCs w:val="28"/>
        </w:rPr>
        <w:t>иципального района Саратовской</w:t>
      </w:r>
      <w:r w:rsidR="006B3D80">
        <w:rPr>
          <w:rFonts w:ascii="Times New Roman" w:hAnsi="Times New Roman"/>
          <w:sz w:val="24"/>
          <w:szCs w:val="28"/>
        </w:rPr>
        <w:t xml:space="preserve"> области </w:t>
      </w:r>
    </w:p>
    <w:p w:rsidR="006B3D80" w:rsidRDefault="0039667F" w:rsidP="006B3D80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272A58">
        <w:rPr>
          <w:rFonts w:ascii="Times New Roman" w:hAnsi="Times New Roman"/>
          <w:sz w:val="24"/>
          <w:szCs w:val="28"/>
        </w:rPr>
        <w:t>от  12.07.2024</w:t>
      </w:r>
      <w:r w:rsidR="006B3D80">
        <w:rPr>
          <w:rFonts w:ascii="Times New Roman" w:hAnsi="Times New Roman"/>
          <w:sz w:val="24"/>
          <w:szCs w:val="28"/>
        </w:rPr>
        <w:t xml:space="preserve">  № </w:t>
      </w:r>
      <w:r w:rsidR="00272A58">
        <w:rPr>
          <w:rFonts w:ascii="Times New Roman" w:hAnsi="Times New Roman"/>
          <w:sz w:val="24"/>
          <w:szCs w:val="28"/>
        </w:rPr>
        <w:t>17</w:t>
      </w:r>
    </w:p>
    <w:p w:rsidR="006B3D80" w:rsidRDefault="006B3D80" w:rsidP="006B3D80">
      <w:pPr>
        <w:spacing w:after="0"/>
        <w:ind w:left="6237"/>
        <w:rPr>
          <w:rFonts w:ascii="Times New Roman" w:hAnsi="Times New Roman"/>
          <w:sz w:val="24"/>
          <w:szCs w:val="28"/>
        </w:rPr>
      </w:pPr>
    </w:p>
    <w:p w:rsidR="002F4732" w:rsidRDefault="002F4732" w:rsidP="006B3D80">
      <w:pPr>
        <w:spacing w:after="0"/>
        <w:ind w:left="6237"/>
        <w:rPr>
          <w:rFonts w:ascii="Times New Roman" w:hAnsi="Times New Roman"/>
          <w:sz w:val="24"/>
          <w:szCs w:val="28"/>
        </w:rPr>
      </w:pPr>
    </w:p>
    <w:p w:rsidR="002F4732" w:rsidRPr="002F4732" w:rsidRDefault="002F4732" w:rsidP="002F4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732">
        <w:rPr>
          <w:rStyle w:val="FontStyle13"/>
          <w:b/>
          <w:sz w:val="28"/>
          <w:szCs w:val="28"/>
        </w:rPr>
        <w:t xml:space="preserve">Порядок </w:t>
      </w:r>
      <w:r w:rsidRPr="002F4732">
        <w:rPr>
          <w:rFonts w:ascii="Times New Roman" w:hAnsi="Times New Roman"/>
          <w:b/>
          <w:sz w:val="28"/>
          <w:szCs w:val="28"/>
        </w:rPr>
        <w:t xml:space="preserve">разработки прогноза социально-экономического развития </w:t>
      </w:r>
      <w:r w:rsidR="00F427D5">
        <w:rPr>
          <w:rFonts w:ascii="Times New Roman" w:hAnsi="Times New Roman"/>
          <w:b/>
          <w:sz w:val="28"/>
          <w:szCs w:val="28"/>
        </w:rPr>
        <w:t xml:space="preserve">Восточного </w:t>
      </w:r>
      <w:r w:rsidRPr="002F473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F427D5">
        <w:rPr>
          <w:rFonts w:ascii="Times New Roman" w:hAnsi="Times New Roman"/>
          <w:b/>
          <w:sz w:val="28"/>
          <w:szCs w:val="28"/>
        </w:rPr>
        <w:t>Дергачевского</w:t>
      </w:r>
      <w:r w:rsidRPr="002F4732">
        <w:rPr>
          <w:rFonts w:ascii="Times New Roman" w:hAnsi="Times New Roman"/>
          <w:b/>
          <w:sz w:val="28"/>
          <w:szCs w:val="28"/>
        </w:rPr>
        <w:t xml:space="preserve"> мун</w:t>
      </w:r>
      <w:r w:rsidR="00F427D5">
        <w:rPr>
          <w:rFonts w:ascii="Times New Roman" w:hAnsi="Times New Roman"/>
          <w:b/>
          <w:sz w:val="28"/>
          <w:szCs w:val="28"/>
        </w:rPr>
        <w:t>иципального района Саратовской</w:t>
      </w:r>
      <w:r w:rsidRPr="002F4732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2F4732" w:rsidRPr="002F4732" w:rsidRDefault="002F4732" w:rsidP="002F4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732" w:rsidRPr="002F4732" w:rsidRDefault="002F4732" w:rsidP="002F47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73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F4732" w:rsidRPr="002F4732" w:rsidRDefault="002F4732" w:rsidP="002F47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A21A6">
        <w:rPr>
          <w:rFonts w:ascii="Times New Roman" w:hAnsi="Times New Roman"/>
          <w:sz w:val="28"/>
          <w:szCs w:val="28"/>
        </w:rPr>
        <w:t>со ст. 39 Федерального закона от 28.06.2014 № 172-ФЗ «О стратегическом планировании в Российской Федерации»,</w:t>
      </w:r>
      <w:r w:rsidRPr="002F4732">
        <w:rPr>
          <w:rFonts w:ascii="Times New Roman" w:hAnsi="Times New Roman"/>
          <w:sz w:val="28"/>
          <w:szCs w:val="28"/>
        </w:rPr>
        <w:t xml:space="preserve"> и иными нормативными правовыми актами Российской Федерации и </w:t>
      </w:r>
      <w:r w:rsidR="001A21A6">
        <w:rPr>
          <w:rFonts w:ascii="Times New Roman" w:hAnsi="Times New Roman"/>
          <w:sz w:val="28"/>
          <w:szCs w:val="28"/>
        </w:rPr>
        <w:t xml:space="preserve"> Саратовской </w:t>
      </w:r>
      <w:r w:rsidRPr="002F4732">
        <w:rPr>
          <w:rFonts w:ascii="Times New Roman" w:hAnsi="Times New Roman"/>
          <w:sz w:val="28"/>
          <w:szCs w:val="28"/>
        </w:rPr>
        <w:t>области.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 xml:space="preserve">1.2. Порядок устанавливает цели, задачи, структуру Прогноза социально-экономического развития </w:t>
      </w:r>
      <w:r w:rsidR="001A21A6" w:rsidRPr="008E12B5">
        <w:rPr>
          <w:rFonts w:ascii="Times New Roman" w:hAnsi="Times New Roman"/>
          <w:sz w:val="28"/>
          <w:szCs w:val="28"/>
        </w:rPr>
        <w:t>Восточного муниципального образования Дергачевского  муниципального района Саратовской области</w:t>
      </w:r>
      <w:r w:rsidRPr="002F4732">
        <w:rPr>
          <w:rFonts w:ascii="Times New Roman" w:hAnsi="Times New Roman"/>
          <w:sz w:val="28"/>
          <w:szCs w:val="28"/>
        </w:rPr>
        <w:t xml:space="preserve"> (далее — Прогноз), определяет состав документов и порядок разработки Прогноза.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1.3. В настоящем Порядке используются следующие понятия и термины: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отчетный финансовый год — год, предшествующий текущему финансовому году;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очередной финансовый год — год, следующий за текущим финансовым годом;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плановый период — два года и более лет, следующие за очередным финансовым годом.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lastRenderedPageBreak/>
        <w:t xml:space="preserve">1.4 Прогноз определяет направления, ожидаемые результаты социально-экономического развития и разрабатывается в целях </w:t>
      </w:r>
      <w:proofErr w:type="gramStart"/>
      <w:r w:rsidRPr="002F4732">
        <w:rPr>
          <w:rFonts w:ascii="Times New Roman" w:hAnsi="Times New Roman"/>
          <w:sz w:val="28"/>
          <w:szCs w:val="28"/>
        </w:rPr>
        <w:t xml:space="preserve">подготовки проекта бюджета администрации </w:t>
      </w:r>
      <w:r w:rsidR="001A21A6" w:rsidRPr="008E12B5">
        <w:rPr>
          <w:rFonts w:ascii="Times New Roman" w:hAnsi="Times New Roman"/>
          <w:sz w:val="28"/>
          <w:szCs w:val="28"/>
        </w:rPr>
        <w:t>Восточного муниципального образования</w:t>
      </w:r>
      <w:proofErr w:type="gramEnd"/>
      <w:r w:rsidR="001A21A6" w:rsidRPr="008E12B5">
        <w:rPr>
          <w:rFonts w:ascii="Times New Roman" w:hAnsi="Times New Roman"/>
          <w:sz w:val="28"/>
          <w:szCs w:val="28"/>
        </w:rPr>
        <w:t xml:space="preserve"> Дергачевского  муниципального района Саратовской области</w:t>
      </w:r>
      <w:r w:rsidRPr="002F4732">
        <w:rPr>
          <w:rFonts w:ascii="Times New Roman" w:hAnsi="Times New Roman"/>
          <w:sz w:val="28"/>
          <w:szCs w:val="28"/>
        </w:rPr>
        <w:t xml:space="preserve"> на каждые три и более лет.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1.5 Основные задачи Прогноза: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 xml:space="preserve">анализ процессов, тенденций и закономерностей, происходящих в экономике и социальной сфере </w:t>
      </w:r>
      <w:r w:rsidR="001A21A6" w:rsidRPr="008E12B5">
        <w:rPr>
          <w:rFonts w:ascii="Times New Roman" w:hAnsi="Times New Roman"/>
          <w:sz w:val="28"/>
          <w:szCs w:val="28"/>
        </w:rPr>
        <w:t>Восточного муниципального образования Дергачевского  муниципального района Саратовской области</w:t>
      </w:r>
      <w:r w:rsidRPr="002F4732">
        <w:rPr>
          <w:rFonts w:ascii="Times New Roman" w:hAnsi="Times New Roman"/>
          <w:sz w:val="28"/>
          <w:szCs w:val="28"/>
        </w:rPr>
        <w:t>;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оценка ситуации, сложившейся в экономике и социальной сфере муниципального образования.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 xml:space="preserve">1.6. Разработкой прогноза и представлением его главе администрации </w:t>
      </w:r>
      <w:r w:rsidR="00194691" w:rsidRPr="00194691">
        <w:rPr>
          <w:rFonts w:ascii="Times New Roman" w:hAnsi="Times New Roman"/>
          <w:sz w:val="28"/>
          <w:szCs w:val="28"/>
        </w:rPr>
        <w:t>Восточного муниципального образования</w:t>
      </w:r>
      <w:r w:rsidR="00194691" w:rsidRPr="00194691">
        <w:rPr>
          <w:rFonts w:ascii="Times New Roman" w:hAnsi="Times New Roman"/>
          <w:sz w:val="28"/>
          <w:szCs w:val="28"/>
        </w:rPr>
        <w:t xml:space="preserve"> </w:t>
      </w:r>
      <w:r w:rsidRPr="00194691">
        <w:rPr>
          <w:rFonts w:ascii="Times New Roman" w:hAnsi="Times New Roman"/>
          <w:sz w:val="28"/>
          <w:szCs w:val="28"/>
        </w:rPr>
        <w:t xml:space="preserve">занимается </w:t>
      </w:r>
      <w:r w:rsidR="00194691" w:rsidRPr="00194691">
        <w:rPr>
          <w:rFonts w:ascii="Times New Roman" w:hAnsi="Times New Roman"/>
          <w:sz w:val="28"/>
          <w:szCs w:val="28"/>
        </w:rPr>
        <w:t>специалист</w:t>
      </w:r>
      <w:r w:rsidRPr="00194691">
        <w:rPr>
          <w:rFonts w:ascii="Times New Roman" w:hAnsi="Times New Roman"/>
          <w:sz w:val="28"/>
          <w:szCs w:val="28"/>
        </w:rPr>
        <w:t xml:space="preserve"> администрации </w:t>
      </w:r>
      <w:r w:rsidR="001A21A6" w:rsidRPr="00194691">
        <w:rPr>
          <w:rFonts w:ascii="Times New Roman" w:hAnsi="Times New Roman"/>
          <w:sz w:val="28"/>
          <w:szCs w:val="28"/>
        </w:rPr>
        <w:t>Восточного муниципального образования</w:t>
      </w:r>
      <w:r w:rsidRPr="002F4732">
        <w:rPr>
          <w:rFonts w:ascii="Times New Roman" w:hAnsi="Times New Roman"/>
          <w:sz w:val="28"/>
          <w:szCs w:val="28"/>
        </w:rPr>
        <w:t>.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 xml:space="preserve">1.7. Прогноз социально-экономического развития муниципального образования одобряется главой администрации  одновременно с принятием решения о внесении проекта бюджета муниципального образования на рассмотрение в Совет депутатов </w:t>
      </w:r>
      <w:r w:rsidR="00A30E74" w:rsidRPr="008E12B5">
        <w:rPr>
          <w:rFonts w:ascii="Times New Roman" w:hAnsi="Times New Roman"/>
          <w:sz w:val="28"/>
          <w:szCs w:val="28"/>
        </w:rPr>
        <w:t>Восточного муниципального образования Дергачевского  муниципального района Саратовской области</w:t>
      </w:r>
      <w:r w:rsidRPr="002F4732">
        <w:rPr>
          <w:rFonts w:ascii="Times New Roman" w:hAnsi="Times New Roman"/>
          <w:sz w:val="28"/>
          <w:szCs w:val="28"/>
        </w:rPr>
        <w:t>. Изменение прогноза социально-экономического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 муниципального образования.</w:t>
      </w:r>
    </w:p>
    <w:p w:rsidR="002F4732" w:rsidRPr="002F4732" w:rsidRDefault="002F4732" w:rsidP="002F47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732" w:rsidRPr="002F4732" w:rsidRDefault="002F4732" w:rsidP="002F4732">
      <w:pPr>
        <w:pStyle w:val="2"/>
        <w:jc w:val="center"/>
        <w:rPr>
          <w:rFonts w:cs="Times New Roman"/>
          <w:b/>
          <w:sz w:val="28"/>
          <w:szCs w:val="28"/>
        </w:rPr>
      </w:pPr>
      <w:r w:rsidRPr="002F4732">
        <w:rPr>
          <w:rFonts w:cs="Times New Roman"/>
          <w:b/>
          <w:sz w:val="28"/>
          <w:szCs w:val="28"/>
        </w:rPr>
        <w:t>2. Методы разработки прогноза</w:t>
      </w:r>
    </w:p>
    <w:p w:rsidR="002F4732" w:rsidRPr="002F4732" w:rsidRDefault="002F4732" w:rsidP="002F4732">
      <w:pPr>
        <w:pStyle w:val="2"/>
        <w:jc w:val="center"/>
        <w:rPr>
          <w:rFonts w:cs="Times New Roman"/>
          <w:sz w:val="28"/>
          <w:szCs w:val="28"/>
        </w:rPr>
      </w:pP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2.1. Методы, используемые при разработке прогноза: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2.2. При разработке прогноза может использоваться комбинация нескольких методов.</w:t>
      </w:r>
    </w:p>
    <w:p w:rsidR="002F4732" w:rsidRPr="002F4732" w:rsidRDefault="002F4732" w:rsidP="002F4732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732" w:rsidRPr="002F4732" w:rsidRDefault="002F4732" w:rsidP="002F4732">
      <w:pPr>
        <w:pStyle w:val="2"/>
        <w:jc w:val="center"/>
        <w:rPr>
          <w:rFonts w:cs="Times New Roman"/>
          <w:b/>
          <w:sz w:val="28"/>
          <w:szCs w:val="28"/>
        </w:rPr>
      </w:pPr>
      <w:r w:rsidRPr="002F4732">
        <w:rPr>
          <w:rFonts w:cs="Times New Roman"/>
          <w:b/>
          <w:sz w:val="28"/>
          <w:szCs w:val="28"/>
        </w:rPr>
        <w:t>3. Порядок разработки прогноза</w:t>
      </w:r>
    </w:p>
    <w:p w:rsidR="002F4732" w:rsidRPr="002F4732" w:rsidRDefault="002F4732" w:rsidP="002F4732">
      <w:pPr>
        <w:pStyle w:val="2"/>
        <w:jc w:val="center"/>
        <w:rPr>
          <w:rFonts w:cs="Times New Roman"/>
          <w:sz w:val="28"/>
          <w:szCs w:val="28"/>
        </w:rPr>
      </w:pP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3.1. Разработка прогноза осуществляется в соответствии с п. 1 ст. 173 Бюджетного кодекса Российской Федерации.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</w:t>
      </w:r>
      <w:r w:rsidRPr="002F4732">
        <w:rPr>
          <w:rFonts w:ascii="Times New Roman" w:hAnsi="Times New Roman"/>
          <w:sz w:val="28"/>
          <w:szCs w:val="28"/>
        </w:rPr>
        <w:lastRenderedPageBreak/>
        <w:t>прогнозируемых показателей учитываются мероприятия, предусмотренные муниципальными программами.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3.2. Основные задачи прогноза: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3.2.1. Комплексный анализ и оценка текущей социально-экономической ситуации в поселении.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3.3.2. сценарных условий функционирования экономики Ленинградской области;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 xml:space="preserve">3.3.3. данных Управления Федеральной службы государственной статистики по </w:t>
      </w:r>
      <w:r w:rsidR="004E164D">
        <w:rPr>
          <w:rFonts w:ascii="Times New Roman" w:hAnsi="Times New Roman"/>
          <w:sz w:val="28"/>
          <w:szCs w:val="28"/>
        </w:rPr>
        <w:t>Саратовской</w:t>
      </w:r>
      <w:r w:rsidRPr="002F4732">
        <w:rPr>
          <w:rFonts w:ascii="Times New Roman" w:hAnsi="Times New Roman"/>
          <w:sz w:val="28"/>
          <w:szCs w:val="28"/>
        </w:rPr>
        <w:t xml:space="preserve"> области;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3.3.4. анализа социально-экономического развития муниципального образования за предшествующие годы.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 xml:space="preserve">3.4. Разработка прогноза осуществляется по перечню показателей, утвержденных Правительством </w:t>
      </w:r>
      <w:r w:rsidR="004E164D">
        <w:rPr>
          <w:rFonts w:ascii="Times New Roman" w:hAnsi="Times New Roman"/>
          <w:sz w:val="28"/>
          <w:szCs w:val="28"/>
        </w:rPr>
        <w:t>Саратовской</w:t>
      </w:r>
      <w:r w:rsidRPr="002F4732">
        <w:rPr>
          <w:rFonts w:ascii="Times New Roman" w:hAnsi="Times New Roman"/>
          <w:sz w:val="28"/>
          <w:szCs w:val="28"/>
        </w:rPr>
        <w:t xml:space="preserve"> области, и включает количественные и качественные характеристики развития экономики и социальной сферы поселения.</w:t>
      </w:r>
    </w:p>
    <w:p w:rsid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 xml:space="preserve">3.5. Предприятия и организации </w:t>
      </w:r>
      <w:r w:rsidR="00D76FC1">
        <w:rPr>
          <w:rFonts w:ascii="Times New Roman" w:hAnsi="Times New Roman"/>
          <w:sz w:val="28"/>
          <w:szCs w:val="28"/>
        </w:rPr>
        <w:t xml:space="preserve"> </w:t>
      </w:r>
      <w:r w:rsidR="004E164D">
        <w:rPr>
          <w:rFonts w:ascii="Times New Roman" w:hAnsi="Times New Roman"/>
          <w:sz w:val="28"/>
          <w:szCs w:val="28"/>
        </w:rPr>
        <w:t>Восточного муниципального образования</w:t>
      </w:r>
      <w:bookmarkStart w:id="0" w:name="_GoBack"/>
      <w:bookmarkEnd w:id="0"/>
      <w:r w:rsidRPr="002F4732">
        <w:rPr>
          <w:rFonts w:ascii="Times New Roman" w:hAnsi="Times New Roman"/>
          <w:sz w:val="28"/>
          <w:szCs w:val="28"/>
        </w:rPr>
        <w:t xml:space="preserve"> предоставляют информацию, разъясняющую причины всех существенных колебаний прогнозируемых показателей.</w:t>
      </w:r>
    </w:p>
    <w:p w:rsidR="00D76FC1" w:rsidRPr="002F4732" w:rsidRDefault="00D76FC1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Прогноз разрабатывается и </w:t>
      </w:r>
      <w:r w:rsidRPr="001336BE">
        <w:rPr>
          <w:rFonts w:ascii="Times New Roman" w:hAnsi="Times New Roman"/>
          <w:sz w:val="28"/>
          <w:szCs w:val="28"/>
        </w:rPr>
        <w:t xml:space="preserve">предоставляется в </w:t>
      </w:r>
      <w:r w:rsidR="001336BE" w:rsidRPr="001336BE">
        <w:rPr>
          <w:rFonts w:ascii="Times New Roman" w:hAnsi="Times New Roman"/>
          <w:sz w:val="28"/>
          <w:szCs w:val="28"/>
        </w:rPr>
        <w:t>Ф</w:t>
      </w:r>
      <w:r w:rsidR="000262AF" w:rsidRPr="001336BE">
        <w:rPr>
          <w:rFonts w:ascii="Times New Roman" w:hAnsi="Times New Roman"/>
          <w:sz w:val="28"/>
          <w:szCs w:val="28"/>
        </w:rPr>
        <w:t>инансовое управление</w:t>
      </w:r>
      <w:r w:rsidR="00A30E74" w:rsidRPr="001336BE">
        <w:rPr>
          <w:rFonts w:ascii="Times New Roman" w:hAnsi="Times New Roman"/>
          <w:sz w:val="28"/>
          <w:szCs w:val="28"/>
        </w:rPr>
        <w:t xml:space="preserve"> Дергачевского 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в сроки, установленные муниципальными нормативными актами, регламентирующими бюджетный процесс.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732" w:rsidRDefault="002F4732" w:rsidP="002F4732">
      <w:pPr>
        <w:pStyle w:val="2"/>
        <w:ind w:left="360"/>
        <w:jc w:val="center"/>
        <w:rPr>
          <w:rFonts w:cs="Times New Roman"/>
          <w:b/>
          <w:sz w:val="28"/>
          <w:szCs w:val="28"/>
        </w:rPr>
      </w:pPr>
      <w:r w:rsidRPr="002F4732">
        <w:rPr>
          <w:rFonts w:cs="Times New Roman"/>
          <w:b/>
          <w:sz w:val="28"/>
          <w:szCs w:val="28"/>
        </w:rPr>
        <w:t>4. Состав документов прогноза</w:t>
      </w:r>
    </w:p>
    <w:p w:rsidR="007874AF" w:rsidRPr="00D25081" w:rsidRDefault="007874AF" w:rsidP="00D25081">
      <w:pPr>
        <w:pStyle w:val="2"/>
        <w:ind w:left="360"/>
        <w:jc w:val="center"/>
        <w:rPr>
          <w:rFonts w:cs="Times New Roman"/>
          <w:b/>
          <w:sz w:val="28"/>
          <w:szCs w:val="28"/>
        </w:rPr>
      </w:pPr>
    </w:p>
    <w:p w:rsidR="007874AF" w:rsidRPr="00D25081" w:rsidRDefault="007874AF" w:rsidP="00D25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81">
        <w:rPr>
          <w:rFonts w:ascii="Times New Roman" w:hAnsi="Times New Roman"/>
          <w:sz w:val="28"/>
          <w:szCs w:val="28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</w:p>
    <w:p w:rsidR="007874AF" w:rsidRPr="00D25081" w:rsidRDefault="007874AF" w:rsidP="00D25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081">
        <w:rPr>
          <w:rFonts w:ascii="Times New Roman" w:hAnsi="Times New Roman"/>
          <w:sz w:val="28"/>
          <w:szCs w:val="28"/>
        </w:rPr>
        <w:t xml:space="preserve"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 w:rsidRPr="00D25081">
        <w:rPr>
          <w:rFonts w:ascii="Times New Roman" w:hAnsi="Times New Roman"/>
          <w:sz w:val="28"/>
          <w:szCs w:val="28"/>
        </w:rPr>
        <w:t>год</w:t>
      </w:r>
      <w:proofErr w:type="gramEnd"/>
      <w:r w:rsidRPr="00D25081">
        <w:rPr>
          <w:rFonts w:ascii="Times New Roman" w:hAnsi="Times New Roman"/>
          <w:sz w:val="28"/>
          <w:szCs w:val="28"/>
        </w:rPr>
        <w:t xml:space="preserve"> и плановый период.</w:t>
      </w:r>
    </w:p>
    <w:p w:rsidR="002F4732" w:rsidRPr="002F4732" w:rsidRDefault="002F4732" w:rsidP="00D250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4.</w:t>
      </w:r>
      <w:r w:rsidR="007874AF">
        <w:rPr>
          <w:rFonts w:ascii="Times New Roman" w:hAnsi="Times New Roman"/>
          <w:sz w:val="28"/>
          <w:szCs w:val="28"/>
        </w:rPr>
        <w:t>3</w:t>
      </w:r>
      <w:r w:rsidRPr="002F4732">
        <w:rPr>
          <w:rFonts w:ascii="Times New Roman" w:hAnsi="Times New Roman"/>
          <w:sz w:val="28"/>
          <w:szCs w:val="28"/>
        </w:rPr>
        <w:t>. Пояснительная записка формируется по разделам, отражающим структуру основных показателей социально-экономического развития муниципального образования:</w:t>
      </w:r>
    </w:p>
    <w:p w:rsidR="002F4732" w:rsidRPr="002F4732" w:rsidRDefault="002F4732" w:rsidP="002F47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1). Общая оценка социально-экономической ситуации в муниципальном образовании за отчетный период;</w:t>
      </w:r>
    </w:p>
    <w:p w:rsidR="002F4732" w:rsidRPr="002F4732" w:rsidRDefault="002F4732" w:rsidP="002F47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2). Промышленное производство;</w:t>
      </w:r>
    </w:p>
    <w:p w:rsidR="002F4732" w:rsidRPr="002F4732" w:rsidRDefault="002F4732" w:rsidP="002F47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lastRenderedPageBreak/>
        <w:t>3). Инвестиции;</w:t>
      </w:r>
    </w:p>
    <w:p w:rsidR="002F4732" w:rsidRPr="002F4732" w:rsidRDefault="002F4732" w:rsidP="002F47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4). Строительство;</w:t>
      </w:r>
    </w:p>
    <w:p w:rsidR="002F4732" w:rsidRPr="002F4732" w:rsidRDefault="002F4732" w:rsidP="002F47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5). Потребительский рынок;</w:t>
      </w:r>
    </w:p>
    <w:p w:rsidR="002F4732" w:rsidRPr="002F4732" w:rsidRDefault="002F4732" w:rsidP="002F47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6). Уровень жизни населения;</w:t>
      </w:r>
    </w:p>
    <w:p w:rsidR="002F4732" w:rsidRPr="002F4732" w:rsidRDefault="002F4732" w:rsidP="002F47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7). Труд и занятость;</w:t>
      </w:r>
    </w:p>
    <w:p w:rsidR="002F4732" w:rsidRPr="002F4732" w:rsidRDefault="002F4732" w:rsidP="002F47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8). Демография;</w:t>
      </w:r>
    </w:p>
    <w:p w:rsidR="002F4732" w:rsidRPr="002F4732" w:rsidRDefault="002F4732" w:rsidP="002F47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9). Бюджет муниципального образования;</w:t>
      </w:r>
    </w:p>
    <w:p w:rsidR="002F4732" w:rsidRPr="002F4732" w:rsidRDefault="002F4732" w:rsidP="002F47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10). О текущих планах администрации.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В пояснительной записке к прогнозу: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- указываются основания и исходные данные для разработки прогноза;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- рассматриваются значения и параметры изменений основных социально-экономических показателей за отчетный финансовый год;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-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-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-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:rsidR="002F4732" w:rsidRPr="002F4732" w:rsidRDefault="002F4732" w:rsidP="002F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32">
        <w:rPr>
          <w:rFonts w:ascii="Times New Roman" w:hAnsi="Times New Roman"/>
          <w:sz w:val="28"/>
          <w:szCs w:val="28"/>
        </w:rPr>
        <w:t>-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</w:p>
    <w:p w:rsidR="002F4732" w:rsidRDefault="002F4732" w:rsidP="002F4732">
      <w:pPr>
        <w:ind w:firstLine="567"/>
        <w:jc w:val="both"/>
        <w:rPr>
          <w:sz w:val="24"/>
          <w:szCs w:val="24"/>
        </w:rPr>
      </w:pPr>
    </w:p>
    <w:p w:rsidR="002F4732" w:rsidRDefault="002F4732" w:rsidP="002F4732">
      <w:pPr>
        <w:ind w:firstLine="567"/>
        <w:jc w:val="both"/>
        <w:rPr>
          <w:sz w:val="24"/>
          <w:szCs w:val="24"/>
        </w:rPr>
      </w:pPr>
    </w:p>
    <w:p w:rsidR="002F4732" w:rsidRDefault="002F4732" w:rsidP="002F4732">
      <w:pPr>
        <w:ind w:firstLine="567"/>
        <w:jc w:val="both"/>
        <w:rPr>
          <w:sz w:val="24"/>
          <w:szCs w:val="24"/>
        </w:rPr>
      </w:pPr>
    </w:p>
    <w:p w:rsidR="002F4732" w:rsidRDefault="002F4732" w:rsidP="002F4732">
      <w:pPr>
        <w:ind w:firstLine="567"/>
        <w:jc w:val="both"/>
        <w:rPr>
          <w:sz w:val="24"/>
          <w:szCs w:val="24"/>
        </w:rPr>
      </w:pPr>
    </w:p>
    <w:p w:rsidR="002F4732" w:rsidRDefault="002F4732" w:rsidP="006B3D80">
      <w:pPr>
        <w:spacing w:after="0"/>
        <w:ind w:left="6237"/>
        <w:rPr>
          <w:rFonts w:ascii="Times New Roman" w:hAnsi="Times New Roman"/>
          <w:sz w:val="24"/>
          <w:szCs w:val="28"/>
        </w:rPr>
      </w:pPr>
    </w:p>
    <w:p w:rsidR="006B3D80" w:rsidRDefault="006B3D80" w:rsidP="006B3D80">
      <w:pPr>
        <w:spacing w:after="0"/>
        <w:ind w:left="6237"/>
        <w:rPr>
          <w:rFonts w:ascii="Times New Roman" w:hAnsi="Times New Roman"/>
          <w:sz w:val="24"/>
          <w:szCs w:val="28"/>
        </w:rPr>
      </w:pPr>
    </w:p>
    <w:p w:rsidR="00FB0336" w:rsidRDefault="00FB0336"/>
    <w:sectPr w:rsidR="00FB0336" w:rsidSect="007E43DB">
      <w:foot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DA" w:rsidRDefault="008246DA" w:rsidP="005C4AE7">
      <w:pPr>
        <w:spacing w:after="0" w:line="240" w:lineRule="auto"/>
      </w:pPr>
      <w:r>
        <w:separator/>
      </w:r>
    </w:p>
  </w:endnote>
  <w:endnote w:type="continuationSeparator" w:id="0">
    <w:p w:rsidR="008246DA" w:rsidRDefault="008246DA" w:rsidP="005C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05665"/>
      <w:docPartObj>
        <w:docPartGallery w:val="Page Numbers (Bottom of Page)"/>
        <w:docPartUnique/>
      </w:docPartObj>
    </w:sdtPr>
    <w:sdtEndPr/>
    <w:sdtContent>
      <w:p w:rsidR="005C4AE7" w:rsidRDefault="008246D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6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4AE7" w:rsidRDefault="005C4A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DA" w:rsidRDefault="008246DA" w:rsidP="005C4AE7">
      <w:pPr>
        <w:spacing w:after="0" w:line="240" w:lineRule="auto"/>
      </w:pPr>
      <w:r>
        <w:separator/>
      </w:r>
    </w:p>
  </w:footnote>
  <w:footnote w:type="continuationSeparator" w:id="0">
    <w:p w:rsidR="008246DA" w:rsidRDefault="008246DA" w:rsidP="005C4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0729"/>
    <w:multiLevelType w:val="hybridMultilevel"/>
    <w:tmpl w:val="84FC2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C25CC3C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E3FB0"/>
    <w:multiLevelType w:val="hybridMultilevel"/>
    <w:tmpl w:val="B20A9FD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A764D"/>
    <w:multiLevelType w:val="hybridMultilevel"/>
    <w:tmpl w:val="876E2BF0"/>
    <w:lvl w:ilvl="0" w:tplc="2D1619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D80"/>
    <w:rsid w:val="000262AF"/>
    <w:rsid w:val="000C5111"/>
    <w:rsid w:val="001336BE"/>
    <w:rsid w:val="00194691"/>
    <w:rsid w:val="001A21A6"/>
    <w:rsid w:val="00272A58"/>
    <w:rsid w:val="002F4732"/>
    <w:rsid w:val="0039667F"/>
    <w:rsid w:val="00405FFA"/>
    <w:rsid w:val="004E164D"/>
    <w:rsid w:val="005A70F2"/>
    <w:rsid w:val="005C4AE7"/>
    <w:rsid w:val="006932D7"/>
    <w:rsid w:val="006B3D80"/>
    <w:rsid w:val="007874AF"/>
    <w:rsid w:val="007953F3"/>
    <w:rsid w:val="007E43DB"/>
    <w:rsid w:val="008246DA"/>
    <w:rsid w:val="008A1701"/>
    <w:rsid w:val="008E12B5"/>
    <w:rsid w:val="00A14FD0"/>
    <w:rsid w:val="00A30E74"/>
    <w:rsid w:val="00AB063A"/>
    <w:rsid w:val="00BC6CDC"/>
    <w:rsid w:val="00CB3EF5"/>
    <w:rsid w:val="00D25081"/>
    <w:rsid w:val="00D76FC1"/>
    <w:rsid w:val="00D97024"/>
    <w:rsid w:val="00F427D5"/>
    <w:rsid w:val="00FB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B3D80"/>
    <w:pPr>
      <w:spacing w:after="0" w:line="240" w:lineRule="auto"/>
      <w:ind w:firstLine="709"/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B3D8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6B3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"/>
    <w:basedOn w:val="a"/>
    <w:rsid w:val="002F473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F4732"/>
    <w:rPr>
      <w:rFonts w:ascii="Times New Roman" w:hAnsi="Times New Roman" w:cs="Times New Roman" w:hint="default"/>
      <w:sz w:val="20"/>
      <w:szCs w:val="20"/>
    </w:rPr>
  </w:style>
  <w:style w:type="paragraph" w:styleId="a6">
    <w:name w:val="List Paragraph"/>
    <w:basedOn w:val="a"/>
    <w:uiPriority w:val="34"/>
    <w:qFormat/>
    <w:rsid w:val="002F4732"/>
    <w:pPr>
      <w:ind w:left="720"/>
      <w:contextualSpacing/>
    </w:pPr>
  </w:style>
  <w:style w:type="paragraph" w:customStyle="1" w:styleId="2">
    <w:name w:val="Абзац списка2"/>
    <w:basedOn w:val="a"/>
    <w:rsid w:val="002F4732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5C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4AE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C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AE7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7E43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E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43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Наташа</cp:lastModifiedBy>
  <cp:revision>21</cp:revision>
  <cp:lastPrinted>2024-07-12T11:28:00Z</cp:lastPrinted>
  <dcterms:created xsi:type="dcterms:W3CDTF">2023-07-31T11:54:00Z</dcterms:created>
  <dcterms:modified xsi:type="dcterms:W3CDTF">2024-07-12T11:30:00Z</dcterms:modified>
</cp:coreProperties>
</file>